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7" w:type="dxa"/>
        <w:tblInd w:w="685" w:type="dxa"/>
        <w:tblLook w:val="01E0" w:firstRow="1" w:lastRow="1" w:firstColumn="1" w:lastColumn="1" w:noHBand="0" w:noVBand="0"/>
      </w:tblPr>
      <w:tblGrid>
        <w:gridCol w:w="9237"/>
      </w:tblGrid>
      <w:tr w:rsidR="00F25049" w:rsidRPr="001D0A98" w:rsidTr="00990EDA">
        <w:trPr>
          <w:trHeight w:val="4842"/>
        </w:trPr>
        <w:tc>
          <w:tcPr>
            <w:tcW w:w="9237" w:type="dxa"/>
          </w:tcPr>
          <w:p w:rsidR="00F25049" w:rsidRPr="00795C23" w:rsidRDefault="00F25049" w:rsidP="00FD5454">
            <w:pPr>
              <w:pStyle w:val="3"/>
              <w:jc w:val="center"/>
              <w:rPr>
                <w:rFonts w:ascii="Times New Roman" w:hAnsi="Times New Roman"/>
                <w:color w:val="auto"/>
              </w:rPr>
            </w:pPr>
            <w:r w:rsidRPr="00795C23">
              <w:rPr>
                <w:rFonts w:ascii="Times New Roman" w:hAnsi="Times New Roman"/>
                <w:color w:val="auto"/>
              </w:rPr>
              <w:t>БЮЛЛЕТЕНЬ</w:t>
            </w:r>
          </w:p>
          <w:p w:rsidR="00F25049" w:rsidRPr="00795C23" w:rsidRDefault="00F25049" w:rsidP="00FD5454">
            <w:pPr>
              <w:jc w:val="center"/>
            </w:pPr>
          </w:p>
          <w:p w:rsidR="00F25049" w:rsidRPr="00795C23" w:rsidRDefault="00AC0AF2" w:rsidP="00FD5454">
            <w:pPr>
              <w:pStyle w:val="10"/>
              <w:rPr>
                <w:sz w:val="36"/>
                <w:szCs w:val="36"/>
              </w:rPr>
            </w:pPr>
            <w:r>
              <w:rPr>
                <w:sz w:val="36"/>
                <w:szCs w:val="36"/>
              </w:rPr>
              <w:t xml:space="preserve">    </w:t>
            </w:r>
            <w:r w:rsidR="00F25049" w:rsidRPr="00795C23">
              <w:rPr>
                <w:sz w:val="36"/>
                <w:szCs w:val="36"/>
              </w:rPr>
              <w:t>Официальный вестник</w:t>
            </w:r>
          </w:p>
          <w:p w:rsidR="00F25049" w:rsidRPr="00795C23" w:rsidRDefault="00F25049" w:rsidP="00FD5454">
            <w:pPr>
              <w:pStyle w:val="10"/>
              <w:rPr>
                <w:sz w:val="36"/>
                <w:szCs w:val="36"/>
              </w:rPr>
            </w:pPr>
            <w:r w:rsidRPr="00795C23">
              <w:rPr>
                <w:sz w:val="36"/>
                <w:szCs w:val="36"/>
              </w:rPr>
              <w:t>Казанского сельского поселения</w:t>
            </w:r>
          </w:p>
          <w:p w:rsidR="00F25049" w:rsidRPr="00795C23" w:rsidRDefault="00F25049" w:rsidP="00FD5454"/>
          <w:tbl>
            <w:tblPr>
              <w:tblW w:w="0" w:type="auto"/>
              <w:tblInd w:w="125" w:type="dxa"/>
              <w:tblLook w:val="00A0" w:firstRow="1" w:lastRow="0" w:firstColumn="1" w:lastColumn="0" w:noHBand="0" w:noVBand="0"/>
            </w:tblPr>
            <w:tblGrid>
              <w:gridCol w:w="5047"/>
              <w:gridCol w:w="3849"/>
            </w:tblGrid>
            <w:tr w:rsidR="00F25049" w:rsidRPr="00795C23" w:rsidTr="00202943">
              <w:trPr>
                <w:trHeight w:val="1645"/>
              </w:trPr>
              <w:tc>
                <w:tcPr>
                  <w:tcW w:w="5574" w:type="dxa"/>
                  <w:tcBorders>
                    <w:top w:val="nil"/>
                    <w:left w:val="nil"/>
                    <w:bottom w:val="nil"/>
                    <w:right w:val="nil"/>
                  </w:tcBorders>
                </w:tcPr>
                <w:p w:rsidR="00F25049" w:rsidRPr="00795C23" w:rsidRDefault="00F25049" w:rsidP="00FD5454">
                  <w:pPr>
                    <w:spacing w:line="276" w:lineRule="auto"/>
                  </w:pPr>
                  <w:r w:rsidRPr="00795C23">
                    <w:t>Официальное периодическое печатное издание</w:t>
                  </w:r>
                </w:p>
                <w:p w:rsidR="00F25049" w:rsidRPr="00795C23" w:rsidRDefault="00F25049" w:rsidP="00FD5454">
                  <w:pPr>
                    <w:spacing w:line="276" w:lineRule="auto"/>
                  </w:pPr>
                  <w:r w:rsidRPr="00795C23">
                    <w:t>Администрации Казанского сельского поселения</w:t>
                  </w:r>
                </w:p>
                <w:p w:rsidR="00F25049" w:rsidRPr="00795C23" w:rsidRDefault="00F25049" w:rsidP="00FD5454">
                  <w:pPr>
                    <w:spacing w:line="276" w:lineRule="auto"/>
                  </w:pPr>
                  <w:proofErr w:type="spellStart"/>
                  <w:r w:rsidRPr="00795C23">
                    <w:t>Верхнедонского</w:t>
                  </w:r>
                  <w:proofErr w:type="spellEnd"/>
                  <w:r w:rsidRPr="00795C23">
                    <w:t xml:space="preserve"> района Ростовской области</w:t>
                  </w:r>
                </w:p>
                <w:p w:rsidR="00F25049" w:rsidRPr="00795C23" w:rsidRDefault="00F25049" w:rsidP="00FD5454">
                  <w:pPr>
                    <w:spacing w:line="276" w:lineRule="auto"/>
                  </w:pPr>
                </w:p>
                <w:p w:rsidR="00F25049" w:rsidRPr="00795C23" w:rsidRDefault="00F25049" w:rsidP="00FD5454">
                  <w:pPr>
                    <w:spacing w:line="276" w:lineRule="auto"/>
                  </w:pPr>
                </w:p>
              </w:tc>
              <w:tc>
                <w:tcPr>
                  <w:tcW w:w="4281" w:type="dxa"/>
                  <w:tcBorders>
                    <w:top w:val="nil"/>
                    <w:left w:val="nil"/>
                    <w:bottom w:val="nil"/>
                    <w:right w:val="nil"/>
                  </w:tcBorders>
                </w:tcPr>
                <w:p w:rsidR="00F25049" w:rsidRPr="00795C23" w:rsidRDefault="00F25049" w:rsidP="00FD5454">
                  <w:pPr>
                    <w:spacing w:line="276" w:lineRule="auto"/>
                    <w:jc w:val="right"/>
                  </w:pPr>
                  <w:r w:rsidRPr="00795C23">
                    <w:t xml:space="preserve">Издается </w:t>
                  </w:r>
                  <w:proofErr w:type="gramStart"/>
                  <w:r w:rsidRPr="00795C23">
                    <w:t>с  февраля</w:t>
                  </w:r>
                  <w:proofErr w:type="gramEnd"/>
                  <w:r w:rsidRPr="00795C23">
                    <w:t xml:space="preserve"> 2013 года</w:t>
                  </w:r>
                </w:p>
                <w:p w:rsidR="00F25049" w:rsidRPr="00795C23" w:rsidRDefault="00AC0AF2" w:rsidP="00FD5454">
                  <w:pPr>
                    <w:spacing w:line="276" w:lineRule="auto"/>
                    <w:jc w:val="center"/>
                  </w:pPr>
                  <w:r>
                    <w:t xml:space="preserve">           (№</w:t>
                  </w:r>
                  <w:r w:rsidR="005B7688">
                    <w:t>1</w:t>
                  </w:r>
                  <w:r w:rsidR="00AB19D5">
                    <w:t>7</w:t>
                  </w:r>
                  <w:r>
                    <w:t>)</w:t>
                  </w:r>
                  <w:r w:rsidR="0074192B">
                    <w:t>2</w:t>
                  </w:r>
                  <w:r w:rsidR="00AB19D5">
                    <w:t>8 декабря</w:t>
                  </w:r>
                  <w:r w:rsidR="00795C23" w:rsidRPr="00795C23">
                    <w:t xml:space="preserve"> 2017</w:t>
                  </w:r>
                  <w:r w:rsidR="00F25049" w:rsidRPr="00795C23">
                    <w:t xml:space="preserve"> года</w:t>
                  </w:r>
                </w:p>
                <w:p w:rsidR="00F25049" w:rsidRPr="00795C23" w:rsidRDefault="00F25049" w:rsidP="00FD5454">
                  <w:pPr>
                    <w:spacing w:line="276" w:lineRule="auto"/>
                    <w:jc w:val="center"/>
                  </w:pPr>
                  <w:r w:rsidRPr="00795C23">
                    <w:t xml:space="preserve">        </w:t>
                  </w:r>
                  <w:proofErr w:type="gramStart"/>
                  <w:r w:rsidRPr="00795C23">
                    <w:t>Выходит</w:t>
                  </w:r>
                  <w:proofErr w:type="gramEnd"/>
                  <w:r w:rsidRPr="00795C23">
                    <w:t xml:space="preserve"> 2 раза в месяц</w:t>
                  </w:r>
                </w:p>
                <w:p w:rsidR="00F25049" w:rsidRPr="00795C23" w:rsidRDefault="00F25049" w:rsidP="00FD5454">
                  <w:pPr>
                    <w:spacing w:line="276" w:lineRule="auto"/>
                    <w:jc w:val="center"/>
                  </w:pPr>
                  <w:r w:rsidRPr="00795C23">
                    <w:t xml:space="preserve">            бесплатно</w:t>
                  </w:r>
                </w:p>
                <w:p w:rsidR="00F25049" w:rsidRPr="00795C23" w:rsidRDefault="00F25049" w:rsidP="00FD5454">
                  <w:pPr>
                    <w:spacing w:line="276" w:lineRule="auto"/>
                  </w:pPr>
                </w:p>
              </w:tc>
            </w:tr>
          </w:tbl>
          <w:p w:rsidR="00795C23" w:rsidRPr="00795C23" w:rsidRDefault="00795C23" w:rsidP="00795C23">
            <w:pPr>
              <w:jc w:val="center"/>
              <w:rPr>
                <w:sz w:val="28"/>
                <w:szCs w:val="28"/>
              </w:rPr>
            </w:pPr>
          </w:p>
          <w:p w:rsidR="00795C23" w:rsidRDefault="00AC0AF2" w:rsidP="00795C23">
            <w:pPr>
              <w:rPr>
                <w:sz w:val="20"/>
                <w:szCs w:val="20"/>
              </w:rPr>
            </w:pPr>
            <w:r>
              <w:rPr>
                <w:sz w:val="20"/>
                <w:szCs w:val="20"/>
              </w:rPr>
              <w:t xml:space="preserve">                                                                             </w:t>
            </w:r>
            <w:r w:rsidR="003341F9">
              <w:rPr>
                <w:sz w:val="20"/>
                <w:szCs w:val="20"/>
              </w:rPr>
              <w:t xml:space="preserve">       </w:t>
            </w:r>
            <w:r>
              <w:rPr>
                <w:sz w:val="20"/>
                <w:szCs w:val="20"/>
              </w:rPr>
              <w:t xml:space="preserve">  Часть 1</w:t>
            </w:r>
          </w:p>
          <w:p w:rsidR="00CC40F5" w:rsidRDefault="00CC40F5" w:rsidP="00795C23">
            <w:pPr>
              <w:rPr>
                <w:sz w:val="20"/>
                <w:szCs w:val="20"/>
              </w:rPr>
            </w:pPr>
          </w:p>
          <w:p w:rsidR="00387B86" w:rsidRDefault="00CC40F5" w:rsidP="00FD5454">
            <w:pPr>
              <w:jc w:val="center"/>
            </w:pPr>
            <w:r>
              <w:t>Главное управление Министерства юстиции РФ по РО</w:t>
            </w:r>
            <w:r w:rsidR="00387B86">
              <w:t xml:space="preserve">                                                                                                                                                   </w:t>
            </w:r>
            <w:r w:rsidR="002305DC">
              <w:t xml:space="preserve">                                               </w:t>
            </w:r>
            <w:r w:rsidR="00387B86">
              <w:t>30 ноября 2017 г</w:t>
            </w:r>
            <w:r w:rsidR="002305DC">
              <w:t xml:space="preserve"> </w:t>
            </w:r>
            <w:r w:rsidR="00387B86">
              <w:t xml:space="preserve">Зарегистрированы изменения в устав </w:t>
            </w:r>
          </w:p>
          <w:p w:rsidR="00F25049" w:rsidRPr="00795C23" w:rsidRDefault="00387B86" w:rsidP="002305DC">
            <w:pPr>
              <w:jc w:val="center"/>
            </w:pPr>
            <w:r>
              <w:t xml:space="preserve">Государственный регистрационный </w:t>
            </w:r>
            <w:r w:rsidRPr="00387B86">
              <w:t>№RU</w:t>
            </w:r>
            <w:r>
              <w:t xml:space="preserve"> </w:t>
            </w:r>
            <w:r w:rsidRPr="00387B86">
              <w:t>61506302201</w:t>
            </w:r>
            <w:r>
              <w:t>7</w:t>
            </w:r>
            <w:r w:rsidRPr="00387B86">
              <w:t>00</w:t>
            </w:r>
            <w:r>
              <w:t>2</w:t>
            </w:r>
          </w:p>
        </w:tc>
      </w:tr>
    </w:tbl>
    <w:p w:rsidR="00990EDA" w:rsidRDefault="00990EDA" w:rsidP="00247F26">
      <w:pPr>
        <w:tabs>
          <w:tab w:val="left" w:pos="4080"/>
        </w:tabs>
      </w:pPr>
    </w:p>
    <w:p w:rsidR="00DF436A" w:rsidRDefault="00DF436A" w:rsidP="00DF436A">
      <w:pPr>
        <w:tabs>
          <w:tab w:val="center" w:pos="5386"/>
        </w:tabs>
      </w:pPr>
    </w:p>
    <w:p w:rsidR="00AE4F00" w:rsidRPr="00C10F6D" w:rsidRDefault="00AE4F00" w:rsidP="00AE4F00">
      <w:pPr>
        <w:tabs>
          <w:tab w:val="left" w:pos="709"/>
        </w:tabs>
        <w:jc w:val="center"/>
        <w:outlineLvl w:val="0"/>
      </w:pPr>
      <w:r w:rsidRPr="00C10F6D">
        <w:t>РОССИЙСКАЯ ФЕДЕРАЦИЯ</w:t>
      </w:r>
    </w:p>
    <w:p w:rsidR="00AE4F00" w:rsidRPr="00C10F6D" w:rsidRDefault="00AE4F00" w:rsidP="00AE4F00">
      <w:pPr>
        <w:jc w:val="center"/>
      </w:pPr>
      <w:r w:rsidRPr="00C10F6D">
        <w:t>РОСТОВСКАЯ ОБЛАСТЬ</w:t>
      </w:r>
    </w:p>
    <w:p w:rsidR="00AE4F00" w:rsidRPr="00C10F6D" w:rsidRDefault="00AE4F00" w:rsidP="00AE4F00">
      <w:pPr>
        <w:jc w:val="center"/>
      </w:pPr>
      <w:r w:rsidRPr="00C10F6D">
        <w:t>ВЕРХНЕДОНСКОЙ РАЙОН</w:t>
      </w:r>
    </w:p>
    <w:p w:rsidR="00AE4F00" w:rsidRPr="00C10F6D" w:rsidRDefault="00AE4F00" w:rsidP="00AE4F00">
      <w:pPr>
        <w:jc w:val="center"/>
      </w:pPr>
      <w:r w:rsidRPr="00C10F6D">
        <w:t>МУНИЦИПАЛЬНОЕ ОБРАЗОВАНИЕ</w:t>
      </w:r>
    </w:p>
    <w:p w:rsidR="00AE4F00" w:rsidRPr="00C10F6D" w:rsidRDefault="00AE4F00" w:rsidP="00AE4F00">
      <w:pPr>
        <w:jc w:val="center"/>
      </w:pPr>
      <w:r w:rsidRPr="00C10F6D">
        <w:t>«КАЗАНСКОЕ СЕЛЬСКОЕ ПОСЕЛЕНИЕ»</w:t>
      </w:r>
    </w:p>
    <w:p w:rsidR="00AE4F00" w:rsidRPr="00C10F6D" w:rsidRDefault="00AE4F00" w:rsidP="00AE4F00">
      <w:pPr>
        <w:jc w:val="center"/>
      </w:pPr>
    </w:p>
    <w:p w:rsidR="00AE4F00" w:rsidRPr="00C10F6D" w:rsidRDefault="00AE4F00" w:rsidP="00AE4F00">
      <w:pPr>
        <w:jc w:val="center"/>
        <w:outlineLvl w:val="0"/>
      </w:pPr>
      <w:r w:rsidRPr="00C10F6D">
        <w:t>СОБРАНИЕ ДЕПУТАТОВ КАЗАНСКОГО СЕЛЬСКОГО ПОСЕЛЕНИЯ</w:t>
      </w:r>
    </w:p>
    <w:p w:rsidR="00AE4F00" w:rsidRPr="00C10F6D" w:rsidRDefault="00AE4F00" w:rsidP="00AE4F00">
      <w:pPr>
        <w:jc w:val="center"/>
      </w:pPr>
    </w:p>
    <w:p w:rsidR="00AE4F00" w:rsidRPr="00C10F6D" w:rsidRDefault="00AE4F00" w:rsidP="00AE4F00">
      <w:pPr>
        <w:jc w:val="center"/>
        <w:outlineLvl w:val="0"/>
      </w:pPr>
      <w:r w:rsidRPr="00C10F6D">
        <w:t>РЕШЕНИЕ №93</w:t>
      </w:r>
    </w:p>
    <w:p w:rsidR="00AE4F00" w:rsidRPr="00C10F6D" w:rsidRDefault="00AE4F00" w:rsidP="00AE4F00">
      <w:pPr>
        <w:jc w:val="center"/>
      </w:pPr>
    </w:p>
    <w:p w:rsidR="00AE4F00" w:rsidRPr="00C10F6D" w:rsidRDefault="00AE4F00" w:rsidP="00AE4F00">
      <w:pPr>
        <w:ind w:right="-6"/>
        <w:jc w:val="center"/>
        <w:rPr>
          <w:b/>
        </w:rPr>
      </w:pPr>
      <w:r w:rsidRPr="00C10F6D">
        <w:rPr>
          <w:b/>
        </w:rPr>
        <w:t>О внесении   изменений и дополнений в Устав муниципального образования «Казанское сельское поселение»</w:t>
      </w:r>
    </w:p>
    <w:p w:rsidR="00AE4F00" w:rsidRPr="00C10F6D" w:rsidRDefault="00AE4F00" w:rsidP="00AE4F00">
      <w:pPr>
        <w:jc w:val="center"/>
      </w:pPr>
    </w:p>
    <w:tbl>
      <w:tblPr>
        <w:tblW w:w="0" w:type="auto"/>
        <w:tblLook w:val="01E0" w:firstRow="1" w:lastRow="1" w:firstColumn="1" w:lastColumn="1" w:noHBand="0" w:noVBand="0"/>
      </w:tblPr>
      <w:tblGrid>
        <w:gridCol w:w="3284"/>
        <w:gridCol w:w="2944"/>
        <w:gridCol w:w="3600"/>
      </w:tblGrid>
      <w:tr w:rsidR="00AE4F00" w:rsidRPr="00C10F6D" w:rsidTr="000E53E8">
        <w:tc>
          <w:tcPr>
            <w:tcW w:w="3284" w:type="dxa"/>
          </w:tcPr>
          <w:p w:rsidR="00AE4F00" w:rsidRPr="00C10F6D" w:rsidRDefault="00AE4F00" w:rsidP="000E53E8">
            <w:pPr>
              <w:jc w:val="center"/>
            </w:pPr>
            <w:r w:rsidRPr="00C10F6D">
              <w:t>Принято</w:t>
            </w:r>
          </w:p>
          <w:p w:rsidR="00AE4F00" w:rsidRPr="00C10F6D" w:rsidRDefault="00AE4F00" w:rsidP="000E53E8">
            <w:pPr>
              <w:jc w:val="center"/>
            </w:pPr>
            <w:r w:rsidRPr="00C10F6D">
              <w:t>Собранием депутатов</w:t>
            </w:r>
          </w:p>
        </w:tc>
        <w:tc>
          <w:tcPr>
            <w:tcW w:w="2944" w:type="dxa"/>
          </w:tcPr>
          <w:p w:rsidR="00AE4F00" w:rsidRPr="00C10F6D" w:rsidRDefault="00AE4F00" w:rsidP="000E53E8">
            <w:pPr>
              <w:jc w:val="center"/>
            </w:pPr>
          </w:p>
        </w:tc>
        <w:tc>
          <w:tcPr>
            <w:tcW w:w="3600" w:type="dxa"/>
          </w:tcPr>
          <w:p w:rsidR="00AE4F00" w:rsidRPr="00C10F6D" w:rsidRDefault="00AE4F00" w:rsidP="000E53E8">
            <w:pPr>
              <w:jc w:val="center"/>
            </w:pPr>
          </w:p>
          <w:p w:rsidR="00AE4F00" w:rsidRPr="00C10F6D" w:rsidRDefault="00AE4F00" w:rsidP="000E53E8">
            <w:pPr>
              <w:jc w:val="center"/>
            </w:pPr>
            <w:r w:rsidRPr="00C10F6D">
              <w:t>27.10.2017 года</w:t>
            </w:r>
          </w:p>
        </w:tc>
      </w:tr>
    </w:tbl>
    <w:p w:rsidR="00AE4F00" w:rsidRPr="00C10F6D" w:rsidRDefault="00AE4F00" w:rsidP="00AE4F00"/>
    <w:p w:rsidR="00AE4F00" w:rsidRPr="00C10F6D" w:rsidRDefault="00AE4F00" w:rsidP="00AE4F00">
      <w:pPr>
        <w:ind w:firstLine="708"/>
        <w:jc w:val="both"/>
      </w:pPr>
      <w:r w:rsidRPr="00C10F6D">
        <w:t>В целях приведения Устава муниципального образования «Казанское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«Казанское сельское поселение» Собрание депутатов Казанского сельского поселения</w:t>
      </w:r>
    </w:p>
    <w:p w:rsidR="00AE4F00" w:rsidRPr="00C10F6D" w:rsidRDefault="00AE4F00" w:rsidP="00AE4F00">
      <w:pPr>
        <w:jc w:val="both"/>
      </w:pPr>
    </w:p>
    <w:p w:rsidR="00AE4F00" w:rsidRPr="00C10F6D" w:rsidRDefault="00AE4F00" w:rsidP="00AE4F00">
      <w:pPr>
        <w:ind w:firstLine="709"/>
        <w:jc w:val="center"/>
        <w:outlineLvl w:val="0"/>
      </w:pPr>
      <w:r w:rsidRPr="00C10F6D">
        <w:t>РЕШИЛО:</w:t>
      </w:r>
    </w:p>
    <w:p w:rsidR="00AE4F00" w:rsidRPr="00C10F6D" w:rsidRDefault="00AE4F00" w:rsidP="00AE4F00">
      <w:pPr>
        <w:ind w:firstLine="709"/>
        <w:jc w:val="both"/>
      </w:pPr>
    </w:p>
    <w:p w:rsidR="00AE4F00" w:rsidRPr="00C10F6D" w:rsidRDefault="00AE4F00" w:rsidP="00AE4F00">
      <w:pPr>
        <w:ind w:firstLine="709"/>
        <w:jc w:val="both"/>
        <w:rPr>
          <w:color w:val="000000"/>
        </w:rPr>
      </w:pPr>
      <w:r w:rsidRPr="00C10F6D">
        <w:t xml:space="preserve">1. </w:t>
      </w:r>
      <w:proofErr w:type="gramStart"/>
      <w:r w:rsidRPr="00C10F6D">
        <w:t>Внести  изменения</w:t>
      </w:r>
      <w:proofErr w:type="gramEnd"/>
      <w:r w:rsidRPr="00C10F6D">
        <w:t xml:space="preserve"> и дополнения   в Устав муниципального образования «Казанское сельское поселение», </w:t>
      </w:r>
      <w:r w:rsidRPr="00C10F6D">
        <w:rPr>
          <w:color w:val="000000"/>
        </w:rPr>
        <w:t>утвержденный решением Собрания депутатов Казанского сельского поселения   22.02.2017  №51:</w:t>
      </w:r>
    </w:p>
    <w:p w:rsidR="00AE4F00" w:rsidRPr="00C10F6D" w:rsidRDefault="00AE4F00" w:rsidP="00AE4F00">
      <w:pPr>
        <w:ind w:firstLine="709"/>
        <w:jc w:val="both"/>
        <w:rPr>
          <w:b/>
        </w:rPr>
      </w:pPr>
      <w:r w:rsidRPr="00C10F6D">
        <w:rPr>
          <w:b/>
          <w:color w:val="000000"/>
        </w:rPr>
        <w:t>1)</w:t>
      </w:r>
      <w:r w:rsidRPr="00C10F6D">
        <w:rPr>
          <w:b/>
        </w:rPr>
        <w:t xml:space="preserve"> Пункт 1 статьи 3 дополнить подпунктом 16:</w:t>
      </w:r>
    </w:p>
    <w:p w:rsidR="00AE4F00" w:rsidRPr="00C10F6D" w:rsidRDefault="00AE4F00" w:rsidP="00AE4F00">
      <w:pPr>
        <w:ind w:firstLine="709"/>
        <w:jc w:val="both"/>
      </w:pPr>
      <w:r w:rsidRPr="00C10F6D">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4F00" w:rsidRPr="00C10F6D" w:rsidRDefault="00AE4F00" w:rsidP="00AE4F00">
      <w:pPr>
        <w:ind w:firstLine="709"/>
        <w:jc w:val="both"/>
        <w:rPr>
          <w:b/>
        </w:rPr>
      </w:pPr>
      <w:r w:rsidRPr="00C10F6D">
        <w:rPr>
          <w:b/>
        </w:rPr>
        <w:lastRenderedPageBreak/>
        <w:t>2) подпункт 3 пункта 8 статьи 23 изложить в новой редакции:</w:t>
      </w:r>
    </w:p>
    <w:p w:rsidR="00AE4F00" w:rsidRPr="00C10F6D" w:rsidRDefault="00AE4F00" w:rsidP="00AE4F00">
      <w:pPr>
        <w:ind w:firstLine="709"/>
        <w:jc w:val="both"/>
      </w:pPr>
      <w:r w:rsidRPr="00C10F6D">
        <w:t>«3) преобразования Казанского сельского поселения, осуществляемого в соответствии с частями 3, 5, 6</w:t>
      </w:r>
      <w:r w:rsidRPr="00C10F6D">
        <w:rPr>
          <w:vertAlign w:val="superscript"/>
        </w:rPr>
        <w:t>2</w:t>
      </w:r>
      <w:r w:rsidRPr="00C10F6D">
        <w:t>,</w:t>
      </w:r>
      <w:r w:rsidRPr="00C10F6D">
        <w:rPr>
          <w:vertAlign w:val="superscript"/>
        </w:rPr>
        <w:t xml:space="preserve"> </w:t>
      </w:r>
      <w:r w:rsidRPr="00C10F6D">
        <w:t>7</w:t>
      </w:r>
      <w:r w:rsidRPr="00C10F6D">
        <w:rPr>
          <w:vertAlign w:val="superscript"/>
        </w:rPr>
        <w:t>2</w:t>
      </w:r>
      <w:r w:rsidRPr="00C10F6D">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AE4F00" w:rsidRPr="00C10F6D" w:rsidRDefault="00AE4F00" w:rsidP="00AE4F00">
      <w:pPr>
        <w:ind w:firstLine="709"/>
        <w:jc w:val="both"/>
        <w:rPr>
          <w:b/>
          <w:color w:val="000000"/>
        </w:rPr>
      </w:pPr>
      <w:r w:rsidRPr="00C10F6D">
        <w:rPr>
          <w:b/>
          <w:color w:val="000000"/>
        </w:rPr>
        <w:t>3) в статье 26:</w:t>
      </w:r>
    </w:p>
    <w:p w:rsidR="00AE4F00" w:rsidRPr="00C10F6D" w:rsidRDefault="00AE4F00" w:rsidP="00AE4F00">
      <w:pPr>
        <w:ind w:firstLine="709"/>
        <w:jc w:val="both"/>
        <w:rPr>
          <w:color w:val="000000"/>
        </w:rPr>
      </w:pPr>
      <w:r w:rsidRPr="00C10F6D">
        <w:rPr>
          <w:color w:val="000000"/>
        </w:rPr>
        <w:t xml:space="preserve"> в пункте </w:t>
      </w:r>
      <w:proofErr w:type="gramStart"/>
      <w:r w:rsidRPr="00C10F6D">
        <w:rPr>
          <w:color w:val="000000"/>
        </w:rPr>
        <w:t>2  слова</w:t>
      </w:r>
      <w:proofErr w:type="gramEnd"/>
      <w:r w:rsidRPr="00C10F6D">
        <w:rPr>
          <w:color w:val="000000"/>
        </w:rPr>
        <w:t xml:space="preserve"> «с правом решающего голоса» исключить;</w:t>
      </w:r>
    </w:p>
    <w:p w:rsidR="00AE4F00" w:rsidRPr="00C10F6D" w:rsidRDefault="00AE4F00" w:rsidP="00AE4F00">
      <w:pPr>
        <w:ind w:firstLine="709"/>
        <w:jc w:val="both"/>
      </w:pPr>
      <w:r w:rsidRPr="00C10F6D">
        <w:rPr>
          <w:color w:val="000000"/>
        </w:rPr>
        <w:t xml:space="preserve"> </w:t>
      </w:r>
      <w:r w:rsidRPr="00C10F6D">
        <w:t xml:space="preserve">пункт </w:t>
      </w:r>
      <w:proofErr w:type="gramStart"/>
      <w:r w:rsidRPr="00C10F6D">
        <w:t>7  изложить</w:t>
      </w:r>
      <w:proofErr w:type="gramEnd"/>
      <w:r w:rsidRPr="00C10F6D">
        <w:t xml:space="preserve"> в новой редакции:</w:t>
      </w:r>
    </w:p>
    <w:p w:rsidR="00AE4F00" w:rsidRPr="00C10F6D" w:rsidRDefault="00AE4F00" w:rsidP="00AE4F00">
      <w:pPr>
        <w:ind w:firstLine="709"/>
        <w:jc w:val="both"/>
      </w:pPr>
      <w:r w:rsidRPr="00C10F6D">
        <w:t xml:space="preserve">«7. В случае временного отсутствия или досрочного прекращения полномочий </w:t>
      </w:r>
      <w:r w:rsidRPr="00C10F6D">
        <w:rPr>
          <w:bCs/>
        </w:rPr>
        <w:t xml:space="preserve">председателя Собрания депутатов – главы Казанского сельского поселения либо </w:t>
      </w:r>
      <w:r w:rsidRPr="00C10F6D">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Казанского сельского поселения, либо в случае отсутствия заместителя председателя Собрания депутатов Казанского сельского поселения – иной депутат, определяемый Собранием депутатов Казанского сельского поселения в соответствии с его Регламентом.</w:t>
      </w:r>
    </w:p>
    <w:p w:rsidR="00AE4F00" w:rsidRPr="00C10F6D" w:rsidRDefault="00AE4F00" w:rsidP="00AE4F00">
      <w:pPr>
        <w:ind w:firstLine="709"/>
        <w:jc w:val="both"/>
      </w:pPr>
      <w:r w:rsidRPr="00C10F6D">
        <w:t>В случае досрочного прекращения полномочий председателя Собрания депутатов - главы Казанского сельского поселения избрание председателя Собрания депутатов - главы Казанского сельского поселения, избираемого Собранием депутатов Казанского сельского поселения из своего состава, осуществляется не позднее чем через шесть месяцев со дня такого прекращения полномочий.</w:t>
      </w:r>
    </w:p>
    <w:p w:rsidR="00AE4F00" w:rsidRPr="00C10F6D" w:rsidRDefault="00AE4F00" w:rsidP="00AE4F00">
      <w:pPr>
        <w:ind w:firstLine="709"/>
        <w:jc w:val="both"/>
      </w:pPr>
      <w:r w:rsidRPr="00C10F6D">
        <w:t>При этом если до истечения срока полномочий Собрания депутатов Казанского сельского поселения осталось менее шести месяцев, избрание председателя Собрания депутатов - главы Казанского сельского поселения из состава Собрания депутатов Казанского сельского поселения осуществляется на первом заседании вновь избранного Собрания депутатов Казанского сельского поселения.»;</w:t>
      </w:r>
    </w:p>
    <w:p w:rsidR="00AE4F00" w:rsidRPr="00C10F6D" w:rsidRDefault="00AE4F00" w:rsidP="00AE4F00">
      <w:pPr>
        <w:ind w:firstLine="709"/>
        <w:jc w:val="both"/>
      </w:pPr>
      <w:r w:rsidRPr="00C10F6D">
        <w:t xml:space="preserve">подпункт 12 пункта </w:t>
      </w:r>
      <w:proofErr w:type="gramStart"/>
      <w:r w:rsidRPr="00C10F6D">
        <w:t>16  изложить</w:t>
      </w:r>
      <w:proofErr w:type="gramEnd"/>
      <w:r w:rsidRPr="00C10F6D">
        <w:t xml:space="preserve"> в следующей редакции:</w:t>
      </w:r>
    </w:p>
    <w:p w:rsidR="00AE4F00" w:rsidRPr="00C10F6D" w:rsidRDefault="00AE4F00" w:rsidP="00AE4F00">
      <w:pPr>
        <w:ind w:firstLine="709"/>
        <w:jc w:val="both"/>
      </w:pPr>
      <w:r w:rsidRPr="00C10F6D">
        <w:t>«12) преобразования Казанского сельского поселения, осуществляемого в соответствии с частями 3, 5, 6</w:t>
      </w:r>
      <w:r w:rsidRPr="00C10F6D">
        <w:rPr>
          <w:vertAlign w:val="superscript"/>
        </w:rPr>
        <w:t>2</w:t>
      </w:r>
      <w:r w:rsidRPr="00C10F6D">
        <w:t>, 7</w:t>
      </w:r>
      <w:r w:rsidRPr="00C10F6D">
        <w:rPr>
          <w:vertAlign w:val="superscript"/>
        </w:rPr>
        <w:t>2</w:t>
      </w:r>
      <w:r w:rsidRPr="00C10F6D">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AE4F00" w:rsidRPr="00C10F6D" w:rsidRDefault="00AE4F00" w:rsidP="00AE4F00">
      <w:pPr>
        <w:ind w:firstLine="709"/>
        <w:jc w:val="both"/>
        <w:rPr>
          <w:b/>
        </w:rPr>
      </w:pPr>
      <w:r w:rsidRPr="00C10F6D">
        <w:rPr>
          <w:b/>
        </w:rPr>
        <w:t>4)подпункт 1 пункта 5 статьи 27 изложить в следующей редакции:</w:t>
      </w:r>
    </w:p>
    <w:p w:rsidR="00AE4F00" w:rsidRPr="00C10F6D" w:rsidRDefault="00AE4F00" w:rsidP="00AE4F00">
      <w:pPr>
        <w:ind w:firstLine="709"/>
        <w:jc w:val="both"/>
      </w:pPr>
      <w:r w:rsidRPr="00C10F6D">
        <w:t>«1) исполняет полномочия Собрания депутатов-главы Казанского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E4F00" w:rsidRPr="00C10F6D" w:rsidRDefault="00AE4F00" w:rsidP="00AE4F00">
      <w:pPr>
        <w:ind w:firstLine="709"/>
        <w:jc w:val="both"/>
        <w:rPr>
          <w:b/>
        </w:rPr>
      </w:pPr>
      <w:r w:rsidRPr="00C10F6D">
        <w:rPr>
          <w:b/>
          <w:color w:val="000000"/>
        </w:rPr>
        <w:t>5)</w:t>
      </w:r>
      <w:r w:rsidRPr="00C10F6D">
        <w:rPr>
          <w:b/>
        </w:rPr>
        <w:t xml:space="preserve"> в статье 29:</w:t>
      </w:r>
    </w:p>
    <w:p w:rsidR="00AE4F00" w:rsidRPr="00C10F6D" w:rsidRDefault="00AE4F00" w:rsidP="00AE4F00">
      <w:pPr>
        <w:ind w:firstLine="709"/>
        <w:jc w:val="both"/>
      </w:pPr>
      <w:r w:rsidRPr="00C10F6D">
        <w:t>пункт 8 изложить в новой редакции:</w:t>
      </w:r>
    </w:p>
    <w:p w:rsidR="00AE4F00" w:rsidRPr="00C10F6D" w:rsidRDefault="00AE4F00" w:rsidP="00AE4F00">
      <w:pPr>
        <w:ind w:firstLine="709"/>
        <w:jc w:val="both"/>
      </w:pPr>
      <w:r w:rsidRPr="00C10F6D">
        <w:t xml:space="preserve">«8. Глава Администрации Казанского сельского поселения должен соблюдать ограничения, запреты, исполнять обязанности, которые установлены Федеральным </w:t>
      </w:r>
      <w:hyperlink r:id="rId8" w:history="1">
        <w:r w:rsidRPr="00C10F6D">
          <w:rPr>
            <w:rStyle w:val="aa"/>
            <w:color w:val="000000"/>
            <w:u w:val="none"/>
          </w:rPr>
          <w:t>законом</w:t>
        </w:r>
      </w:hyperlink>
      <w:r w:rsidRPr="00C10F6D">
        <w:t xml:space="preserve"> от 25 декабря 2008 года № 273-ФЗ «О противодействии коррупции», Федеральным </w:t>
      </w:r>
      <w:hyperlink r:id="rId9" w:history="1">
        <w:r w:rsidRPr="00C10F6D">
          <w:rPr>
            <w:rStyle w:val="aa"/>
            <w:color w:val="000000"/>
            <w:u w:val="none"/>
          </w:rPr>
          <w:t>законом</w:t>
        </w:r>
      </w:hyperlink>
      <w:r w:rsidRPr="00C10F6D">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C10F6D">
          <w:rPr>
            <w:rStyle w:val="aa"/>
            <w:color w:val="000000"/>
            <w:u w:val="none"/>
          </w:rPr>
          <w:t>законом</w:t>
        </w:r>
      </w:hyperlink>
      <w:r w:rsidRPr="00C10F6D">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F00" w:rsidRPr="00C10F6D" w:rsidRDefault="00AE4F00" w:rsidP="00AE4F00">
      <w:pPr>
        <w:ind w:firstLine="709"/>
        <w:jc w:val="both"/>
      </w:pPr>
      <w:r w:rsidRPr="00C10F6D">
        <w:t xml:space="preserve">При этом понятие «иностранные финансовые инструменты» используется в значении, определенном  Федеральным </w:t>
      </w:r>
      <w:hyperlink r:id="rId11" w:history="1">
        <w:r w:rsidRPr="00C10F6D">
          <w:rPr>
            <w:rStyle w:val="aa"/>
            <w:color w:val="000000"/>
            <w:u w:val="none"/>
          </w:rPr>
          <w:t>законом</w:t>
        </w:r>
      </w:hyperlink>
      <w:r w:rsidRPr="00C10F6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F00" w:rsidRPr="00C10F6D" w:rsidRDefault="00AE4F00" w:rsidP="00AE4F00">
      <w:pPr>
        <w:ind w:firstLine="709"/>
        <w:jc w:val="both"/>
      </w:pPr>
      <w:r w:rsidRPr="00C10F6D">
        <w:t xml:space="preserve">пункт </w:t>
      </w:r>
      <w:proofErr w:type="gramStart"/>
      <w:r w:rsidRPr="00C10F6D">
        <w:t>10  изложить</w:t>
      </w:r>
      <w:proofErr w:type="gramEnd"/>
      <w:r w:rsidRPr="00C10F6D">
        <w:t xml:space="preserve"> в новой редакции:</w:t>
      </w:r>
    </w:p>
    <w:p w:rsidR="00AE4F00" w:rsidRPr="00C10F6D" w:rsidRDefault="00AE4F00" w:rsidP="00AE4F00">
      <w:pPr>
        <w:ind w:firstLine="709"/>
        <w:jc w:val="both"/>
      </w:pPr>
      <w:r w:rsidRPr="00C10F6D">
        <w:t>«10.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определяемое главой Администрации Казанского сельского поселения.</w:t>
      </w:r>
    </w:p>
    <w:p w:rsidR="00AE4F00" w:rsidRPr="00C10F6D" w:rsidRDefault="00AE4F00" w:rsidP="00AE4F00">
      <w:pPr>
        <w:ind w:firstLine="709"/>
        <w:jc w:val="both"/>
      </w:pPr>
      <w:r w:rsidRPr="00C10F6D">
        <w:t xml:space="preserve">В случае </w:t>
      </w:r>
      <w:proofErr w:type="spellStart"/>
      <w:r w:rsidRPr="00C10F6D">
        <w:t>неиздания</w:t>
      </w:r>
      <w:proofErr w:type="spellEnd"/>
      <w:r w:rsidRPr="00C10F6D">
        <w:t xml:space="preserve"> главой Администрации Казанского сельского поселения соответствующего распоряжения Администрации Казанского сельского поселения, обязанности главы Администрации </w:t>
      </w:r>
      <w:r w:rsidRPr="00C10F6D">
        <w:lastRenderedPageBreak/>
        <w:t>Казанского сельского поселения в период его временного отсутствия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установленное Регламентом Администрации Казанского сельского поселения.</w:t>
      </w:r>
    </w:p>
    <w:p w:rsidR="00AE4F00" w:rsidRPr="00C10F6D" w:rsidRDefault="00AE4F00" w:rsidP="00AE4F00">
      <w:pPr>
        <w:ind w:firstLine="709"/>
        <w:jc w:val="both"/>
      </w:pPr>
      <w:r w:rsidRPr="00C10F6D">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AE4F00" w:rsidRPr="00C10F6D" w:rsidRDefault="00AE4F00" w:rsidP="00AE4F00">
      <w:pPr>
        <w:ind w:firstLine="709"/>
        <w:jc w:val="both"/>
        <w:rPr>
          <w:b/>
        </w:rPr>
      </w:pPr>
      <w:r w:rsidRPr="00C10F6D">
        <w:rPr>
          <w:b/>
        </w:rPr>
        <w:t>6) в статье 31:</w:t>
      </w:r>
    </w:p>
    <w:p w:rsidR="00AE4F00" w:rsidRPr="00C10F6D" w:rsidRDefault="00AE4F00" w:rsidP="00AE4F00">
      <w:pPr>
        <w:ind w:firstLine="709"/>
        <w:jc w:val="both"/>
      </w:pPr>
      <w:r w:rsidRPr="00C10F6D">
        <w:t xml:space="preserve">подпункт 3 пункта </w:t>
      </w:r>
      <w:proofErr w:type="gramStart"/>
      <w:r w:rsidRPr="00C10F6D">
        <w:t>1  изложить</w:t>
      </w:r>
      <w:proofErr w:type="gramEnd"/>
      <w:r w:rsidRPr="00C10F6D">
        <w:t xml:space="preserve"> в новой редакции:</w:t>
      </w:r>
    </w:p>
    <w:p w:rsidR="00AE4F00" w:rsidRPr="00C10F6D" w:rsidRDefault="00AE4F00" w:rsidP="00AE4F00">
      <w:pPr>
        <w:ind w:firstLine="709"/>
        <w:jc w:val="both"/>
      </w:pPr>
      <w:r w:rsidRPr="00C10F6D">
        <w:t>«3) расторжения контракта в соответствии с частями 11 и 111 статьи 37 Федерального закона «Об общих принципах организации местного самоуправления в Российской Федерации»;</w:t>
      </w:r>
    </w:p>
    <w:p w:rsidR="00AE4F00" w:rsidRPr="00C10F6D" w:rsidRDefault="00AE4F00" w:rsidP="00AE4F00">
      <w:pPr>
        <w:ind w:firstLine="709"/>
        <w:jc w:val="both"/>
      </w:pPr>
      <w:r w:rsidRPr="00C10F6D">
        <w:t>подпункт 11 пункта 1 изложить в новой редакции:</w:t>
      </w:r>
    </w:p>
    <w:p w:rsidR="00AE4F00" w:rsidRPr="00C10F6D" w:rsidRDefault="00AE4F00" w:rsidP="00AE4F00">
      <w:pPr>
        <w:widowControl w:val="0"/>
        <w:autoSpaceDE w:val="0"/>
        <w:autoSpaceDN w:val="0"/>
        <w:adjustRightInd w:val="0"/>
        <w:jc w:val="both"/>
      </w:pPr>
      <w:r w:rsidRPr="00C10F6D">
        <w:t xml:space="preserve">          «11) преобразования муниципального образования «Казанское сельское поселение», осуществляемого в соответствии с частями 3, 5, 6</w:t>
      </w:r>
      <w:r w:rsidRPr="00C10F6D">
        <w:rPr>
          <w:vertAlign w:val="superscript"/>
        </w:rPr>
        <w:t>2</w:t>
      </w:r>
      <w:r w:rsidRPr="00C10F6D">
        <w:t>, 7</w:t>
      </w:r>
      <w:r w:rsidRPr="00C10F6D">
        <w:rPr>
          <w:vertAlign w:val="superscript"/>
        </w:rPr>
        <w:t>2</w:t>
      </w:r>
      <w:r w:rsidRPr="00C10F6D">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AE4F00" w:rsidRPr="00C10F6D" w:rsidRDefault="00AE4F00" w:rsidP="00AE4F00">
      <w:pPr>
        <w:widowControl w:val="0"/>
        <w:autoSpaceDE w:val="0"/>
        <w:autoSpaceDN w:val="0"/>
        <w:adjustRightInd w:val="0"/>
        <w:jc w:val="both"/>
      </w:pPr>
      <w:r w:rsidRPr="00C10F6D">
        <w:t xml:space="preserve">          пункт 4 дополнить абзацем следующего содержания:</w:t>
      </w:r>
    </w:p>
    <w:p w:rsidR="00AE4F00" w:rsidRPr="00C10F6D" w:rsidRDefault="00AE4F00" w:rsidP="00AE4F00">
      <w:pPr>
        <w:widowControl w:val="0"/>
        <w:autoSpaceDE w:val="0"/>
        <w:autoSpaceDN w:val="0"/>
        <w:adjustRightInd w:val="0"/>
        <w:jc w:val="both"/>
      </w:pPr>
      <w:r w:rsidRPr="00C10F6D">
        <w:t xml:space="preserve">          «</w:t>
      </w:r>
      <w:r w:rsidRPr="00C10F6D">
        <w:rPr>
          <w:lang w:eastAsia="hy-AM"/>
        </w:rPr>
        <w:t xml:space="preserve">Решение о досрочном прекращении полномочий </w:t>
      </w:r>
      <w:r w:rsidRPr="00C10F6D">
        <w:t xml:space="preserve">главы Администрации Казанского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w:t>
      </w:r>
      <w:r w:rsidRPr="00C10F6D">
        <w:rPr>
          <w:lang w:eastAsia="hy-AM"/>
        </w:rPr>
        <w:t xml:space="preserve">установленных Федеральным </w:t>
      </w:r>
      <w:hyperlink r:id="rId12" w:history="1">
        <w:r w:rsidRPr="00C10F6D">
          <w:rPr>
            <w:lang w:eastAsia="hy-AM"/>
          </w:rPr>
          <w:t>законом</w:t>
        </w:r>
      </w:hyperlink>
      <w:r w:rsidRPr="00C10F6D">
        <w:rPr>
          <w:lang w:eastAsia="hy-AM"/>
        </w:rPr>
        <w:t xml:space="preserve"> </w:t>
      </w:r>
      <w:r w:rsidRPr="00C10F6D">
        <w:rPr>
          <w:bCs/>
          <w:lang w:eastAsia="hy-AM"/>
        </w:rPr>
        <w:t>от 02.03.2007            № 25-ФЗ «О муниципальной службе в Российской Федерации»</w:t>
      </w:r>
      <w:r w:rsidRPr="00C10F6D">
        <w:rPr>
          <w:lang w:eastAsia="hy-AM"/>
        </w:rPr>
        <w:t xml:space="preserve">, Федеральным </w:t>
      </w:r>
      <w:hyperlink r:id="rId13" w:history="1">
        <w:r w:rsidRPr="00C10F6D">
          <w:rPr>
            <w:lang w:eastAsia="hy-AM"/>
          </w:rPr>
          <w:t>законом</w:t>
        </w:r>
      </w:hyperlink>
      <w:r w:rsidRPr="00C10F6D">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C10F6D">
          <w:rPr>
            <w:lang w:eastAsia="hy-AM"/>
          </w:rPr>
          <w:t>законом</w:t>
        </w:r>
      </w:hyperlink>
      <w:r w:rsidRPr="00C10F6D">
        <w:rPr>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w:t>
      </w:r>
      <w:r w:rsidRPr="00C10F6D">
        <w:t xml:space="preserve"> либо применения иного дисциплинарного взыскания.»; </w:t>
      </w:r>
    </w:p>
    <w:p w:rsidR="00AE4F00" w:rsidRPr="00C10F6D" w:rsidRDefault="00AE4F00" w:rsidP="00AE4F00">
      <w:pPr>
        <w:widowControl w:val="0"/>
        <w:autoSpaceDE w:val="0"/>
        <w:autoSpaceDN w:val="0"/>
        <w:adjustRightInd w:val="0"/>
        <w:jc w:val="both"/>
      </w:pPr>
      <w:r w:rsidRPr="00C10F6D">
        <w:t xml:space="preserve">   </w:t>
      </w:r>
    </w:p>
    <w:p w:rsidR="00AE4F00" w:rsidRPr="00C10F6D" w:rsidRDefault="00AE4F00" w:rsidP="00AE4F00">
      <w:pPr>
        <w:ind w:firstLine="709"/>
        <w:jc w:val="both"/>
        <w:rPr>
          <w:b/>
        </w:rPr>
      </w:pPr>
      <w:r w:rsidRPr="00C10F6D">
        <w:rPr>
          <w:b/>
        </w:rPr>
        <w:t>7) Пункт 9 статьи 35 изложить в новой редакции:</w:t>
      </w:r>
    </w:p>
    <w:p w:rsidR="00AE4F00" w:rsidRPr="00C10F6D" w:rsidRDefault="00AE4F00" w:rsidP="00AE4F00">
      <w:pPr>
        <w:ind w:firstLine="709"/>
        <w:jc w:val="both"/>
      </w:pPr>
      <w:r w:rsidRPr="00C10F6D">
        <w:t xml:space="preserve">«9.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w:t>
      </w:r>
      <w:hyperlink r:id="rId15" w:history="1">
        <w:r w:rsidRPr="00C10F6D">
          <w:t>законом</w:t>
        </w:r>
      </w:hyperlink>
      <w:r w:rsidRPr="00C10F6D">
        <w:t xml:space="preserve"> от 25 декабря 2008 года № 273-ФЗ «О противодействии коррупции», Федеральным </w:t>
      </w:r>
      <w:hyperlink r:id="rId16" w:history="1">
        <w:r w:rsidRPr="00C10F6D">
          <w:t>законом</w:t>
        </w:r>
      </w:hyperlink>
      <w:r w:rsidRPr="00C10F6D">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C10F6D">
          <w:t>законом</w:t>
        </w:r>
      </w:hyperlink>
      <w:r w:rsidRPr="00C10F6D">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F00" w:rsidRPr="00C10F6D" w:rsidRDefault="00AE4F00" w:rsidP="00AE4F00">
      <w:pPr>
        <w:ind w:firstLine="709"/>
        <w:jc w:val="both"/>
      </w:pPr>
      <w:r w:rsidRPr="00C10F6D">
        <w:t xml:space="preserve">При этом понятие «иностранные финансовые инструменты» используется в значении, определенном  Федеральным </w:t>
      </w:r>
      <w:hyperlink r:id="rId18" w:history="1">
        <w:r w:rsidRPr="00C10F6D">
          <w:rPr>
            <w:rStyle w:val="aa"/>
            <w:color w:val="000000"/>
            <w:u w:val="none"/>
          </w:rPr>
          <w:t>законом</w:t>
        </w:r>
      </w:hyperlink>
      <w:r w:rsidRPr="00C10F6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F00" w:rsidRPr="00C10F6D" w:rsidRDefault="00AE4F00" w:rsidP="00AE4F00">
      <w:pPr>
        <w:autoSpaceDE w:val="0"/>
        <w:autoSpaceDN w:val="0"/>
        <w:adjustRightInd w:val="0"/>
        <w:ind w:firstLine="709"/>
        <w:jc w:val="both"/>
        <w:rPr>
          <w:lang w:eastAsia="hy-AM"/>
        </w:rPr>
      </w:pPr>
      <w:r w:rsidRPr="00C10F6D">
        <w:t xml:space="preserve">Полномочия депутата Собрания депутатов Казанского сельского поселения,  председателя Собрания депутатов – главы Казанского сельского поселения </w:t>
      </w:r>
      <w:r w:rsidRPr="00C10F6D">
        <w:rPr>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C10F6D">
          <w:rPr>
            <w:lang w:eastAsia="hy-AM"/>
          </w:rPr>
          <w:t>законом</w:t>
        </w:r>
      </w:hyperlink>
      <w:r w:rsidRPr="00C10F6D">
        <w:rPr>
          <w:lang w:eastAsia="hy-AM"/>
        </w:rPr>
        <w:t xml:space="preserve"> от 25 декабря 2008 года № 273-ФЗ «О противодействии коррупции», Федеральным </w:t>
      </w:r>
      <w:hyperlink r:id="rId20" w:history="1">
        <w:r w:rsidRPr="00C10F6D">
          <w:rPr>
            <w:lang w:eastAsia="hy-AM"/>
          </w:rPr>
          <w:t>законом</w:t>
        </w:r>
      </w:hyperlink>
      <w:r w:rsidRPr="00C10F6D">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C10F6D">
          <w:rPr>
            <w:lang w:eastAsia="hy-AM"/>
          </w:rPr>
          <w:t>законом</w:t>
        </w:r>
      </w:hyperlink>
      <w:r w:rsidRPr="00C10F6D">
        <w:rPr>
          <w:lang w:eastAsia="hy-AM"/>
        </w:rPr>
        <w:t xml:space="preserve"> от 7 мая 2013 года № 79-ФЗ «О запрете </w:t>
      </w:r>
      <w:r w:rsidRPr="00C10F6D">
        <w:rPr>
          <w:lang w:eastAsia="hy-AM"/>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F00" w:rsidRPr="00C10F6D" w:rsidRDefault="00AE4F00" w:rsidP="00AE4F00">
      <w:pPr>
        <w:ind w:firstLine="709"/>
        <w:jc w:val="both"/>
      </w:pPr>
      <w:r w:rsidRPr="00C10F6D">
        <w:rPr>
          <w:lang w:eastAsia="hy-AM"/>
        </w:rPr>
        <w:t xml:space="preserve">Решение о досрочном прекращении полномочий </w:t>
      </w:r>
      <w:r w:rsidRPr="00C10F6D">
        <w:t xml:space="preserve">депутата Собрания депутатов Казанского сельского поселения, председателя Собрания депутатов – главы Казанского сельского поселения в случае несоблюдения ими указанных ограничений, запретов и неисполнения указанных обязанностей </w:t>
      </w:r>
      <w:r w:rsidRPr="00C10F6D">
        <w:rPr>
          <w:lang w:eastAsia="hy-AM"/>
        </w:rPr>
        <w:t>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w:t>
      </w:r>
    </w:p>
    <w:p w:rsidR="00AE4F00" w:rsidRPr="00C10F6D" w:rsidRDefault="00AE4F00" w:rsidP="00AE4F00">
      <w:pPr>
        <w:ind w:firstLine="709"/>
        <w:jc w:val="both"/>
        <w:rPr>
          <w:b/>
        </w:rPr>
      </w:pPr>
      <w:r w:rsidRPr="00C10F6D">
        <w:rPr>
          <w:b/>
        </w:rPr>
        <w:t>8) статью 44 изложить в новой редакции:</w:t>
      </w:r>
    </w:p>
    <w:p w:rsidR="00AE4F00" w:rsidRPr="00C10F6D" w:rsidRDefault="00AE4F00" w:rsidP="00AE4F00">
      <w:pPr>
        <w:widowControl w:val="0"/>
        <w:autoSpaceDE w:val="0"/>
        <w:autoSpaceDN w:val="0"/>
        <w:adjustRightInd w:val="0"/>
        <w:ind w:firstLine="709"/>
        <w:jc w:val="both"/>
      </w:pPr>
      <w:r w:rsidRPr="00C10F6D">
        <w:t>«Статья 44. Социальные гарантии депутата Собрания депутатов Казанского сельского поселения, председателя Собрания депутатов - главы Казанского сельского поселения.</w:t>
      </w:r>
    </w:p>
    <w:p w:rsidR="00AE4F00" w:rsidRPr="00C10F6D" w:rsidRDefault="00AE4F00" w:rsidP="00AE4F00">
      <w:pPr>
        <w:spacing w:line="240" w:lineRule="atLeast"/>
        <w:ind w:firstLine="709"/>
        <w:jc w:val="both"/>
      </w:pPr>
    </w:p>
    <w:p w:rsidR="00AE4F00" w:rsidRPr="00C10F6D" w:rsidRDefault="00AE4F00" w:rsidP="00AE4F00">
      <w:pPr>
        <w:autoSpaceDE w:val="0"/>
        <w:autoSpaceDN w:val="0"/>
        <w:adjustRightInd w:val="0"/>
        <w:ind w:firstLine="709"/>
        <w:jc w:val="both"/>
        <w:rPr>
          <w:iCs/>
        </w:rPr>
      </w:pPr>
      <w:r w:rsidRPr="00C10F6D">
        <w:rPr>
          <w:bCs/>
          <w:iCs/>
        </w:rPr>
        <w:t>Председателю Собрания депутатов – главе Казанского сельского поселения</w:t>
      </w:r>
      <w:r w:rsidRPr="00C10F6D">
        <w:rPr>
          <w:iCs/>
        </w:rPr>
        <w:t>, депутату Собрания депутатов Казанского сельского поселения гарантируются:</w:t>
      </w:r>
    </w:p>
    <w:p w:rsidR="00AE4F00" w:rsidRPr="00C10F6D" w:rsidRDefault="00AE4F00" w:rsidP="00AE4F00">
      <w:pPr>
        <w:autoSpaceDE w:val="0"/>
        <w:autoSpaceDN w:val="0"/>
        <w:adjustRightInd w:val="0"/>
        <w:ind w:firstLine="709"/>
        <w:jc w:val="both"/>
        <w:rPr>
          <w:iCs/>
        </w:rPr>
      </w:pPr>
      <w:r w:rsidRPr="00C10F6D">
        <w:rPr>
          <w:iCs/>
        </w:rPr>
        <w:t>1) страхование на случай причинения вреда его здоровью и имуществу в связи с исполнением им должностных полномочий;</w:t>
      </w:r>
    </w:p>
    <w:p w:rsidR="00AE4F00" w:rsidRPr="00C10F6D" w:rsidRDefault="00AE4F00" w:rsidP="00AE4F00">
      <w:pPr>
        <w:autoSpaceDE w:val="0"/>
        <w:autoSpaceDN w:val="0"/>
        <w:adjustRightInd w:val="0"/>
        <w:ind w:firstLine="709"/>
        <w:jc w:val="both"/>
        <w:rPr>
          <w:iCs/>
        </w:rPr>
      </w:pPr>
      <w:r w:rsidRPr="00C10F6D">
        <w:rPr>
          <w:iCs/>
        </w:rPr>
        <w:t xml:space="preserve">2) </w:t>
      </w:r>
      <w:r w:rsidRPr="00C10F6D">
        <w:t>право на дополнительное профессиональное образование</w:t>
      </w:r>
      <w:r w:rsidRPr="00C10F6D">
        <w:rPr>
          <w:iCs/>
        </w:rPr>
        <w:t>;</w:t>
      </w:r>
    </w:p>
    <w:p w:rsidR="00AE4F00" w:rsidRPr="00C10F6D" w:rsidRDefault="00AE4F00" w:rsidP="00AE4F00">
      <w:pPr>
        <w:ind w:firstLine="709"/>
        <w:jc w:val="both"/>
        <w:rPr>
          <w:iCs/>
        </w:rPr>
      </w:pPr>
      <w:r w:rsidRPr="00C10F6D">
        <w:rPr>
          <w:iCs/>
        </w:rPr>
        <w:t>3) возмещение расходов в связи со служебными поездками.»;</w:t>
      </w:r>
    </w:p>
    <w:p w:rsidR="00AE4F00" w:rsidRPr="00C10F6D" w:rsidRDefault="00AE4F00" w:rsidP="00AE4F00">
      <w:pPr>
        <w:ind w:firstLine="709"/>
        <w:jc w:val="both"/>
        <w:rPr>
          <w:iCs/>
        </w:rPr>
      </w:pPr>
    </w:p>
    <w:p w:rsidR="00AE4F00" w:rsidRPr="00C10F6D" w:rsidRDefault="00AE4F00" w:rsidP="00AE4F00">
      <w:pPr>
        <w:ind w:firstLine="709"/>
        <w:jc w:val="both"/>
        <w:rPr>
          <w:b/>
        </w:rPr>
      </w:pPr>
      <w:r w:rsidRPr="00C10F6D">
        <w:rPr>
          <w:b/>
          <w:iCs/>
        </w:rPr>
        <w:t>9)</w:t>
      </w:r>
      <w:r w:rsidRPr="00C10F6D">
        <w:rPr>
          <w:b/>
        </w:rPr>
        <w:t xml:space="preserve"> Абзац третий пункта 6 статьи 47 изложить в новой редакции:</w:t>
      </w:r>
    </w:p>
    <w:p w:rsidR="00AE4F00" w:rsidRPr="00C10F6D" w:rsidRDefault="00AE4F00" w:rsidP="00AE4F00">
      <w:pPr>
        <w:ind w:firstLine="709"/>
        <w:jc w:val="both"/>
      </w:pPr>
      <w:r w:rsidRPr="00C10F6D">
        <w:t>«Изменения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«Казанское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«Казанское сельское поселение»), вступают в силу после истечения срока полномочий Собрания депутатов Казанского сельского поселения, принявшего муниципальный правовой акт о внесении указанных изменений и дополнений в устав муниципального образования «Казанское сельское поселение»;</w:t>
      </w:r>
    </w:p>
    <w:p w:rsidR="00AE4F00" w:rsidRPr="00C10F6D" w:rsidRDefault="00AE4F00" w:rsidP="00AE4F00">
      <w:pPr>
        <w:ind w:firstLine="709"/>
        <w:jc w:val="both"/>
        <w:rPr>
          <w:b/>
        </w:rPr>
      </w:pPr>
      <w:r w:rsidRPr="00C10F6D">
        <w:rPr>
          <w:b/>
        </w:rPr>
        <w:t>10) абзац первый пункта 1 статьи 51 изложить в новой редакции:</w:t>
      </w:r>
    </w:p>
    <w:p w:rsidR="00AE4F00" w:rsidRPr="00C10F6D" w:rsidRDefault="00AE4F00" w:rsidP="00AE4F00">
      <w:pPr>
        <w:ind w:firstLine="709"/>
        <w:jc w:val="both"/>
        <w:rPr>
          <w:color w:val="000000"/>
        </w:rPr>
      </w:pPr>
      <w:r w:rsidRPr="00C10F6D">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Казанское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E4F00" w:rsidRPr="00C10F6D" w:rsidRDefault="00AE4F00" w:rsidP="00AE4F00">
      <w:pPr>
        <w:ind w:firstLine="709"/>
        <w:jc w:val="both"/>
        <w:rPr>
          <w:b/>
        </w:rPr>
      </w:pPr>
      <w:r w:rsidRPr="00C10F6D">
        <w:rPr>
          <w:b/>
          <w:color w:val="000000"/>
        </w:rPr>
        <w:t xml:space="preserve">11) </w:t>
      </w:r>
      <w:r w:rsidRPr="00C10F6D">
        <w:rPr>
          <w:b/>
        </w:rPr>
        <w:t>подпункт 4 пункта 2 статьи 67 изложить в следующей редакции:</w:t>
      </w:r>
    </w:p>
    <w:p w:rsidR="00AE4F00" w:rsidRPr="00C10F6D" w:rsidRDefault="00AE4F00" w:rsidP="00AE4F00">
      <w:pPr>
        <w:ind w:firstLine="709"/>
        <w:jc w:val="both"/>
      </w:pPr>
      <w:r w:rsidRPr="00C10F6D">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2" w:history="1">
        <w:r w:rsidRPr="00C10F6D">
          <w:t>законом</w:t>
        </w:r>
      </w:hyperlink>
      <w:r w:rsidRPr="00C10F6D">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C10F6D">
          <w:t>законом</w:t>
        </w:r>
      </w:hyperlink>
      <w:r w:rsidRPr="00C10F6D">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F00" w:rsidRPr="00C10F6D" w:rsidRDefault="00AE4F00" w:rsidP="00AE4F00">
      <w:pPr>
        <w:ind w:firstLine="709"/>
        <w:jc w:val="both"/>
      </w:pPr>
      <w:r w:rsidRPr="00C10F6D">
        <w:t xml:space="preserve">При этом понятие «иностранные финансовые инструменты» используется в значении, определенном  Федеральным </w:t>
      </w:r>
      <w:hyperlink r:id="rId24" w:history="1">
        <w:r w:rsidRPr="00C10F6D">
          <w:rPr>
            <w:rStyle w:val="aa"/>
            <w:color w:val="000000"/>
            <w:u w:val="none"/>
          </w:rPr>
          <w:t>законом</w:t>
        </w:r>
      </w:hyperlink>
      <w:r w:rsidRPr="00C10F6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F00" w:rsidRPr="00C10F6D" w:rsidRDefault="00AE4F00" w:rsidP="00AE4F00">
      <w:pPr>
        <w:widowControl w:val="0"/>
        <w:autoSpaceDE w:val="0"/>
        <w:autoSpaceDN w:val="0"/>
        <w:adjustRightInd w:val="0"/>
        <w:jc w:val="both"/>
      </w:pPr>
      <w:r w:rsidRPr="00C10F6D">
        <w:t xml:space="preserve">         2. Настоящее решение вступает в силу со дня его официального опубликования, произведенного </w:t>
      </w:r>
      <w:proofErr w:type="gramStart"/>
      <w:r w:rsidRPr="00C10F6D">
        <w:t>после  государственной</w:t>
      </w:r>
      <w:proofErr w:type="gramEnd"/>
      <w:r w:rsidRPr="00C10F6D">
        <w:t xml:space="preserve"> регистрации.</w:t>
      </w:r>
    </w:p>
    <w:p w:rsidR="00AE4F00" w:rsidRPr="00C10F6D" w:rsidRDefault="00AE4F00" w:rsidP="00AE4F00">
      <w:pPr>
        <w:widowControl w:val="0"/>
        <w:autoSpaceDE w:val="0"/>
        <w:autoSpaceDN w:val="0"/>
        <w:adjustRightInd w:val="0"/>
        <w:jc w:val="both"/>
      </w:pPr>
    </w:p>
    <w:p w:rsidR="00AE4F00" w:rsidRPr="00C10F6D" w:rsidRDefault="00AE4F00" w:rsidP="00AE4F00">
      <w:pPr>
        <w:jc w:val="both"/>
        <w:outlineLvl w:val="0"/>
        <w:rPr>
          <w:color w:val="000000"/>
        </w:rPr>
      </w:pPr>
      <w:r w:rsidRPr="00C10F6D">
        <w:rPr>
          <w:color w:val="000000"/>
        </w:rPr>
        <w:t xml:space="preserve">Председатель Собрания депутатов, </w:t>
      </w:r>
    </w:p>
    <w:p w:rsidR="00AE4F00" w:rsidRPr="00C10F6D" w:rsidRDefault="00AE4F00" w:rsidP="00AE4F00">
      <w:pPr>
        <w:jc w:val="both"/>
        <w:outlineLvl w:val="0"/>
        <w:rPr>
          <w:color w:val="000000"/>
        </w:rPr>
      </w:pPr>
      <w:r w:rsidRPr="00C10F6D">
        <w:rPr>
          <w:color w:val="000000"/>
        </w:rPr>
        <w:t xml:space="preserve">глава Казанского </w:t>
      </w:r>
    </w:p>
    <w:p w:rsidR="00AE4F00" w:rsidRPr="00C10F6D" w:rsidRDefault="00AE4F00" w:rsidP="00AE4F00">
      <w:pPr>
        <w:jc w:val="both"/>
        <w:rPr>
          <w:color w:val="000000"/>
        </w:rPr>
      </w:pPr>
      <w:r w:rsidRPr="00C10F6D">
        <w:rPr>
          <w:color w:val="000000"/>
        </w:rPr>
        <w:t>сельского поселения                                                                                    А.А.Яковчук</w:t>
      </w:r>
    </w:p>
    <w:p w:rsidR="00AE4F00" w:rsidRPr="00C10F6D" w:rsidRDefault="00AE4F00" w:rsidP="00AE4F00">
      <w:pPr>
        <w:jc w:val="both"/>
        <w:rPr>
          <w:color w:val="000000"/>
        </w:rPr>
      </w:pPr>
    </w:p>
    <w:p w:rsidR="00363964" w:rsidRPr="005E586B" w:rsidRDefault="00363964" w:rsidP="00363964">
      <w:pPr>
        <w:pStyle w:val="affd"/>
        <w:outlineLvl w:val="0"/>
        <w:rPr>
          <w:b w:val="0"/>
          <w:szCs w:val="28"/>
        </w:rPr>
      </w:pPr>
      <w:r w:rsidRPr="005E586B">
        <w:rPr>
          <w:b w:val="0"/>
          <w:szCs w:val="28"/>
        </w:rPr>
        <w:t>РОССИЙСКАЯ ФЕДЕРАЦИЯ</w:t>
      </w:r>
    </w:p>
    <w:p w:rsidR="00363964" w:rsidRPr="005E586B" w:rsidRDefault="00363964" w:rsidP="00363964">
      <w:pPr>
        <w:jc w:val="center"/>
        <w:rPr>
          <w:szCs w:val="28"/>
        </w:rPr>
      </w:pPr>
      <w:r w:rsidRPr="005E586B">
        <w:rPr>
          <w:szCs w:val="28"/>
        </w:rPr>
        <w:t>РОСТОВСКАЯ ОБЛАСТЬ</w:t>
      </w:r>
    </w:p>
    <w:p w:rsidR="00363964" w:rsidRPr="005E586B" w:rsidRDefault="00363964" w:rsidP="00363964">
      <w:pPr>
        <w:jc w:val="center"/>
        <w:rPr>
          <w:szCs w:val="28"/>
        </w:rPr>
      </w:pPr>
      <w:r w:rsidRPr="005E586B">
        <w:rPr>
          <w:szCs w:val="28"/>
        </w:rPr>
        <w:t>МУНИЦИПАЛЬНОЕ ОБРАЗОВАНИЕ</w:t>
      </w:r>
    </w:p>
    <w:p w:rsidR="00363964" w:rsidRPr="005E586B" w:rsidRDefault="00363964" w:rsidP="00363964">
      <w:pPr>
        <w:jc w:val="center"/>
        <w:rPr>
          <w:szCs w:val="28"/>
        </w:rPr>
      </w:pPr>
      <w:r w:rsidRPr="005E586B">
        <w:rPr>
          <w:szCs w:val="28"/>
        </w:rPr>
        <w:t>«</w:t>
      </w:r>
      <w:r>
        <w:rPr>
          <w:szCs w:val="28"/>
        </w:rPr>
        <w:t>КАЗАНСКОЕ СЕЛЬСКОЕ ПОСЕЛЕНИЕ</w:t>
      </w:r>
      <w:r w:rsidRPr="005E586B">
        <w:rPr>
          <w:szCs w:val="28"/>
        </w:rPr>
        <w:t>»</w:t>
      </w:r>
    </w:p>
    <w:p w:rsidR="00363964" w:rsidRPr="005E586B" w:rsidRDefault="00363964" w:rsidP="00363964">
      <w:pPr>
        <w:pStyle w:val="BodyText2"/>
        <w:jc w:val="center"/>
        <w:rPr>
          <w:szCs w:val="28"/>
        </w:rPr>
      </w:pPr>
    </w:p>
    <w:p w:rsidR="00363964" w:rsidRPr="005E586B" w:rsidRDefault="00363964" w:rsidP="00363964">
      <w:pPr>
        <w:pStyle w:val="BodyText2"/>
        <w:jc w:val="center"/>
        <w:rPr>
          <w:szCs w:val="28"/>
        </w:rPr>
      </w:pPr>
      <w:r w:rsidRPr="005E586B">
        <w:rPr>
          <w:szCs w:val="28"/>
        </w:rPr>
        <w:t xml:space="preserve">АДМИНИСТРАЦИЯ </w:t>
      </w:r>
      <w:r>
        <w:rPr>
          <w:szCs w:val="28"/>
        </w:rPr>
        <w:t>КАЗАНСКОГО СЕЛЬСКОГО ПОСЕЛЕНИЯ</w:t>
      </w:r>
    </w:p>
    <w:p w:rsidR="00363964" w:rsidRPr="00415A32" w:rsidRDefault="00363964" w:rsidP="00363964">
      <w:pPr>
        <w:pStyle w:val="ConsTitle"/>
        <w:widowControl/>
        <w:rPr>
          <w:rFonts w:ascii="Times New Roman" w:hAnsi="Times New Roman" w:cs="Times New Roman"/>
        </w:rPr>
      </w:pPr>
    </w:p>
    <w:p w:rsidR="00363964" w:rsidRDefault="00363964" w:rsidP="00363964">
      <w:pPr>
        <w:pStyle w:val="ConsTitle"/>
        <w:widowControl/>
        <w:jc w:val="center"/>
        <w:rPr>
          <w:rFonts w:ascii="Times New Roman" w:hAnsi="Times New Roman" w:cs="Times New Roman"/>
          <w:b w:val="0"/>
          <w:sz w:val="28"/>
          <w:szCs w:val="28"/>
        </w:rPr>
      </w:pPr>
      <w:r w:rsidRPr="00D1681D">
        <w:rPr>
          <w:rFonts w:ascii="Times New Roman" w:hAnsi="Times New Roman" w:cs="Times New Roman"/>
          <w:b w:val="0"/>
          <w:sz w:val="28"/>
          <w:szCs w:val="28"/>
        </w:rPr>
        <w:t>ПОСТАНОВЛЕНИЕ</w:t>
      </w:r>
    </w:p>
    <w:p w:rsidR="00363964" w:rsidRDefault="00363964" w:rsidP="00363964">
      <w:pPr>
        <w:rPr>
          <w:szCs w:val="28"/>
        </w:rPr>
      </w:pPr>
      <w:r>
        <w:rPr>
          <w:sz w:val="14"/>
        </w:rPr>
        <w:t xml:space="preserve"> </w:t>
      </w:r>
    </w:p>
    <w:p w:rsidR="00363964" w:rsidRPr="008E6995" w:rsidRDefault="00363964" w:rsidP="00363964">
      <w:pPr>
        <w:rPr>
          <w:szCs w:val="28"/>
        </w:rPr>
      </w:pPr>
      <w:r>
        <w:t xml:space="preserve">21.12.2017                                            </w:t>
      </w:r>
      <w:r>
        <w:t xml:space="preserve">                </w:t>
      </w:r>
      <w:r>
        <w:t xml:space="preserve">       № 329                                </w:t>
      </w:r>
      <w:proofErr w:type="spellStart"/>
      <w:r>
        <w:t>ст.Казанская</w:t>
      </w:r>
      <w:proofErr w:type="spellEnd"/>
    </w:p>
    <w:p w:rsidR="00363964" w:rsidRDefault="00363964" w:rsidP="00363964">
      <w:pPr>
        <w:rPr>
          <w:szCs w:val="28"/>
        </w:rPr>
      </w:pPr>
    </w:p>
    <w:p w:rsidR="00363964" w:rsidRDefault="00363964" w:rsidP="00363964">
      <w:pPr>
        <w:rPr>
          <w:szCs w:val="28"/>
        </w:rPr>
      </w:pPr>
      <w:r>
        <w:rPr>
          <w:szCs w:val="28"/>
        </w:rPr>
        <w:t xml:space="preserve">О внесении </w:t>
      </w:r>
      <w:proofErr w:type="gramStart"/>
      <w:r>
        <w:rPr>
          <w:szCs w:val="28"/>
        </w:rPr>
        <w:t>изменений  в</w:t>
      </w:r>
      <w:proofErr w:type="gramEnd"/>
      <w:r>
        <w:rPr>
          <w:szCs w:val="28"/>
        </w:rPr>
        <w:t xml:space="preserve"> постановление </w:t>
      </w:r>
    </w:p>
    <w:p w:rsidR="00363964" w:rsidRDefault="00363964" w:rsidP="00363964">
      <w:pPr>
        <w:rPr>
          <w:szCs w:val="28"/>
        </w:rPr>
      </w:pPr>
      <w:r>
        <w:rPr>
          <w:szCs w:val="28"/>
        </w:rPr>
        <w:t>Администрации Казанского сельского</w:t>
      </w:r>
    </w:p>
    <w:p w:rsidR="00363964" w:rsidRDefault="00363964" w:rsidP="00363964">
      <w:pPr>
        <w:rPr>
          <w:szCs w:val="28"/>
        </w:rPr>
      </w:pPr>
      <w:r>
        <w:rPr>
          <w:szCs w:val="28"/>
        </w:rPr>
        <w:t xml:space="preserve">поселения от </w:t>
      </w:r>
      <w:proofErr w:type="gramStart"/>
      <w:r>
        <w:rPr>
          <w:szCs w:val="28"/>
        </w:rPr>
        <w:t>22.03.2012  №</w:t>
      </w:r>
      <w:proofErr w:type="gramEnd"/>
      <w:r>
        <w:rPr>
          <w:szCs w:val="28"/>
        </w:rPr>
        <w:t xml:space="preserve"> 49 </w:t>
      </w:r>
    </w:p>
    <w:p w:rsidR="00363964" w:rsidRDefault="00363964" w:rsidP="00363964">
      <w:pPr>
        <w:rPr>
          <w:szCs w:val="28"/>
        </w:rPr>
      </w:pPr>
    </w:p>
    <w:p w:rsidR="00363964" w:rsidRDefault="00363964" w:rsidP="00875BA5">
      <w:pPr>
        <w:rPr>
          <w:szCs w:val="28"/>
        </w:rPr>
      </w:pPr>
      <w:r>
        <w:rPr>
          <w:szCs w:val="28"/>
        </w:rPr>
        <w:t xml:space="preserve"> Во </w:t>
      </w:r>
      <w:proofErr w:type="gramStart"/>
      <w:r>
        <w:rPr>
          <w:szCs w:val="28"/>
        </w:rPr>
        <w:t>исполнение  части</w:t>
      </w:r>
      <w:proofErr w:type="gramEnd"/>
      <w:r>
        <w:rPr>
          <w:szCs w:val="28"/>
        </w:rPr>
        <w:t xml:space="preserve"> 1 ст.11.2 Областного закона Ростовской области от 25.10.2002 №273-ЗС «Об административных правонарушениях», </w:t>
      </w:r>
      <w:r w:rsidR="00875BA5">
        <w:rPr>
          <w:szCs w:val="28"/>
        </w:rPr>
        <w:t xml:space="preserve"> </w:t>
      </w:r>
      <w:r>
        <w:rPr>
          <w:szCs w:val="28"/>
        </w:rPr>
        <w:t>ПОСТАНОВЛЯЮ:</w:t>
      </w:r>
    </w:p>
    <w:p w:rsidR="00363964" w:rsidRDefault="00363964" w:rsidP="00363964">
      <w:pPr>
        <w:rPr>
          <w:szCs w:val="28"/>
        </w:rPr>
      </w:pPr>
    </w:p>
    <w:p w:rsidR="00363964" w:rsidRDefault="00363964" w:rsidP="00363964">
      <w:pPr>
        <w:rPr>
          <w:szCs w:val="28"/>
        </w:rPr>
      </w:pPr>
      <w:r>
        <w:rPr>
          <w:szCs w:val="28"/>
        </w:rPr>
        <w:t xml:space="preserve">1.Внести изменения в приложение к постановлению Администрации </w:t>
      </w:r>
      <w:proofErr w:type="gramStart"/>
      <w:r>
        <w:rPr>
          <w:szCs w:val="28"/>
        </w:rPr>
        <w:t>Казанского  сельского</w:t>
      </w:r>
      <w:proofErr w:type="gramEnd"/>
      <w:r>
        <w:rPr>
          <w:szCs w:val="28"/>
        </w:rPr>
        <w:t xml:space="preserve"> поселения от 22.03.2012 № 49 «Об утверждении перечня  должностных лиц, уполномоченных составлять протоколы об административных правонарушениях в новой редакции», изложив его в редакции согласно приложению к настоящему постановлению.</w:t>
      </w:r>
    </w:p>
    <w:p w:rsidR="00363964" w:rsidRDefault="00363964" w:rsidP="00363964">
      <w:pPr>
        <w:rPr>
          <w:szCs w:val="28"/>
        </w:rPr>
      </w:pPr>
      <w:r>
        <w:rPr>
          <w:szCs w:val="28"/>
        </w:rPr>
        <w:t xml:space="preserve">2. Постановление вступает в силу со дня его официального опубликования. </w:t>
      </w:r>
    </w:p>
    <w:p w:rsidR="00363964" w:rsidRDefault="00363964" w:rsidP="00363964">
      <w:pPr>
        <w:rPr>
          <w:szCs w:val="28"/>
        </w:rPr>
      </w:pPr>
      <w:r>
        <w:rPr>
          <w:szCs w:val="28"/>
        </w:rPr>
        <w:t>3. Контроль за выполнением постановления оставляю за собой.</w:t>
      </w:r>
    </w:p>
    <w:p w:rsidR="00363964" w:rsidRDefault="00363964" w:rsidP="00363964"/>
    <w:p w:rsidR="00363964" w:rsidRPr="00875BA5" w:rsidRDefault="00363964" w:rsidP="00363964">
      <w:pPr>
        <w:pStyle w:val="6"/>
        <w:spacing w:before="0" w:after="0"/>
        <w:ind w:firstLine="360"/>
        <w:rPr>
          <w:b w:val="0"/>
          <w:bCs w:val="0"/>
          <w:sz w:val="24"/>
          <w:szCs w:val="24"/>
        </w:rPr>
      </w:pPr>
      <w:r w:rsidRPr="00875BA5">
        <w:rPr>
          <w:b w:val="0"/>
          <w:bCs w:val="0"/>
          <w:sz w:val="24"/>
          <w:szCs w:val="24"/>
        </w:rPr>
        <w:t>Глава Администрации</w:t>
      </w:r>
    </w:p>
    <w:p w:rsidR="00363964" w:rsidRPr="00875BA5" w:rsidRDefault="00363964" w:rsidP="00363964">
      <w:pPr>
        <w:pStyle w:val="6"/>
        <w:spacing w:before="0" w:after="0"/>
        <w:ind w:firstLine="360"/>
        <w:rPr>
          <w:b w:val="0"/>
          <w:bCs w:val="0"/>
          <w:sz w:val="24"/>
          <w:szCs w:val="24"/>
        </w:rPr>
      </w:pPr>
      <w:r w:rsidRPr="00875BA5">
        <w:rPr>
          <w:b w:val="0"/>
          <w:bCs w:val="0"/>
          <w:sz w:val="24"/>
          <w:szCs w:val="24"/>
        </w:rPr>
        <w:t>Казанского сельского поселения                                                  Л.А.Самолаева</w:t>
      </w:r>
    </w:p>
    <w:p w:rsidR="00363964" w:rsidRPr="00875BA5" w:rsidRDefault="00363964" w:rsidP="00363964"/>
    <w:p w:rsidR="00363964" w:rsidRPr="00DF54D3" w:rsidRDefault="00363964" w:rsidP="00363964">
      <w:pPr>
        <w:jc w:val="right"/>
        <w:rPr>
          <w:szCs w:val="28"/>
        </w:rPr>
      </w:pPr>
      <w:r>
        <w:rPr>
          <w:szCs w:val="28"/>
        </w:rPr>
        <w:t>П</w:t>
      </w:r>
      <w:r w:rsidRPr="00DF54D3">
        <w:rPr>
          <w:szCs w:val="28"/>
        </w:rPr>
        <w:t xml:space="preserve">риложение </w:t>
      </w:r>
    </w:p>
    <w:p w:rsidR="00363964" w:rsidRPr="00DF54D3" w:rsidRDefault="00363964" w:rsidP="00363964">
      <w:pPr>
        <w:jc w:val="right"/>
        <w:rPr>
          <w:szCs w:val="28"/>
        </w:rPr>
      </w:pPr>
      <w:r w:rsidRPr="00DF54D3">
        <w:rPr>
          <w:szCs w:val="28"/>
        </w:rPr>
        <w:t xml:space="preserve">к постановлению </w:t>
      </w:r>
    </w:p>
    <w:p w:rsidR="00363964" w:rsidRPr="00DF54D3" w:rsidRDefault="00363964" w:rsidP="00363964">
      <w:pPr>
        <w:jc w:val="right"/>
        <w:rPr>
          <w:szCs w:val="28"/>
        </w:rPr>
      </w:pPr>
      <w:r w:rsidRPr="00DF54D3">
        <w:rPr>
          <w:szCs w:val="28"/>
        </w:rPr>
        <w:t xml:space="preserve">Администрации </w:t>
      </w:r>
      <w:r>
        <w:rPr>
          <w:szCs w:val="28"/>
        </w:rPr>
        <w:t xml:space="preserve">Казанского </w:t>
      </w:r>
    </w:p>
    <w:p w:rsidR="00363964" w:rsidRPr="00DF54D3" w:rsidRDefault="00363964" w:rsidP="00363964">
      <w:pPr>
        <w:jc w:val="right"/>
        <w:rPr>
          <w:szCs w:val="28"/>
        </w:rPr>
      </w:pPr>
      <w:r w:rsidRPr="00DF54D3">
        <w:rPr>
          <w:szCs w:val="28"/>
        </w:rPr>
        <w:t>сельского поселения</w:t>
      </w:r>
    </w:p>
    <w:p w:rsidR="00363964" w:rsidRPr="00DF54D3" w:rsidRDefault="00363964" w:rsidP="00363964">
      <w:pPr>
        <w:jc w:val="right"/>
        <w:rPr>
          <w:szCs w:val="28"/>
        </w:rPr>
      </w:pPr>
      <w:r w:rsidRPr="00DF54D3">
        <w:rPr>
          <w:szCs w:val="28"/>
        </w:rPr>
        <w:t xml:space="preserve"> от </w:t>
      </w:r>
      <w:r>
        <w:rPr>
          <w:szCs w:val="28"/>
        </w:rPr>
        <w:t>21.12.2017</w:t>
      </w:r>
      <w:r w:rsidRPr="00DF54D3">
        <w:rPr>
          <w:szCs w:val="28"/>
        </w:rPr>
        <w:t xml:space="preserve"> г. № </w:t>
      </w:r>
      <w:r>
        <w:rPr>
          <w:szCs w:val="28"/>
        </w:rPr>
        <w:t>329</w:t>
      </w:r>
    </w:p>
    <w:p w:rsidR="00363964" w:rsidRPr="00DF54D3" w:rsidRDefault="00363964" w:rsidP="00363964">
      <w:pPr>
        <w:jc w:val="right"/>
        <w:rPr>
          <w:szCs w:val="28"/>
        </w:rPr>
      </w:pPr>
    </w:p>
    <w:p w:rsidR="00363964" w:rsidRPr="00DF54D3" w:rsidRDefault="00363964" w:rsidP="00363964">
      <w:pPr>
        <w:jc w:val="center"/>
        <w:rPr>
          <w:szCs w:val="28"/>
        </w:rPr>
      </w:pPr>
      <w:r w:rsidRPr="00DF54D3">
        <w:rPr>
          <w:szCs w:val="28"/>
        </w:rPr>
        <w:t>ПЕРЕЧЕНЬ</w:t>
      </w:r>
    </w:p>
    <w:p w:rsidR="00363964" w:rsidRDefault="00363964" w:rsidP="00363964">
      <w:pPr>
        <w:jc w:val="center"/>
        <w:rPr>
          <w:szCs w:val="28"/>
        </w:rPr>
      </w:pPr>
      <w:r>
        <w:rPr>
          <w:szCs w:val="28"/>
        </w:rPr>
        <w:t>должностных лиц Администрации Казанского</w:t>
      </w:r>
    </w:p>
    <w:p w:rsidR="00363964" w:rsidRDefault="00363964" w:rsidP="00363964">
      <w:pPr>
        <w:jc w:val="center"/>
        <w:rPr>
          <w:szCs w:val="28"/>
        </w:rPr>
      </w:pPr>
      <w:r>
        <w:rPr>
          <w:szCs w:val="28"/>
        </w:rPr>
        <w:t xml:space="preserve">сельского поселения, уполномоченных составлять протоколы </w:t>
      </w:r>
    </w:p>
    <w:p w:rsidR="00363964" w:rsidRDefault="00363964" w:rsidP="00363964">
      <w:pPr>
        <w:jc w:val="center"/>
        <w:rPr>
          <w:szCs w:val="28"/>
        </w:rPr>
      </w:pPr>
      <w:r>
        <w:rPr>
          <w:szCs w:val="28"/>
        </w:rPr>
        <w:t>об административных правонарушениях</w:t>
      </w:r>
    </w:p>
    <w:p w:rsidR="00363964" w:rsidRDefault="00363964" w:rsidP="00363964">
      <w:pPr>
        <w:jc w:val="center"/>
        <w:rPr>
          <w:szCs w:val="28"/>
        </w:rPr>
      </w:pPr>
    </w:p>
    <w:p w:rsidR="00363964" w:rsidRDefault="00363964" w:rsidP="00363964">
      <w:pPr>
        <w:rPr>
          <w:szCs w:val="28"/>
        </w:rPr>
      </w:pPr>
    </w:p>
    <w:p w:rsidR="00363964" w:rsidRPr="00373658" w:rsidRDefault="00363964" w:rsidP="00363964">
      <w:pPr>
        <w:jc w:val="right"/>
      </w:pPr>
    </w:p>
    <w:p w:rsidR="00363964" w:rsidRPr="00373658" w:rsidRDefault="00363964" w:rsidP="003639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770"/>
      </w:tblGrid>
      <w:tr w:rsidR="00363964" w:rsidRPr="00373658" w:rsidTr="00CC6AE8">
        <w:tc>
          <w:tcPr>
            <w:tcW w:w="3652" w:type="dxa"/>
          </w:tcPr>
          <w:p w:rsidR="00363964" w:rsidRPr="00373658" w:rsidRDefault="00363964" w:rsidP="00CC6AE8">
            <w:pPr>
              <w:jc w:val="center"/>
            </w:pPr>
            <w:r w:rsidRPr="00373658">
              <w:t>Статья</w:t>
            </w:r>
          </w:p>
          <w:p w:rsidR="00363964" w:rsidRPr="00373658" w:rsidRDefault="00363964" w:rsidP="00CC6AE8">
            <w:pPr>
              <w:jc w:val="center"/>
            </w:pPr>
            <w:r w:rsidRPr="00373658">
              <w:t>правового акта</w:t>
            </w:r>
          </w:p>
        </w:tc>
        <w:tc>
          <w:tcPr>
            <w:tcW w:w="6770" w:type="dxa"/>
          </w:tcPr>
          <w:p w:rsidR="00363964" w:rsidRPr="00373658" w:rsidRDefault="00363964" w:rsidP="00CC6AE8">
            <w:pPr>
              <w:jc w:val="center"/>
            </w:pPr>
            <w:r w:rsidRPr="00373658">
              <w:t>Наименование должности</w:t>
            </w:r>
          </w:p>
        </w:tc>
      </w:tr>
      <w:tr w:rsidR="00363964" w:rsidRPr="00373658" w:rsidTr="00CC6AE8">
        <w:tc>
          <w:tcPr>
            <w:tcW w:w="3652" w:type="dxa"/>
          </w:tcPr>
          <w:p w:rsidR="00363964" w:rsidRPr="00373658" w:rsidRDefault="00363964" w:rsidP="00CC6AE8">
            <w:pPr>
              <w:jc w:val="center"/>
              <w:rPr>
                <w:szCs w:val="28"/>
              </w:rPr>
            </w:pPr>
            <w:r w:rsidRPr="00373658">
              <w:rPr>
                <w:szCs w:val="28"/>
              </w:rPr>
              <w:t>1</w:t>
            </w:r>
          </w:p>
        </w:tc>
        <w:tc>
          <w:tcPr>
            <w:tcW w:w="6770" w:type="dxa"/>
          </w:tcPr>
          <w:p w:rsidR="00363964" w:rsidRPr="00373658" w:rsidRDefault="00363964" w:rsidP="00CC6AE8">
            <w:pPr>
              <w:jc w:val="center"/>
              <w:rPr>
                <w:szCs w:val="28"/>
              </w:rPr>
            </w:pPr>
            <w:r w:rsidRPr="00373658">
              <w:rPr>
                <w:szCs w:val="28"/>
              </w:rPr>
              <w:t>2</w:t>
            </w:r>
          </w:p>
        </w:tc>
      </w:tr>
      <w:tr w:rsidR="00363964" w:rsidRPr="00373658" w:rsidTr="00CC6AE8">
        <w:tc>
          <w:tcPr>
            <w:tcW w:w="3652" w:type="dxa"/>
            <w:vAlign w:val="bottom"/>
          </w:tcPr>
          <w:p w:rsidR="00363964" w:rsidRPr="00373658" w:rsidRDefault="00363964" w:rsidP="00CC6AE8">
            <w:pPr>
              <w:rPr>
                <w:lang w:eastAsia="zh-CN"/>
              </w:rPr>
            </w:pPr>
            <w:r w:rsidRPr="00373658">
              <w:rPr>
                <w:lang w:eastAsia="zh-CN"/>
              </w:rPr>
              <w:t>Статьи 2,2-2.7, 2.10, 3.2, 4.1, 4.4, 4.5,</w:t>
            </w:r>
            <w:r>
              <w:rPr>
                <w:lang w:eastAsia="zh-CN"/>
              </w:rPr>
              <w:t xml:space="preserve"> часть 1 статьи 4.6, </w:t>
            </w:r>
            <w:r w:rsidRPr="00373658">
              <w:rPr>
                <w:lang w:eastAsia="zh-CN"/>
              </w:rPr>
              <w:t xml:space="preserve"> 5.1, 5.2, 5.3, </w:t>
            </w:r>
            <w:r>
              <w:rPr>
                <w:lang w:eastAsia="zh-CN"/>
              </w:rPr>
              <w:t xml:space="preserve">5.4, </w:t>
            </w:r>
            <w:r w:rsidRPr="00373658">
              <w:rPr>
                <w:lang w:eastAsia="zh-CN"/>
              </w:rPr>
              <w:t>6.3, 6.4,  7.1, 7.2, 8.1-8</w:t>
            </w:r>
            <w:r>
              <w:rPr>
                <w:lang w:eastAsia="zh-CN"/>
              </w:rPr>
              <w:t xml:space="preserve">.2, </w:t>
            </w:r>
            <w:r w:rsidRPr="00373658">
              <w:rPr>
                <w:lang w:eastAsia="zh-CN"/>
              </w:rPr>
              <w:t xml:space="preserve"> частью 2 статьи 9.1, 9.3 Областного закона от 25.10.2002 №273-ЗС </w:t>
            </w:r>
          </w:p>
        </w:tc>
        <w:tc>
          <w:tcPr>
            <w:tcW w:w="6770" w:type="dxa"/>
          </w:tcPr>
          <w:p w:rsidR="00363964" w:rsidRPr="00373658" w:rsidRDefault="00363964" w:rsidP="00CC6AE8">
            <w:pPr>
              <w:rPr>
                <w:szCs w:val="28"/>
              </w:rPr>
            </w:pPr>
            <w:r w:rsidRPr="00373658">
              <w:rPr>
                <w:lang w:eastAsia="zh-CN"/>
              </w:rPr>
              <w:t xml:space="preserve">Глава </w:t>
            </w:r>
            <w:r>
              <w:rPr>
                <w:lang w:eastAsia="zh-CN"/>
              </w:rPr>
              <w:t xml:space="preserve">Администрации </w:t>
            </w:r>
            <w:r w:rsidRPr="00373658">
              <w:rPr>
                <w:lang w:eastAsia="zh-CN"/>
              </w:rPr>
              <w:t xml:space="preserve">Казанского сельского поселения </w:t>
            </w:r>
          </w:p>
        </w:tc>
      </w:tr>
      <w:tr w:rsidR="00363964" w:rsidRPr="00373658" w:rsidTr="00CC6AE8">
        <w:tc>
          <w:tcPr>
            <w:tcW w:w="3652" w:type="dxa"/>
            <w:vAlign w:val="bottom"/>
          </w:tcPr>
          <w:p w:rsidR="00363964" w:rsidRPr="00373658" w:rsidRDefault="00363964" w:rsidP="00CC6AE8">
            <w:pPr>
              <w:rPr>
                <w:lang w:eastAsia="zh-CN"/>
              </w:rPr>
            </w:pPr>
            <w:r w:rsidRPr="00373658">
              <w:rPr>
                <w:lang w:eastAsia="zh-CN"/>
              </w:rPr>
              <w:lastRenderedPageBreak/>
              <w:t>Статьи 2,2-2.7,  2.10, 3.2, 4.1, 4.4, 4.5,</w:t>
            </w:r>
            <w:r>
              <w:rPr>
                <w:lang w:eastAsia="zh-CN"/>
              </w:rPr>
              <w:t xml:space="preserve"> часть 1 статьи 4.6., </w:t>
            </w:r>
            <w:r w:rsidRPr="00373658">
              <w:rPr>
                <w:lang w:eastAsia="zh-CN"/>
              </w:rPr>
              <w:t xml:space="preserve"> 5.1, 5.2, 5.3,</w:t>
            </w:r>
            <w:r>
              <w:rPr>
                <w:lang w:eastAsia="zh-CN"/>
              </w:rPr>
              <w:t xml:space="preserve"> 5.4,</w:t>
            </w:r>
            <w:r w:rsidRPr="00373658">
              <w:rPr>
                <w:lang w:eastAsia="zh-CN"/>
              </w:rPr>
              <w:t xml:space="preserve"> 6.3, 6.4,  7.1, 7.2, 8.1-8</w:t>
            </w:r>
            <w:r>
              <w:rPr>
                <w:lang w:eastAsia="zh-CN"/>
              </w:rPr>
              <w:t xml:space="preserve">.2, </w:t>
            </w:r>
            <w:r w:rsidRPr="00373658">
              <w:rPr>
                <w:lang w:eastAsia="zh-CN"/>
              </w:rPr>
              <w:t xml:space="preserve"> частью 2 статьи 9.1, 9.3 Областного закона от 25.10.2002 №273-ЗС</w:t>
            </w:r>
          </w:p>
        </w:tc>
        <w:tc>
          <w:tcPr>
            <w:tcW w:w="6770" w:type="dxa"/>
          </w:tcPr>
          <w:p w:rsidR="00363964" w:rsidRPr="00373658" w:rsidRDefault="00363964" w:rsidP="00CC6AE8">
            <w:pPr>
              <w:rPr>
                <w:lang w:eastAsia="zh-CN"/>
              </w:rPr>
            </w:pPr>
            <w:r w:rsidRPr="00373658">
              <w:rPr>
                <w:lang w:eastAsia="zh-CN"/>
              </w:rPr>
              <w:t>Заведующий сектора ЖКХ и благоустройства Администрации Казанского сельского поселения</w:t>
            </w:r>
          </w:p>
        </w:tc>
      </w:tr>
      <w:tr w:rsidR="00363964" w:rsidRPr="00373658" w:rsidTr="00CC6AE8">
        <w:tc>
          <w:tcPr>
            <w:tcW w:w="3652" w:type="dxa"/>
            <w:vAlign w:val="bottom"/>
          </w:tcPr>
          <w:p w:rsidR="00363964" w:rsidRPr="00373658" w:rsidRDefault="00363964" w:rsidP="00CC6AE8">
            <w:pPr>
              <w:rPr>
                <w:lang w:eastAsia="zh-CN"/>
              </w:rPr>
            </w:pPr>
            <w:r w:rsidRPr="00373658">
              <w:rPr>
                <w:lang w:eastAsia="zh-CN"/>
              </w:rPr>
              <w:t xml:space="preserve">Статьи </w:t>
            </w:r>
            <w:r>
              <w:rPr>
                <w:lang w:eastAsia="zh-CN"/>
              </w:rPr>
              <w:t xml:space="preserve">2.3, </w:t>
            </w:r>
            <w:r w:rsidRPr="00373658">
              <w:rPr>
                <w:lang w:eastAsia="zh-CN"/>
              </w:rPr>
              <w:t>2.4,</w:t>
            </w:r>
            <w:r>
              <w:rPr>
                <w:lang w:eastAsia="zh-CN"/>
              </w:rPr>
              <w:t xml:space="preserve"> 2.7,</w:t>
            </w:r>
            <w:r w:rsidRPr="00373658">
              <w:rPr>
                <w:lang w:eastAsia="zh-CN"/>
              </w:rPr>
              <w:t xml:space="preserve"> 4.1, 4.4, 4.5,</w:t>
            </w:r>
            <w:r>
              <w:rPr>
                <w:lang w:eastAsia="zh-CN"/>
              </w:rPr>
              <w:t xml:space="preserve"> часть 1 статьи 4.6, </w:t>
            </w:r>
            <w:r w:rsidRPr="00373658">
              <w:rPr>
                <w:lang w:eastAsia="zh-CN"/>
              </w:rPr>
              <w:t xml:space="preserve"> 5.1</w:t>
            </w:r>
            <w:r>
              <w:rPr>
                <w:lang w:eastAsia="zh-CN"/>
              </w:rPr>
              <w:t>, 5.2, 5.3, 5.4, 6.3, 6.4,  7.1, 7.2</w:t>
            </w:r>
            <w:r w:rsidRPr="00373658">
              <w:rPr>
                <w:lang w:eastAsia="zh-CN"/>
              </w:rPr>
              <w:t xml:space="preserve"> </w:t>
            </w:r>
            <w:r>
              <w:rPr>
                <w:lang w:eastAsia="zh-CN"/>
              </w:rPr>
              <w:t>, 8.2</w:t>
            </w:r>
            <w:r w:rsidRPr="00373658">
              <w:rPr>
                <w:lang w:eastAsia="zh-CN"/>
              </w:rPr>
              <w:t xml:space="preserve"> Областного закона от 25.10.2002 №273-ЗС</w:t>
            </w:r>
          </w:p>
        </w:tc>
        <w:tc>
          <w:tcPr>
            <w:tcW w:w="6770" w:type="dxa"/>
          </w:tcPr>
          <w:p w:rsidR="00363964" w:rsidRPr="00373658" w:rsidRDefault="00363964" w:rsidP="00CC6AE8">
            <w:pPr>
              <w:rPr>
                <w:lang w:eastAsia="zh-CN"/>
              </w:rPr>
            </w:pPr>
            <w:r w:rsidRPr="00373658">
              <w:rPr>
                <w:lang w:eastAsia="zh-CN"/>
              </w:rPr>
              <w:t xml:space="preserve">Инспектор по ЖКХ  и благоустройству Администрации Казанского сельского поселения </w:t>
            </w:r>
          </w:p>
        </w:tc>
      </w:tr>
    </w:tbl>
    <w:p w:rsidR="00363964" w:rsidRPr="00373658" w:rsidRDefault="00363964" w:rsidP="00363964">
      <w:pPr>
        <w:rPr>
          <w:sz w:val="20"/>
        </w:rPr>
      </w:pPr>
    </w:p>
    <w:p w:rsidR="00363964" w:rsidRPr="00F90715" w:rsidRDefault="00363964" w:rsidP="00363964"/>
    <w:p w:rsidR="00B53DC3" w:rsidRPr="006D1030" w:rsidRDefault="00B53DC3" w:rsidP="00B53DC3">
      <w:pPr>
        <w:jc w:val="center"/>
        <w:outlineLvl w:val="0"/>
        <w:rPr>
          <w:b/>
        </w:rPr>
      </w:pPr>
      <w:r w:rsidRPr="006D1030">
        <w:rPr>
          <w:b/>
        </w:rPr>
        <w:t>РОССИЙСКАЯ ФЕДЕРАЦИЯ</w:t>
      </w:r>
    </w:p>
    <w:p w:rsidR="00B53DC3" w:rsidRPr="006D1030" w:rsidRDefault="00B53DC3" w:rsidP="00B53DC3">
      <w:pPr>
        <w:jc w:val="center"/>
        <w:rPr>
          <w:b/>
        </w:rPr>
      </w:pPr>
      <w:r w:rsidRPr="006D1030">
        <w:rPr>
          <w:b/>
        </w:rPr>
        <w:t>РОСТОВСКАЯ ОБЛАСТЬ</w:t>
      </w:r>
    </w:p>
    <w:p w:rsidR="00B53DC3" w:rsidRPr="006D1030" w:rsidRDefault="00B53DC3" w:rsidP="00B53DC3">
      <w:pPr>
        <w:jc w:val="center"/>
        <w:rPr>
          <w:b/>
        </w:rPr>
      </w:pPr>
      <w:r w:rsidRPr="006D1030">
        <w:rPr>
          <w:b/>
        </w:rPr>
        <w:t>МУНИЦИПАЛЬНОЕ ОБРАЗОВАНИЕ</w:t>
      </w:r>
    </w:p>
    <w:p w:rsidR="00B53DC3" w:rsidRPr="006D1030" w:rsidRDefault="00B53DC3" w:rsidP="00B53DC3">
      <w:pPr>
        <w:jc w:val="center"/>
        <w:rPr>
          <w:b/>
        </w:rPr>
      </w:pPr>
      <w:r w:rsidRPr="006D1030">
        <w:rPr>
          <w:b/>
        </w:rPr>
        <w:t>«КАЗАНСКОЕ СЕЛЬСКОЕ ПОСЕЛЕНИЕ»</w:t>
      </w:r>
    </w:p>
    <w:p w:rsidR="00B53DC3" w:rsidRPr="006D1030" w:rsidRDefault="00B53DC3" w:rsidP="00B53DC3">
      <w:pPr>
        <w:jc w:val="both"/>
        <w:rPr>
          <w:b/>
        </w:rPr>
      </w:pPr>
    </w:p>
    <w:p w:rsidR="00B53DC3" w:rsidRPr="006D1030" w:rsidRDefault="00B53DC3" w:rsidP="00B53DC3">
      <w:pPr>
        <w:jc w:val="center"/>
        <w:rPr>
          <w:b/>
        </w:rPr>
      </w:pPr>
      <w:r w:rsidRPr="006D1030">
        <w:rPr>
          <w:b/>
        </w:rPr>
        <w:t xml:space="preserve">АДМИНИСТРАЦИЯ КАЗАНСКОГО СЕЛЬСКОГО ПОСЕЛЕНИЯ </w:t>
      </w:r>
    </w:p>
    <w:p w:rsidR="00B53DC3" w:rsidRPr="006D1030" w:rsidRDefault="00B53DC3" w:rsidP="00B53DC3">
      <w:pPr>
        <w:jc w:val="center"/>
        <w:rPr>
          <w:b/>
        </w:rPr>
      </w:pPr>
    </w:p>
    <w:p w:rsidR="00B53DC3" w:rsidRPr="00AE3293" w:rsidRDefault="00B53DC3" w:rsidP="00B53DC3">
      <w:pPr>
        <w:tabs>
          <w:tab w:val="left" w:pos="4200"/>
          <w:tab w:val="center" w:pos="4677"/>
        </w:tabs>
      </w:pPr>
      <w:r w:rsidRPr="00AE3293">
        <w:tab/>
        <w:t xml:space="preserve">          </w:t>
      </w:r>
    </w:p>
    <w:p w:rsidR="00B53DC3" w:rsidRPr="006D1030" w:rsidRDefault="00B53DC3" w:rsidP="00B53DC3">
      <w:pPr>
        <w:jc w:val="center"/>
        <w:rPr>
          <w:b/>
        </w:rPr>
      </w:pPr>
      <w:r w:rsidRPr="006D1030">
        <w:rPr>
          <w:b/>
        </w:rPr>
        <w:t>ПОСТАНОВЛЕНИЕ</w:t>
      </w:r>
    </w:p>
    <w:p w:rsidR="00B53DC3" w:rsidRPr="00AE3293" w:rsidRDefault="00B53DC3" w:rsidP="00B53DC3">
      <w:pPr>
        <w:jc w:val="center"/>
      </w:pPr>
    </w:p>
    <w:p w:rsidR="00B53DC3" w:rsidRPr="00D772A1" w:rsidRDefault="00B53DC3" w:rsidP="00B53DC3">
      <w:r>
        <w:t>25</w:t>
      </w:r>
      <w:r w:rsidRPr="00AE3293">
        <w:t xml:space="preserve"> </w:t>
      </w:r>
      <w:proofErr w:type="gramStart"/>
      <w:r w:rsidRPr="00AE3293">
        <w:t>декабря  201</w:t>
      </w:r>
      <w:r>
        <w:t>7</w:t>
      </w:r>
      <w:proofErr w:type="gramEnd"/>
      <w:r w:rsidRPr="00AE3293">
        <w:t xml:space="preserve">г                                        </w:t>
      </w:r>
      <w:r w:rsidR="004412E6">
        <w:t xml:space="preserve">         </w:t>
      </w:r>
      <w:r w:rsidRPr="00AE3293">
        <w:t xml:space="preserve">    № </w:t>
      </w:r>
      <w:r>
        <w:t xml:space="preserve">330                       </w:t>
      </w:r>
      <w:r w:rsidRPr="00D772A1">
        <w:t xml:space="preserve">                   ст. Казанская</w:t>
      </w:r>
    </w:p>
    <w:p w:rsidR="00B53DC3" w:rsidRDefault="00B53DC3" w:rsidP="00B53DC3">
      <w:pPr>
        <w:jc w:val="both"/>
        <w:rPr>
          <w:sz w:val="26"/>
        </w:rPr>
      </w:pPr>
    </w:p>
    <w:p w:rsidR="00B53DC3" w:rsidRDefault="00B53DC3" w:rsidP="00B53DC3">
      <w:pPr>
        <w:jc w:val="both"/>
      </w:pPr>
      <w:r>
        <w:t xml:space="preserve">О назначении организатора ярмарок </w:t>
      </w:r>
    </w:p>
    <w:p w:rsidR="00B53DC3" w:rsidRDefault="00B53DC3" w:rsidP="00B53DC3">
      <w:pPr>
        <w:jc w:val="both"/>
      </w:pPr>
      <w:r>
        <w:t xml:space="preserve">на территории Казанского сельского </w:t>
      </w:r>
    </w:p>
    <w:p w:rsidR="00B53DC3" w:rsidRDefault="00B53DC3" w:rsidP="00B53DC3">
      <w:pPr>
        <w:jc w:val="both"/>
      </w:pPr>
      <w:r>
        <w:t xml:space="preserve">поселения </w:t>
      </w:r>
    </w:p>
    <w:p w:rsidR="00B53DC3" w:rsidRDefault="00B53DC3" w:rsidP="00B53DC3">
      <w:pPr>
        <w:jc w:val="both"/>
      </w:pPr>
    </w:p>
    <w:p w:rsidR="00B53DC3" w:rsidRDefault="00B53DC3" w:rsidP="00B53DC3">
      <w:pPr>
        <w:jc w:val="both"/>
      </w:pPr>
      <w:r>
        <w:t xml:space="preserve">            В целях организации ярмарок на территории Казанского сельского поселения в соответствии с постановлением Администрации сельского поселения от 30.10.2015 № 247 «Об организации ярмарок на территории Казанского сельского поселения»</w:t>
      </w:r>
    </w:p>
    <w:p w:rsidR="00B53DC3" w:rsidRPr="00B71115" w:rsidRDefault="00B53DC3" w:rsidP="00B53DC3">
      <w:pPr>
        <w:ind w:firstLine="851"/>
        <w:jc w:val="both"/>
      </w:pPr>
    </w:p>
    <w:p w:rsidR="00B53DC3" w:rsidRDefault="00B53DC3" w:rsidP="00B53DC3">
      <w:pPr>
        <w:ind w:firstLine="705"/>
        <w:jc w:val="center"/>
      </w:pPr>
      <w:r>
        <w:t>ПОСТАНОВЛЯЮ:</w:t>
      </w:r>
    </w:p>
    <w:p w:rsidR="00B53DC3" w:rsidRPr="000E166A" w:rsidRDefault="00B53DC3" w:rsidP="00B53DC3">
      <w:pPr>
        <w:ind w:firstLine="705"/>
        <w:jc w:val="center"/>
      </w:pPr>
    </w:p>
    <w:p w:rsidR="00B53DC3" w:rsidRDefault="00B53DC3" w:rsidP="00B53DC3">
      <w:pPr>
        <w:pStyle w:val="ConsPlusNormal"/>
        <w:widowControl/>
        <w:ind w:firstLine="540"/>
        <w:jc w:val="both"/>
        <w:rPr>
          <w:rFonts w:ascii="Times New Roman" w:hAnsi="Times New Roman"/>
          <w:sz w:val="24"/>
          <w:szCs w:val="24"/>
        </w:rPr>
      </w:pPr>
      <w:r w:rsidRPr="000E166A">
        <w:rPr>
          <w:sz w:val="24"/>
          <w:szCs w:val="24"/>
        </w:rPr>
        <w:t xml:space="preserve">     </w:t>
      </w:r>
      <w:r w:rsidRPr="006E2CA8">
        <w:rPr>
          <w:rFonts w:ascii="Times New Roman" w:hAnsi="Times New Roman"/>
          <w:sz w:val="24"/>
          <w:szCs w:val="24"/>
        </w:rPr>
        <w:t>1.</w:t>
      </w:r>
      <w:r w:rsidRPr="00F12243">
        <w:rPr>
          <w:rFonts w:ascii="Times New Roman" w:hAnsi="Times New Roman"/>
          <w:sz w:val="24"/>
          <w:szCs w:val="24"/>
        </w:rPr>
        <w:t xml:space="preserve">Организовать </w:t>
      </w:r>
      <w:r>
        <w:rPr>
          <w:rFonts w:ascii="Times New Roman" w:hAnsi="Times New Roman"/>
          <w:sz w:val="24"/>
          <w:szCs w:val="24"/>
        </w:rPr>
        <w:t>на территории Казанского сельского поселения               проведение следующих видов ярмарок:</w:t>
      </w:r>
    </w:p>
    <w:p w:rsidR="00B53DC3" w:rsidRDefault="00B53DC3" w:rsidP="00B53DC3">
      <w:pPr>
        <w:pStyle w:val="ConsPlusNormal"/>
        <w:widowControl/>
        <w:ind w:firstLine="540"/>
        <w:jc w:val="both"/>
        <w:rPr>
          <w:rFonts w:ascii="Times New Roman" w:hAnsi="Times New Roman"/>
          <w:sz w:val="24"/>
          <w:szCs w:val="24"/>
        </w:rPr>
      </w:pPr>
      <w:r>
        <w:rPr>
          <w:rFonts w:ascii="Times New Roman" w:hAnsi="Times New Roman"/>
          <w:sz w:val="24"/>
          <w:szCs w:val="24"/>
        </w:rPr>
        <w:t xml:space="preserve">       1.1. Сезонная ярмарка, тип ярмарки - универсальная:</w:t>
      </w:r>
    </w:p>
    <w:p w:rsidR="00B53DC3" w:rsidRDefault="00B53DC3" w:rsidP="00B53DC3">
      <w:pPr>
        <w:pStyle w:val="ConsPlusNormal"/>
        <w:widowControl/>
        <w:ind w:firstLine="540"/>
        <w:jc w:val="both"/>
        <w:rPr>
          <w:rFonts w:ascii="Times New Roman" w:hAnsi="Times New Roman"/>
          <w:sz w:val="24"/>
          <w:szCs w:val="24"/>
        </w:rPr>
      </w:pPr>
      <w:r>
        <w:rPr>
          <w:rFonts w:ascii="Times New Roman" w:hAnsi="Times New Roman"/>
          <w:sz w:val="24"/>
          <w:szCs w:val="24"/>
        </w:rPr>
        <w:t xml:space="preserve">       сроки проведения: 1 раз в неделю, в четверг;</w:t>
      </w:r>
    </w:p>
    <w:p w:rsidR="00B53DC3" w:rsidRPr="00021B8D" w:rsidRDefault="00B53DC3" w:rsidP="00B53DC3">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r w:rsidRPr="00021B8D">
        <w:rPr>
          <w:rFonts w:ascii="Times New Roman" w:hAnsi="Times New Roman"/>
          <w:sz w:val="24"/>
          <w:szCs w:val="24"/>
        </w:rPr>
        <w:t>время проведения: с 7-00 до 14-00 час.;</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место проведения: </w:t>
      </w:r>
      <w:proofErr w:type="spellStart"/>
      <w:r w:rsidRPr="00021B8D">
        <w:rPr>
          <w:rFonts w:ascii="Times New Roman" w:hAnsi="Times New Roman"/>
          <w:sz w:val="24"/>
          <w:szCs w:val="24"/>
        </w:rPr>
        <w:t>ст.Казанская</w:t>
      </w:r>
      <w:proofErr w:type="spellEnd"/>
      <w:r w:rsidRPr="00021B8D">
        <w:rPr>
          <w:rFonts w:ascii="Times New Roman" w:hAnsi="Times New Roman"/>
          <w:sz w:val="24"/>
          <w:szCs w:val="24"/>
        </w:rPr>
        <w:t xml:space="preserve"> по ул. Ленина и по ул. Тимирязева согласно утвержденного перечня мест организации ярмарки.</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Назначить организатором сезонной ярмарки на территории Казанского сельского поселения по 31 </w:t>
      </w:r>
      <w:proofErr w:type="gramStart"/>
      <w:r w:rsidRPr="00021B8D">
        <w:rPr>
          <w:rFonts w:ascii="Times New Roman" w:hAnsi="Times New Roman"/>
          <w:sz w:val="24"/>
          <w:szCs w:val="24"/>
        </w:rPr>
        <w:t>декабря  201</w:t>
      </w:r>
      <w:r>
        <w:rPr>
          <w:rFonts w:ascii="Times New Roman" w:hAnsi="Times New Roman"/>
          <w:sz w:val="24"/>
          <w:szCs w:val="24"/>
        </w:rPr>
        <w:t>8</w:t>
      </w:r>
      <w:proofErr w:type="gramEnd"/>
      <w:r w:rsidRPr="00021B8D">
        <w:rPr>
          <w:rFonts w:ascii="Times New Roman" w:hAnsi="Times New Roman"/>
          <w:sz w:val="24"/>
          <w:szCs w:val="24"/>
        </w:rPr>
        <w:t xml:space="preserve"> г. МУП «Казанский рынок». </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1.2. Ярмарка выходного дня, тип ярмарки – универсальная:</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сроки проведения: 1 раз в неделю, в воскресенье;</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время проведения: с 7-00 до 15-00 час.;</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место проведения: </w:t>
      </w:r>
      <w:proofErr w:type="spellStart"/>
      <w:r w:rsidRPr="00021B8D">
        <w:rPr>
          <w:rFonts w:ascii="Times New Roman" w:hAnsi="Times New Roman"/>
          <w:sz w:val="24"/>
          <w:szCs w:val="24"/>
        </w:rPr>
        <w:t>ст.Казанская</w:t>
      </w:r>
      <w:proofErr w:type="spellEnd"/>
      <w:r w:rsidRPr="00021B8D">
        <w:rPr>
          <w:rFonts w:ascii="Times New Roman" w:hAnsi="Times New Roman"/>
          <w:sz w:val="24"/>
          <w:szCs w:val="24"/>
        </w:rPr>
        <w:t xml:space="preserve"> по ул. Ленина, по ул. Тимирязева и по                                ул. Матросова согласно утвержденного перечня мест организации ярмарки.  </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Назначить организатором ярмарки выходного дня на территории Казанского сельского поселения по 31 </w:t>
      </w:r>
      <w:proofErr w:type="gramStart"/>
      <w:r w:rsidRPr="00021B8D">
        <w:rPr>
          <w:rFonts w:ascii="Times New Roman" w:hAnsi="Times New Roman"/>
          <w:sz w:val="24"/>
          <w:szCs w:val="24"/>
        </w:rPr>
        <w:t>декабря  201</w:t>
      </w:r>
      <w:r>
        <w:rPr>
          <w:rFonts w:ascii="Times New Roman" w:hAnsi="Times New Roman"/>
          <w:sz w:val="24"/>
          <w:szCs w:val="24"/>
        </w:rPr>
        <w:t>8</w:t>
      </w:r>
      <w:proofErr w:type="gramEnd"/>
      <w:r w:rsidRPr="00021B8D">
        <w:rPr>
          <w:rFonts w:ascii="Times New Roman" w:hAnsi="Times New Roman"/>
          <w:sz w:val="24"/>
          <w:szCs w:val="24"/>
        </w:rPr>
        <w:t xml:space="preserve"> г. МУП «Казанский рынок». </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1.3. Праздничная ярмарка, посвященная празднованию Дня Победы, тип ярмарки - универсальная:</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lastRenderedPageBreak/>
        <w:t xml:space="preserve">      сроки проведения: 1 день, назначенный для празднования Дня Победы;</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время проведения: в соответствии с утвержденным планом проведения праздничных мероприятий;</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место проведения: </w:t>
      </w:r>
      <w:proofErr w:type="spellStart"/>
      <w:r w:rsidRPr="00021B8D">
        <w:rPr>
          <w:rFonts w:ascii="Times New Roman" w:hAnsi="Times New Roman"/>
          <w:sz w:val="24"/>
          <w:szCs w:val="24"/>
        </w:rPr>
        <w:t>ст.Казанская</w:t>
      </w:r>
      <w:proofErr w:type="spellEnd"/>
      <w:r w:rsidRPr="00021B8D">
        <w:rPr>
          <w:rFonts w:ascii="Times New Roman" w:hAnsi="Times New Roman"/>
          <w:sz w:val="24"/>
          <w:szCs w:val="24"/>
        </w:rPr>
        <w:t xml:space="preserve"> по ул. Ленина согласно утвержденного перечня мест организации ярмарки. </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Назначить организатором праздничной ярмарки, посвященной празднованию Дня Победы, администрацию Казанского сельского поселения.</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1.4. Праздничная ярмарка, посвященная празднованию Дня станицы, тип ярмарки - универсальная:</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сроки </w:t>
      </w:r>
      <w:proofErr w:type="gramStart"/>
      <w:r w:rsidRPr="00021B8D">
        <w:rPr>
          <w:rFonts w:ascii="Times New Roman" w:hAnsi="Times New Roman"/>
          <w:sz w:val="24"/>
          <w:szCs w:val="24"/>
        </w:rPr>
        <w:t>проведения:  1</w:t>
      </w:r>
      <w:proofErr w:type="gramEnd"/>
      <w:r w:rsidRPr="00021B8D">
        <w:rPr>
          <w:rFonts w:ascii="Times New Roman" w:hAnsi="Times New Roman"/>
          <w:sz w:val="24"/>
          <w:szCs w:val="24"/>
        </w:rPr>
        <w:t xml:space="preserve"> день, назначенный для празднования Дня станицы;</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время проведения: в соответствии с утвержденным планом проведения праздничных мероприятий;</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место проведения: </w:t>
      </w:r>
      <w:proofErr w:type="spellStart"/>
      <w:r w:rsidRPr="00021B8D">
        <w:rPr>
          <w:rFonts w:ascii="Times New Roman" w:hAnsi="Times New Roman"/>
          <w:sz w:val="24"/>
          <w:szCs w:val="24"/>
        </w:rPr>
        <w:t>ст.Казанская</w:t>
      </w:r>
      <w:proofErr w:type="spellEnd"/>
      <w:r w:rsidRPr="00021B8D">
        <w:rPr>
          <w:rFonts w:ascii="Times New Roman" w:hAnsi="Times New Roman"/>
          <w:sz w:val="24"/>
          <w:szCs w:val="24"/>
        </w:rPr>
        <w:t xml:space="preserve"> по ул. Ленина и по ул. Тимирязева согласно утвержденного перечня мест организации ярмарки.</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Назначить организатором праздничной ярмарки, посвященной празднованию Дня станицы, администрацию Казанского сельского поселения.</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1.5. Праздничная ярмарка, посвященная празднованию Дня работников сельского хозяйства, тип ярмарки – специализированная сельскохозяйственная:</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сроки проведения: 1 день, назначенный для празднования Дня работников сельского хозяйства;</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время проведения: в соответствии с утвержденным планом проведения мероприятий;</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место проведения: </w:t>
      </w:r>
      <w:proofErr w:type="spellStart"/>
      <w:r w:rsidRPr="00021B8D">
        <w:rPr>
          <w:rFonts w:ascii="Times New Roman" w:hAnsi="Times New Roman"/>
          <w:sz w:val="24"/>
          <w:szCs w:val="24"/>
        </w:rPr>
        <w:t>ст.Казанская</w:t>
      </w:r>
      <w:proofErr w:type="spellEnd"/>
      <w:r w:rsidRPr="00021B8D">
        <w:rPr>
          <w:rFonts w:ascii="Times New Roman" w:hAnsi="Times New Roman"/>
          <w:sz w:val="24"/>
          <w:szCs w:val="24"/>
        </w:rPr>
        <w:t xml:space="preserve"> по ул. Матросова согласно утвержденного перечня мест организации ярмарки.</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Назначить организатором сезонной ярмарки администрацию Казанского сельского поселения.</w:t>
      </w:r>
    </w:p>
    <w:p w:rsidR="00B53DC3" w:rsidRPr="00021B8D"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2. Считать утратившими силу постановление </w:t>
      </w:r>
      <w:proofErr w:type="gramStart"/>
      <w:r w:rsidRPr="00021B8D">
        <w:rPr>
          <w:rFonts w:ascii="Times New Roman" w:hAnsi="Times New Roman"/>
          <w:sz w:val="24"/>
          <w:szCs w:val="24"/>
        </w:rPr>
        <w:t>Администрации  Казанского</w:t>
      </w:r>
      <w:proofErr w:type="gramEnd"/>
      <w:r w:rsidRPr="00021B8D">
        <w:rPr>
          <w:rFonts w:ascii="Times New Roman" w:hAnsi="Times New Roman"/>
          <w:sz w:val="24"/>
          <w:szCs w:val="24"/>
        </w:rPr>
        <w:t xml:space="preserve"> сельского поселения от </w:t>
      </w:r>
      <w:r>
        <w:rPr>
          <w:rFonts w:ascii="Times New Roman" w:hAnsi="Times New Roman"/>
          <w:sz w:val="24"/>
          <w:szCs w:val="24"/>
        </w:rPr>
        <w:t>1</w:t>
      </w:r>
      <w:r w:rsidRPr="00021B8D">
        <w:rPr>
          <w:rFonts w:ascii="Times New Roman" w:hAnsi="Times New Roman"/>
          <w:sz w:val="24"/>
          <w:szCs w:val="24"/>
        </w:rPr>
        <w:t>2.12.201</w:t>
      </w:r>
      <w:r>
        <w:rPr>
          <w:rFonts w:ascii="Times New Roman" w:hAnsi="Times New Roman"/>
          <w:sz w:val="24"/>
          <w:szCs w:val="24"/>
        </w:rPr>
        <w:t>6</w:t>
      </w:r>
      <w:r w:rsidRPr="00021B8D">
        <w:rPr>
          <w:rFonts w:ascii="Times New Roman" w:hAnsi="Times New Roman"/>
          <w:sz w:val="24"/>
          <w:szCs w:val="24"/>
        </w:rPr>
        <w:t xml:space="preserve"> № </w:t>
      </w:r>
      <w:r>
        <w:rPr>
          <w:rFonts w:ascii="Times New Roman" w:hAnsi="Times New Roman"/>
          <w:sz w:val="24"/>
          <w:szCs w:val="24"/>
        </w:rPr>
        <w:t>451</w:t>
      </w:r>
      <w:r w:rsidRPr="00021B8D">
        <w:rPr>
          <w:rFonts w:ascii="Times New Roman" w:hAnsi="Times New Roman"/>
          <w:sz w:val="24"/>
          <w:szCs w:val="24"/>
        </w:rPr>
        <w:t xml:space="preserve"> «О назначении организатора ярмарок на территории Казанского сельского поселения».</w:t>
      </w:r>
    </w:p>
    <w:p w:rsidR="00B53DC3" w:rsidRPr="00611007" w:rsidRDefault="00B53DC3" w:rsidP="00B53DC3">
      <w:pPr>
        <w:pStyle w:val="ConsPlusNormal"/>
        <w:widowControl/>
        <w:ind w:firstLine="540"/>
        <w:jc w:val="both"/>
        <w:rPr>
          <w:rFonts w:ascii="Times New Roman" w:hAnsi="Times New Roman"/>
          <w:sz w:val="24"/>
          <w:szCs w:val="24"/>
        </w:rPr>
      </w:pPr>
      <w:r w:rsidRPr="00021B8D">
        <w:rPr>
          <w:rFonts w:ascii="Times New Roman" w:hAnsi="Times New Roman"/>
          <w:sz w:val="24"/>
          <w:szCs w:val="24"/>
        </w:rPr>
        <w:t xml:space="preserve">  </w:t>
      </w:r>
      <w:r>
        <w:rPr>
          <w:rFonts w:ascii="Times New Roman" w:hAnsi="Times New Roman"/>
          <w:sz w:val="24"/>
          <w:szCs w:val="24"/>
        </w:rPr>
        <w:t xml:space="preserve">  </w:t>
      </w:r>
      <w:r w:rsidRPr="00021B8D">
        <w:rPr>
          <w:rFonts w:ascii="Times New Roman" w:hAnsi="Times New Roman"/>
          <w:sz w:val="24"/>
          <w:szCs w:val="24"/>
        </w:rPr>
        <w:t xml:space="preserve">  3. Контроль за исполнением данного постановления оставляю за собой.</w:t>
      </w:r>
    </w:p>
    <w:p w:rsidR="00B53DC3" w:rsidRPr="00611007" w:rsidRDefault="00B53DC3" w:rsidP="00B53DC3">
      <w:pPr>
        <w:jc w:val="both"/>
      </w:pPr>
    </w:p>
    <w:p w:rsidR="00B53DC3" w:rsidRPr="00611007" w:rsidRDefault="00B53DC3" w:rsidP="00B53DC3">
      <w:pPr>
        <w:jc w:val="both"/>
      </w:pPr>
    </w:p>
    <w:p w:rsidR="00B53DC3" w:rsidRDefault="00B53DC3" w:rsidP="00B53DC3">
      <w:r>
        <w:t xml:space="preserve">Глава Администрации </w:t>
      </w:r>
    </w:p>
    <w:p w:rsidR="00B53DC3" w:rsidRDefault="00B53DC3" w:rsidP="00B53DC3">
      <w:r>
        <w:t>Казанского сельского поселения                                                                          Л.А.Самолаева</w:t>
      </w:r>
    </w:p>
    <w:p w:rsidR="00B53DC3" w:rsidRDefault="00B53DC3" w:rsidP="00B53DC3"/>
    <w:p w:rsidR="00B53DC3" w:rsidRDefault="00B53DC3" w:rsidP="00B53DC3"/>
    <w:p w:rsidR="00B53DC3" w:rsidRDefault="00B53DC3" w:rsidP="00B53DC3"/>
    <w:p w:rsidR="00B53DC3" w:rsidRDefault="00B53DC3" w:rsidP="0085346F">
      <w:pPr>
        <w:tabs>
          <w:tab w:val="center" w:pos="5386"/>
        </w:tabs>
        <w:jc w:val="center"/>
      </w:pPr>
      <w:r>
        <w:t>РОССИЙСКАЯ ФЕДЕРАЦИЯ</w:t>
      </w:r>
    </w:p>
    <w:p w:rsidR="00B53DC3" w:rsidRDefault="00B53DC3" w:rsidP="0085346F">
      <w:pPr>
        <w:tabs>
          <w:tab w:val="center" w:pos="5386"/>
        </w:tabs>
        <w:jc w:val="center"/>
      </w:pPr>
      <w:r>
        <w:t>РОСТОВСКАЯ ОБЛАСТЬ</w:t>
      </w:r>
    </w:p>
    <w:p w:rsidR="00B53DC3" w:rsidRDefault="00B53DC3" w:rsidP="0085346F">
      <w:pPr>
        <w:tabs>
          <w:tab w:val="center" w:pos="5386"/>
        </w:tabs>
        <w:jc w:val="center"/>
      </w:pPr>
      <w:r>
        <w:t>МУНИЦИПАЛЬНОЕ ОБРАЗОВАНИЕ</w:t>
      </w:r>
    </w:p>
    <w:p w:rsidR="00B53DC3" w:rsidRDefault="00B53DC3" w:rsidP="0085346F">
      <w:pPr>
        <w:tabs>
          <w:tab w:val="center" w:pos="5386"/>
        </w:tabs>
        <w:jc w:val="center"/>
      </w:pPr>
      <w:r>
        <w:t>«КАЗАНСКОЕ СЕЛЬСКОЕ ПОСЕЛЕНИЕ»</w:t>
      </w:r>
    </w:p>
    <w:p w:rsidR="00B53DC3" w:rsidRDefault="00B53DC3" w:rsidP="0085346F">
      <w:pPr>
        <w:tabs>
          <w:tab w:val="center" w:pos="5386"/>
        </w:tabs>
        <w:jc w:val="center"/>
      </w:pPr>
    </w:p>
    <w:p w:rsidR="00B53DC3" w:rsidRDefault="00B53DC3" w:rsidP="0085346F">
      <w:pPr>
        <w:tabs>
          <w:tab w:val="center" w:pos="5386"/>
        </w:tabs>
        <w:jc w:val="center"/>
      </w:pPr>
      <w:r>
        <w:t>АДМИНИСТРАЦИЯ КАЗАНСКОГО СЕЛЬСКОГО ПОСЕЛЕНИЯ</w:t>
      </w:r>
    </w:p>
    <w:p w:rsidR="00B53DC3" w:rsidRDefault="00B53DC3" w:rsidP="0085346F">
      <w:pPr>
        <w:tabs>
          <w:tab w:val="center" w:pos="5386"/>
        </w:tabs>
        <w:jc w:val="center"/>
      </w:pPr>
    </w:p>
    <w:p w:rsidR="00B53DC3" w:rsidRDefault="00B53DC3" w:rsidP="0085346F">
      <w:pPr>
        <w:tabs>
          <w:tab w:val="center" w:pos="5386"/>
        </w:tabs>
        <w:jc w:val="center"/>
      </w:pPr>
      <w:r>
        <w:t>ПОСТАНОВЛЕНИЕ</w:t>
      </w:r>
    </w:p>
    <w:p w:rsidR="00B53DC3" w:rsidRDefault="00B53DC3" w:rsidP="0040085F">
      <w:pPr>
        <w:tabs>
          <w:tab w:val="center" w:pos="5386"/>
        </w:tabs>
      </w:pPr>
    </w:p>
    <w:p w:rsidR="00B53DC3" w:rsidRDefault="00B53DC3" w:rsidP="0040085F">
      <w:pPr>
        <w:tabs>
          <w:tab w:val="center" w:pos="5386"/>
        </w:tabs>
      </w:pPr>
      <w:r>
        <w:t xml:space="preserve">26.12.2017                                     </w:t>
      </w:r>
      <w:r w:rsidR="0085346F">
        <w:t xml:space="preserve">                        </w:t>
      </w:r>
      <w:r>
        <w:t xml:space="preserve">  </w:t>
      </w:r>
      <w:proofErr w:type="gramStart"/>
      <w:r>
        <w:t>№  333</w:t>
      </w:r>
      <w:proofErr w:type="gramEnd"/>
      <w:r>
        <w:t xml:space="preserve">                                     ст. Казанская</w:t>
      </w:r>
    </w:p>
    <w:p w:rsidR="00B53DC3" w:rsidRDefault="00B53DC3" w:rsidP="0040085F">
      <w:pPr>
        <w:tabs>
          <w:tab w:val="center" w:pos="5386"/>
        </w:tabs>
      </w:pPr>
    </w:p>
    <w:p w:rsidR="00B53DC3" w:rsidRDefault="00B53DC3" w:rsidP="0040085F">
      <w:pPr>
        <w:tabs>
          <w:tab w:val="center" w:pos="5386"/>
        </w:tabs>
      </w:pPr>
      <w:r>
        <w:t>Об утверждении муниципальной</w:t>
      </w:r>
    </w:p>
    <w:p w:rsidR="00B53DC3" w:rsidRDefault="00B53DC3" w:rsidP="0040085F">
      <w:pPr>
        <w:tabs>
          <w:tab w:val="center" w:pos="5386"/>
        </w:tabs>
      </w:pPr>
      <w:r>
        <w:t>программы Казанского сельского поселения</w:t>
      </w:r>
    </w:p>
    <w:p w:rsidR="00B53DC3" w:rsidRDefault="00B53DC3" w:rsidP="0040085F">
      <w:pPr>
        <w:tabs>
          <w:tab w:val="center" w:pos="5386"/>
        </w:tabs>
      </w:pPr>
      <w:r>
        <w:t>«Формирование комфортной городской среды</w:t>
      </w:r>
    </w:p>
    <w:p w:rsidR="00B53DC3" w:rsidRDefault="00B53DC3" w:rsidP="0040085F">
      <w:pPr>
        <w:tabs>
          <w:tab w:val="center" w:pos="5386"/>
        </w:tabs>
      </w:pPr>
      <w:r>
        <w:t xml:space="preserve">в муниципальном образовании </w:t>
      </w:r>
      <w:proofErr w:type="gramStart"/>
      <w:r>
        <w:t>« Казанское</w:t>
      </w:r>
      <w:proofErr w:type="gramEnd"/>
      <w:r>
        <w:t xml:space="preserve"> сельское поселение </w:t>
      </w:r>
      <w:proofErr w:type="spellStart"/>
      <w:r>
        <w:t>Верхнедонского</w:t>
      </w:r>
      <w:proofErr w:type="spellEnd"/>
      <w:r>
        <w:t xml:space="preserve"> района Ростовской области»  на 2018-2022годы»».</w:t>
      </w:r>
    </w:p>
    <w:p w:rsidR="00B53DC3" w:rsidRDefault="00B53DC3" w:rsidP="0040085F">
      <w:pPr>
        <w:tabs>
          <w:tab w:val="center" w:pos="5386"/>
        </w:tabs>
      </w:pPr>
    </w:p>
    <w:p w:rsidR="00B53DC3" w:rsidRDefault="00A251CB" w:rsidP="0040085F">
      <w:pPr>
        <w:tabs>
          <w:tab w:val="center" w:pos="5386"/>
        </w:tabs>
      </w:pPr>
      <w:r>
        <w:lastRenderedPageBreak/>
        <w:t xml:space="preserve">           </w:t>
      </w:r>
      <w:r w:rsidR="00B53DC3">
        <w:t xml:space="preserve">В соответствии с постановлением Администрации Казанского сельского поселения от 3.09.2013 № 145 «Об утверждении Порядка разработки, реализации и оценки эффективности муниципальных </w:t>
      </w:r>
      <w:proofErr w:type="gramStart"/>
      <w:r w:rsidR="00B53DC3">
        <w:t>программ  Казанского</w:t>
      </w:r>
      <w:proofErr w:type="gramEnd"/>
      <w:r w:rsidR="00B53DC3">
        <w:t xml:space="preserve"> сельского поселения»</w:t>
      </w:r>
      <w:r>
        <w:t xml:space="preserve"> </w:t>
      </w:r>
      <w:r w:rsidR="00B53DC3">
        <w:t>п о с т а н о в л я ю:</w:t>
      </w:r>
    </w:p>
    <w:p w:rsidR="00B53DC3" w:rsidRDefault="00B53DC3" w:rsidP="0040085F">
      <w:pPr>
        <w:tabs>
          <w:tab w:val="center" w:pos="5386"/>
        </w:tabs>
      </w:pPr>
    </w:p>
    <w:p w:rsidR="00B53DC3" w:rsidRDefault="00B53DC3" w:rsidP="0040085F">
      <w:pPr>
        <w:tabs>
          <w:tab w:val="center" w:pos="5386"/>
        </w:tabs>
      </w:pPr>
      <w:r>
        <w:t xml:space="preserve">1.Утвердить </w:t>
      </w:r>
      <w:proofErr w:type="gramStart"/>
      <w:r>
        <w:t>муниципальную  программу</w:t>
      </w:r>
      <w:proofErr w:type="gramEnd"/>
      <w:r>
        <w:t xml:space="preserve"> Казанского сельского поселения ««Формирование комфортной городской среды  в муниципальном образовании «Казанское сельское поселение </w:t>
      </w:r>
      <w:proofErr w:type="spellStart"/>
      <w:r>
        <w:t>Верхнедонского</w:t>
      </w:r>
      <w:proofErr w:type="spellEnd"/>
      <w:r>
        <w:t xml:space="preserve"> района Ростовской области»  на 2018-2022годы»» (далее – Программа) согласно приложению.</w:t>
      </w:r>
    </w:p>
    <w:p w:rsidR="00B53DC3" w:rsidRDefault="00B53DC3" w:rsidP="0040085F">
      <w:pPr>
        <w:tabs>
          <w:tab w:val="center" w:pos="5386"/>
        </w:tabs>
      </w:pPr>
      <w:r>
        <w:t>2. Постановление вступает в силу с 01.01.2018 г и подлежит официальному опубликованию.</w:t>
      </w:r>
    </w:p>
    <w:p w:rsidR="00B53DC3" w:rsidRDefault="00B53DC3" w:rsidP="0040085F">
      <w:pPr>
        <w:tabs>
          <w:tab w:val="center" w:pos="5386"/>
        </w:tabs>
      </w:pPr>
      <w:r>
        <w:t>3.Контроль за выполнением постановления оставляю за собой.</w:t>
      </w:r>
    </w:p>
    <w:p w:rsidR="00B53DC3" w:rsidRDefault="00B53DC3" w:rsidP="0040085F">
      <w:pPr>
        <w:tabs>
          <w:tab w:val="center" w:pos="5386"/>
        </w:tabs>
      </w:pPr>
    </w:p>
    <w:p w:rsidR="00B53DC3" w:rsidRDefault="00B53DC3" w:rsidP="0040085F">
      <w:pPr>
        <w:tabs>
          <w:tab w:val="center" w:pos="5386"/>
        </w:tabs>
      </w:pPr>
      <w:r>
        <w:t>Глава Администрации</w:t>
      </w:r>
    </w:p>
    <w:p w:rsidR="00B53DC3" w:rsidRDefault="00B53DC3" w:rsidP="0040085F">
      <w:pPr>
        <w:tabs>
          <w:tab w:val="center" w:pos="5386"/>
        </w:tabs>
      </w:pPr>
      <w:r>
        <w:t>Казанского сельского поселения                                                   Л.А.Самолаева</w:t>
      </w:r>
    </w:p>
    <w:p w:rsidR="00B53DC3" w:rsidRDefault="00B53DC3" w:rsidP="0040085F">
      <w:pPr>
        <w:tabs>
          <w:tab w:val="center" w:pos="5386"/>
        </w:tabs>
      </w:pPr>
    </w:p>
    <w:p w:rsidR="00B53DC3" w:rsidRDefault="00B53DC3" w:rsidP="0040085F">
      <w:pPr>
        <w:tabs>
          <w:tab w:val="center" w:pos="5386"/>
        </w:tabs>
      </w:pPr>
    </w:p>
    <w:p w:rsidR="00B53DC3" w:rsidRDefault="00B53DC3" w:rsidP="0040085F">
      <w:pPr>
        <w:tabs>
          <w:tab w:val="center" w:pos="5386"/>
        </w:tabs>
      </w:pPr>
    </w:p>
    <w:p w:rsidR="00B53DC3" w:rsidRDefault="00B53DC3" w:rsidP="000D77E5">
      <w:pPr>
        <w:tabs>
          <w:tab w:val="center" w:pos="5386"/>
        </w:tabs>
        <w:jc w:val="right"/>
      </w:pPr>
      <w:r>
        <w:t>Приложение</w:t>
      </w:r>
    </w:p>
    <w:p w:rsidR="00B53DC3" w:rsidRDefault="00B53DC3" w:rsidP="000D77E5">
      <w:pPr>
        <w:tabs>
          <w:tab w:val="center" w:pos="5386"/>
        </w:tabs>
        <w:jc w:val="right"/>
      </w:pPr>
      <w:r>
        <w:t>к постановлению</w:t>
      </w:r>
    </w:p>
    <w:p w:rsidR="00B53DC3" w:rsidRDefault="00B53DC3" w:rsidP="000D77E5">
      <w:pPr>
        <w:tabs>
          <w:tab w:val="center" w:pos="5386"/>
        </w:tabs>
        <w:jc w:val="right"/>
      </w:pPr>
      <w:r>
        <w:t>Администрации Казанского</w:t>
      </w:r>
    </w:p>
    <w:p w:rsidR="00B53DC3" w:rsidRDefault="00B53DC3" w:rsidP="000D77E5">
      <w:pPr>
        <w:tabs>
          <w:tab w:val="center" w:pos="5386"/>
        </w:tabs>
        <w:jc w:val="right"/>
      </w:pPr>
      <w:r>
        <w:t>сельского поселения</w:t>
      </w:r>
    </w:p>
    <w:p w:rsidR="00B53DC3" w:rsidRDefault="00B53DC3" w:rsidP="000D77E5">
      <w:pPr>
        <w:tabs>
          <w:tab w:val="center" w:pos="5386"/>
        </w:tabs>
        <w:jc w:val="right"/>
      </w:pPr>
      <w:r>
        <w:t>от 26.12.2017г№333</w:t>
      </w:r>
    </w:p>
    <w:p w:rsidR="00B53DC3" w:rsidRDefault="00B53DC3" w:rsidP="000D77E5">
      <w:pPr>
        <w:tabs>
          <w:tab w:val="center" w:pos="5386"/>
        </w:tabs>
        <w:jc w:val="right"/>
      </w:pPr>
    </w:p>
    <w:p w:rsidR="00B53DC3" w:rsidRDefault="00B53DC3" w:rsidP="000D77E5">
      <w:pPr>
        <w:tabs>
          <w:tab w:val="center" w:pos="5386"/>
        </w:tabs>
        <w:jc w:val="right"/>
      </w:pPr>
    </w:p>
    <w:p w:rsidR="00B53DC3" w:rsidRDefault="00B53DC3" w:rsidP="0040085F">
      <w:pPr>
        <w:tabs>
          <w:tab w:val="center" w:pos="5386"/>
        </w:tabs>
      </w:pPr>
    </w:p>
    <w:p w:rsidR="00B53DC3" w:rsidRDefault="000D77E5" w:rsidP="0040085F">
      <w:pPr>
        <w:tabs>
          <w:tab w:val="center" w:pos="5386"/>
        </w:tabs>
      </w:pPr>
      <w:r>
        <w:t xml:space="preserve">                                                               </w:t>
      </w:r>
      <w:r w:rsidR="00B53DC3">
        <w:t>Муниципальная программа</w:t>
      </w:r>
    </w:p>
    <w:p w:rsidR="00B53DC3" w:rsidRDefault="000D77E5" w:rsidP="0040085F">
      <w:pPr>
        <w:tabs>
          <w:tab w:val="center" w:pos="5386"/>
        </w:tabs>
      </w:pPr>
      <w:r>
        <w:t xml:space="preserve">                                  </w:t>
      </w:r>
      <w:r w:rsidR="00B53DC3">
        <w:t>«Формирование комфортной городской среды в муниципальном</w:t>
      </w:r>
    </w:p>
    <w:p w:rsidR="00B53DC3" w:rsidRDefault="00B53DC3" w:rsidP="0040085F">
      <w:pPr>
        <w:tabs>
          <w:tab w:val="center" w:pos="5386"/>
        </w:tabs>
      </w:pPr>
      <w:r>
        <w:t xml:space="preserve">образовании – Казанское сельское поселение </w:t>
      </w:r>
      <w:proofErr w:type="spellStart"/>
      <w:r>
        <w:t>Верхнедонского</w:t>
      </w:r>
      <w:proofErr w:type="spellEnd"/>
      <w:r>
        <w:t xml:space="preserve"> района Ростовской </w:t>
      </w:r>
      <w:proofErr w:type="gramStart"/>
      <w:r>
        <w:t>области  на</w:t>
      </w:r>
      <w:proofErr w:type="gramEnd"/>
      <w:r>
        <w:t xml:space="preserve"> 2018-2022годы».</w:t>
      </w:r>
    </w:p>
    <w:p w:rsidR="00B53DC3" w:rsidRDefault="00B53DC3" w:rsidP="0040085F">
      <w:pPr>
        <w:tabs>
          <w:tab w:val="center" w:pos="5386"/>
        </w:tabs>
      </w:pPr>
    </w:p>
    <w:p w:rsidR="00B53DC3" w:rsidRDefault="00B53DC3" w:rsidP="0040085F">
      <w:pPr>
        <w:tabs>
          <w:tab w:val="center" w:pos="5386"/>
        </w:tabs>
      </w:pPr>
    </w:p>
    <w:p w:rsidR="00B53DC3" w:rsidRDefault="000D77E5" w:rsidP="0040085F">
      <w:pPr>
        <w:tabs>
          <w:tab w:val="center" w:pos="5386"/>
        </w:tabs>
      </w:pPr>
      <w:r>
        <w:t xml:space="preserve">                                                                                 </w:t>
      </w:r>
      <w:proofErr w:type="spellStart"/>
      <w:r w:rsidR="00B53DC3">
        <w:t>Ст.Казанская</w:t>
      </w:r>
      <w:proofErr w:type="spellEnd"/>
    </w:p>
    <w:p w:rsidR="00B53DC3" w:rsidRDefault="000D77E5" w:rsidP="0040085F">
      <w:pPr>
        <w:tabs>
          <w:tab w:val="center" w:pos="5386"/>
        </w:tabs>
      </w:pPr>
      <w:r>
        <w:t xml:space="preserve">                                                                                       </w:t>
      </w:r>
      <w:r w:rsidR="00B53DC3">
        <w:t>2017 г</w:t>
      </w:r>
    </w:p>
    <w:p w:rsidR="00B53DC3" w:rsidRDefault="00B53DC3" w:rsidP="0040085F">
      <w:pPr>
        <w:tabs>
          <w:tab w:val="center" w:pos="5386"/>
        </w:tabs>
      </w:pPr>
    </w:p>
    <w:p w:rsidR="00B53DC3" w:rsidRDefault="00B53DC3" w:rsidP="0040085F">
      <w:pPr>
        <w:tabs>
          <w:tab w:val="center" w:pos="5386"/>
        </w:tabs>
      </w:pPr>
    </w:p>
    <w:p w:rsidR="00B53DC3" w:rsidRDefault="00B53DC3" w:rsidP="0040085F">
      <w:pPr>
        <w:tabs>
          <w:tab w:val="center" w:pos="5386"/>
        </w:tabs>
      </w:pPr>
    </w:p>
    <w:p w:rsidR="00B53DC3" w:rsidRDefault="00B53DC3" w:rsidP="0040085F">
      <w:pPr>
        <w:tabs>
          <w:tab w:val="center" w:pos="5386"/>
        </w:tabs>
      </w:pPr>
      <w:r>
        <w:t>ОГЛАВЛЕНИЕ</w:t>
      </w:r>
    </w:p>
    <w:p w:rsidR="00B53DC3" w:rsidRDefault="00B53DC3" w:rsidP="0040085F">
      <w:pPr>
        <w:tabs>
          <w:tab w:val="center" w:pos="5386"/>
        </w:tabs>
      </w:pPr>
      <w:r>
        <w:t>1.Общие положения</w:t>
      </w:r>
    </w:p>
    <w:p w:rsidR="00B53DC3" w:rsidRDefault="00B53DC3" w:rsidP="0040085F">
      <w:pPr>
        <w:tabs>
          <w:tab w:val="center" w:pos="5386"/>
        </w:tabs>
      </w:pPr>
      <w:r>
        <w:t>2.Характеристика текущего состояния сферы благоустройства в муниципальном образовании – Казанское сельское поселение</w:t>
      </w:r>
    </w:p>
    <w:p w:rsidR="00B53DC3" w:rsidRDefault="00B53DC3" w:rsidP="0040085F">
      <w:pPr>
        <w:tabs>
          <w:tab w:val="center" w:pos="5386"/>
        </w:tabs>
      </w:pPr>
      <w:r>
        <w:t>3.Приоритеты политики благоустройства, формулировка целей и постановка задач муниципальной</w:t>
      </w:r>
    </w:p>
    <w:p w:rsidR="00B53DC3" w:rsidRDefault="00B53DC3" w:rsidP="0040085F">
      <w:pPr>
        <w:tabs>
          <w:tab w:val="center" w:pos="5386"/>
        </w:tabs>
      </w:pPr>
      <w:r>
        <w:t>программы</w:t>
      </w:r>
    </w:p>
    <w:p w:rsidR="00B53DC3" w:rsidRDefault="00B53DC3" w:rsidP="0040085F">
      <w:pPr>
        <w:tabs>
          <w:tab w:val="center" w:pos="5386"/>
        </w:tabs>
      </w:pPr>
      <w:r>
        <w:t>4.Особенности формирования муниципальной программы «Формирование комфортной городской среды в муниципальном образовании – «Казанское сельское поселение» 2018-2022 годы»</w:t>
      </w:r>
    </w:p>
    <w:p w:rsidR="00B53DC3" w:rsidRDefault="00B53DC3" w:rsidP="0040085F">
      <w:pPr>
        <w:tabs>
          <w:tab w:val="center" w:pos="5386"/>
        </w:tabs>
      </w:pPr>
      <w:r>
        <w:t>5.Особенности осуществления контроля реализации муниципальной программы</w:t>
      </w:r>
    </w:p>
    <w:p w:rsidR="00B53DC3" w:rsidRDefault="00B53DC3" w:rsidP="0040085F">
      <w:pPr>
        <w:tabs>
          <w:tab w:val="center" w:pos="5386"/>
        </w:tabs>
      </w:pPr>
      <w:r>
        <w:t>6.Прогноз ожидаемых результатов реализации муниципальной программы и характеристика</w:t>
      </w:r>
    </w:p>
    <w:p w:rsidR="00B53DC3" w:rsidRDefault="00B53DC3" w:rsidP="0040085F">
      <w:pPr>
        <w:tabs>
          <w:tab w:val="center" w:pos="5386"/>
        </w:tabs>
      </w:pPr>
      <w:r>
        <w:t>достижений результатов Программы</w:t>
      </w:r>
    </w:p>
    <w:p w:rsidR="00B53DC3" w:rsidRDefault="00B53DC3" w:rsidP="0040085F">
      <w:pPr>
        <w:tabs>
          <w:tab w:val="center" w:pos="5386"/>
        </w:tabs>
      </w:pPr>
      <w:r>
        <w:t>7.Состав основных мероприятий, а также показатели результативности муниципальной программы</w:t>
      </w:r>
    </w:p>
    <w:p w:rsidR="00B53DC3" w:rsidRDefault="00B53DC3" w:rsidP="0040085F">
      <w:pPr>
        <w:tabs>
          <w:tab w:val="center" w:pos="5386"/>
        </w:tabs>
      </w:pPr>
      <w:r>
        <w:t xml:space="preserve">Приложение№ </w:t>
      </w:r>
      <w:proofErr w:type="gramStart"/>
      <w:r>
        <w:t>1.Паспорт</w:t>
      </w:r>
      <w:proofErr w:type="gramEnd"/>
      <w:r>
        <w:t xml:space="preserve"> муниципальной программы.</w:t>
      </w:r>
    </w:p>
    <w:p w:rsidR="00B53DC3" w:rsidRDefault="00B53DC3" w:rsidP="0040085F">
      <w:pPr>
        <w:tabs>
          <w:tab w:val="center" w:pos="5386"/>
        </w:tabs>
      </w:pPr>
      <w:r>
        <w:t>Приложение №1.1. Паспорт муниципальной подпрограммы</w:t>
      </w:r>
    </w:p>
    <w:p w:rsidR="00B53DC3" w:rsidRDefault="00B53DC3" w:rsidP="0040085F">
      <w:pPr>
        <w:tabs>
          <w:tab w:val="center" w:pos="5386"/>
        </w:tabs>
      </w:pPr>
      <w:r>
        <w:t>Приложение № 2. Сведения о показателях (индикаторах) муниципальной программы</w:t>
      </w:r>
    </w:p>
    <w:p w:rsidR="00B53DC3" w:rsidRDefault="00B53DC3" w:rsidP="0040085F">
      <w:pPr>
        <w:tabs>
          <w:tab w:val="center" w:pos="5386"/>
        </w:tabs>
      </w:pPr>
      <w:r>
        <w:t>Приложение № 3. Перечень основных мероприятий муниципальной программы</w:t>
      </w:r>
    </w:p>
    <w:p w:rsidR="00B53DC3" w:rsidRDefault="00B53DC3" w:rsidP="0040085F">
      <w:pPr>
        <w:tabs>
          <w:tab w:val="center" w:pos="5386"/>
        </w:tabs>
      </w:pPr>
      <w:r>
        <w:t>Приложение № 4. Состав и Ресурсное обеспечение реализации муниципальной программы на 2018-2022 годы</w:t>
      </w:r>
    </w:p>
    <w:p w:rsidR="00B53DC3" w:rsidRDefault="00B53DC3" w:rsidP="0040085F">
      <w:pPr>
        <w:tabs>
          <w:tab w:val="center" w:pos="5386"/>
        </w:tabs>
      </w:pPr>
      <w:r>
        <w:lastRenderedPageBreak/>
        <w:t xml:space="preserve">Приложение № 5. Порядок аккумулирования и расходования средств заинтересованных лиц, </w:t>
      </w:r>
      <w:proofErr w:type="spellStart"/>
      <w:r>
        <w:t>направ¬ляемых</w:t>
      </w:r>
      <w:proofErr w:type="spellEnd"/>
      <w:r>
        <w:t xml:space="preserve"> на выполнение дополнительного перечня работ по благоустройству дворовых территорий Казанского сельского поселения</w:t>
      </w:r>
    </w:p>
    <w:p w:rsidR="00B53DC3" w:rsidRDefault="00B53DC3" w:rsidP="0040085F">
      <w:pPr>
        <w:tabs>
          <w:tab w:val="center" w:pos="5386"/>
        </w:tabs>
      </w:pPr>
      <w:r>
        <w:t>Приложение № 6. Порядок разработки, обсуждения с заинтересованными лицами и утверждения дизайн ¬проектов благоустройства дворовой территории, включаемых в муниципальную программу формирования комфортной городской среды на территории Казанского сельского поселения на 2018-2022 годы</w:t>
      </w:r>
    </w:p>
    <w:p w:rsidR="00B53DC3" w:rsidRDefault="00B53DC3" w:rsidP="0040085F">
      <w:pPr>
        <w:tabs>
          <w:tab w:val="center" w:pos="5386"/>
        </w:tabs>
      </w:pPr>
      <w:r>
        <w:t xml:space="preserve">Приложение № 7. Минимальный перечень работ по благоустройству дворовых территорий </w:t>
      </w:r>
      <w:proofErr w:type="spellStart"/>
      <w:r>
        <w:t>многоквар¬тирных</w:t>
      </w:r>
      <w:proofErr w:type="spellEnd"/>
      <w:r>
        <w:t xml:space="preserve"> домов</w:t>
      </w:r>
    </w:p>
    <w:p w:rsidR="00B53DC3" w:rsidRDefault="00B53DC3" w:rsidP="0040085F">
      <w:pPr>
        <w:tabs>
          <w:tab w:val="center" w:pos="5386"/>
        </w:tabs>
      </w:pPr>
      <w:r>
        <w:t xml:space="preserve">Приложение № 8. Дополнительный перечень работ по благоустройству дворовых территорий </w:t>
      </w:r>
      <w:proofErr w:type="spellStart"/>
      <w:r>
        <w:t>многоквар¬тирных</w:t>
      </w:r>
      <w:proofErr w:type="spellEnd"/>
      <w:r>
        <w:t xml:space="preserve"> домов</w:t>
      </w:r>
    </w:p>
    <w:p w:rsidR="00B53DC3" w:rsidRDefault="00B53DC3" w:rsidP="0040085F">
      <w:pPr>
        <w:tabs>
          <w:tab w:val="center" w:pos="5386"/>
        </w:tabs>
      </w:pPr>
    </w:p>
    <w:p w:rsidR="00B53DC3" w:rsidRDefault="00B53DC3" w:rsidP="0040085F">
      <w:pPr>
        <w:tabs>
          <w:tab w:val="center" w:pos="5386"/>
        </w:tabs>
      </w:pPr>
      <w:r>
        <w:t>1.</w:t>
      </w:r>
      <w:r>
        <w:tab/>
        <w:t>Общие положения.</w:t>
      </w:r>
    </w:p>
    <w:p w:rsidR="00B53DC3" w:rsidRDefault="00B53DC3" w:rsidP="0040085F">
      <w:pPr>
        <w:tabs>
          <w:tab w:val="center" w:pos="5386"/>
        </w:tabs>
      </w:pPr>
      <w:r>
        <w:t>Комфорт и безопасность жизни конкретного человека обеспечиваются комплексом условий, создаваемых как им самим, так и властью.</w:t>
      </w:r>
    </w:p>
    <w:p w:rsidR="00B53DC3" w:rsidRDefault="00B53DC3" w:rsidP="0040085F">
      <w:pPr>
        <w:tabs>
          <w:tab w:val="center" w:pos="5386"/>
        </w:tabs>
      </w:pPr>
      <w:r>
        <w:t>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городской среды.</w:t>
      </w:r>
    </w:p>
    <w:p w:rsidR="00B53DC3" w:rsidRDefault="00B53DC3" w:rsidP="0040085F">
      <w:pPr>
        <w:tabs>
          <w:tab w:val="center" w:pos="5386"/>
        </w:tabs>
      </w:pPr>
      <w:r>
        <w:t>Современный житель воспринимает всю территорию населённого пункта,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w:t>
      </w:r>
      <w:r>
        <w:tab/>
        <w:t>на</w:t>
      </w:r>
    </w:p>
    <w:p w:rsidR="00B53DC3" w:rsidRDefault="00B53DC3" w:rsidP="0040085F">
      <w:pPr>
        <w:tabs>
          <w:tab w:val="center" w:pos="5386"/>
        </w:tabs>
      </w:pPr>
      <w:r>
        <w:t xml:space="preserve">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w:t>
      </w:r>
      <w:proofErr w:type="gramStart"/>
      <w:r>
        <w:t>районах  формируются</w:t>
      </w:r>
      <w:proofErr w:type="gramEnd"/>
      <w:r>
        <w:t xml:space="preserve">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w:t>
      </w:r>
    </w:p>
    <w:p w:rsidR="00B53DC3" w:rsidRDefault="00B53DC3" w:rsidP="0040085F">
      <w:pPr>
        <w:tabs>
          <w:tab w:val="center" w:pos="5386"/>
        </w:tabs>
      </w:pPr>
      <w:r>
        <w:t>Сегодня каждому жителю станицы важно, как обеспечено освещение улиц, обустроены тротуары и общественные пространства населённого пункта, его интересует качество уборки улиц, своевременная и безопасная утилизация коммунальных отходов и многое другое.</w:t>
      </w:r>
    </w:p>
    <w:p w:rsidR="00B53DC3" w:rsidRDefault="00B53DC3" w:rsidP="0040085F">
      <w:pPr>
        <w:tabs>
          <w:tab w:val="center" w:pos="5386"/>
        </w:tabs>
      </w:pPr>
      <w:r>
        <w:t xml:space="preserve">Вместе с тем, понятных требований к организации </w:t>
      </w:r>
      <w:proofErr w:type="gramStart"/>
      <w:r>
        <w:t>современного  пространства</w:t>
      </w:r>
      <w:proofErr w:type="gramEnd"/>
      <w:r>
        <w:t>, в том числе, предполагающих вовлечение в этот процесс самих граждан, а также программы их достижения в настоящее время в России не существует. Существующие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 Мероприятия в части повышения показателей доступности объектов и услуг для маломобильных групп, как правило, направлены на обеспечение доступности лишь отдельных объектов.</w:t>
      </w:r>
    </w:p>
    <w:p w:rsidR="00B53DC3" w:rsidRDefault="00B53DC3" w:rsidP="0040085F">
      <w:pPr>
        <w:tabs>
          <w:tab w:val="center" w:pos="5386"/>
        </w:tabs>
      </w:pPr>
      <w:r>
        <w:t>В этой связи, важно сформировать и поддержать на государственном и муниципальном уровне не только тренд о создании комфортной городской среды, но и обозначить ее ключевые параметры.</w:t>
      </w:r>
    </w:p>
    <w:p w:rsidR="00B53DC3" w:rsidRDefault="00B53DC3" w:rsidP="0040085F">
      <w:pPr>
        <w:tabs>
          <w:tab w:val="center" w:pos="5386"/>
        </w:tabs>
      </w:pPr>
    </w:p>
    <w:p w:rsidR="00B53DC3" w:rsidRDefault="00B53DC3" w:rsidP="0040085F">
      <w:pPr>
        <w:tabs>
          <w:tab w:val="center" w:pos="5386"/>
        </w:tabs>
      </w:pPr>
      <w:r>
        <w:t>2.</w:t>
      </w:r>
      <w:r>
        <w:tab/>
        <w:t>Характеристика текущего состояния сферы благоустройства в муниципальном образовании -  Казанское сельское поселение.</w:t>
      </w:r>
    </w:p>
    <w:p w:rsidR="00B53DC3" w:rsidRDefault="00B53DC3" w:rsidP="0040085F">
      <w:pPr>
        <w:tabs>
          <w:tab w:val="center" w:pos="5386"/>
        </w:tabs>
      </w:pPr>
      <w:r>
        <w:t>2.</w:t>
      </w:r>
      <w:proofErr w:type="gramStart"/>
      <w:r>
        <w:t>1.Анализ</w:t>
      </w:r>
      <w:proofErr w:type="gramEnd"/>
      <w:r>
        <w:t xml:space="preserve"> сферы благоустройства в муниципальном образовании.</w:t>
      </w:r>
    </w:p>
    <w:p w:rsidR="00B53DC3" w:rsidRDefault="00B53DC3" w:rsidP="0040085F">
      <w:pPr>
        <w:tabs>
          <w:tab w:val="center" w:pos="5386"/>
        </w:tabs>
      </w:pPr>
      <w:r>
        <w:t>На территории Казанского сельского поселения всего -23 многоквартирных жилых дома. Основная часть домов построена от 25 до 50 лет назад, возраст большинства зданий в среднем 40 лет.</w:t>
      </w:r>
    </w:p>
    <w:p w:rsidR="00B53DC3" w:rsidRDefault="00B53DC3" w:rsidP="0040085F">
      <w:pPr>
        <w:tabs>
          <w:tab w:val="center" w:pos="5386"/>
        </w:tabs>
      </w:pPr>
      <w:r>
        <w:t>Благоустройство дворов жилищного фонда на сегодняшний день в целом по Казанскому сельскому поселению полностью или частично не отвечает нормативным требованиям.</w:t>
      </w:r>
    </w:p>
    <w:p w:rsidR="00B53DC3" w:rsidRDefault="00B53DC3" w:rsidP="0040085F">
      <w:pPr>
        <w:tabs>
          <w:tab w:val="center" w:pos="5386"/>
        </w:tabs>
      </w:pPr>
      <w:r>
        <w:t>Отсутствуют асфальтированные проезды к многоквартирным домам.</w:t>
      </w:r>
    </w:p>
    <w:p w:rsidR="00B53DC3" w:rsidRDefault="00B53DC3" w:rsidP="0040085F">
      <w:pPr>
        <w:tabs>
          <w:tab w:val="center" w:pos="5386"/>
        </w:tabs>
      </w:pPr>
      <w: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B53DC3" w:rsidRDefault="00B53DC3" w:rsidP="0040085F">
      <w:pPr>
        <w:tabs>
          <w:tab w:val="center" w:pos="5386"/>
        </w:tabs>
      </w:pPr>
      <w:r>
        <w:lastRenderedPageBreak/>
        <w:t xml:space="preserve">Отсутствует освещение придомовых территорий, необходимый набор малых архитектурных форм и обустроенных площадок. Наличие </w:t>
      </w:r>
      <w:proofErr w:type="gramStart"/>
      <w:r>
        <w:t>на придомовых территориях</w:t>
      </w:r>
      <w:proofErr w:type="gramEnd"/>
      <w:r>
        <w:t xml:space="preserve">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B53DC3" w:rsidRDefault="00B53DC3" w:rsidP="0040085F">
      <w:pPr>
        <w:tabs>
          <w:tab w:val="center" w:pos="5386"/>
        </w:tabs>
      </w:pPr>
      <w:r>
        <w:t xml:space="preserve">Надлежащее состояние придомовых территорий является важным фактором при формировании благоприятной экологической и </w:t>
      </w:r>
      <w:proofErr w:type="gramStart"/>
      <w:r>
        <w:t>эстетической  среды</w:t>
      </w:r>
      <w:proofErr w:type="gramEnd"/>
      <w:r>
        <w:t xml:space="preserve"> станицы.</w:t>
      </w:r>
    </w:p>
    <w:p w:rsidR="00B53DC3" w:rsidRDefault="00B53DC3" w:rsidP="0040085F">
      <w:pPr>
        <w:tabs>
          <w:tab w:val="center" w:pos="5386"/>
        </w:tabs>
      </w:pPr>
      <w:r>
        <w:t>Проблемы восстановления и ремонта асфальтового покрытия дворов, озеленения, освещения дворовых территорий, (устройства) ливневой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B53DC3" w:rsidRDefault="00B53DC3" w:rsidP="0040085F">
      <w:pPr>
        <w:tabs>
          <w:tab w:val="center" w:pos="5386"/>
        </w:tabs>
      </w:pPr>
      <w: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B53DC3" w:rsidRDefault="00B53DC3" w:rsidP="0040085F">
      <w:pPr>
        <w:tabs>
          <w:tab w:val="center" w:pos="5386"/>
        </w:tabs>
      </w:pPr>
      <w: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B53DC3" w:rsidRDefault="00B53DC3" w:rsidP="0040085F">
      <w:pPr>
        <w:tabs>
          <w:tab w:val="center" w:pos="5386"/>
        </w:tabs>
      </w:pPr>
      <w: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B53DC3" w:rsidRDefault="00B53DC3" w:rsidP="0040085F">
      <w:pPr>
        <w:tabs>
          <w:tab w:val="center" w:pos="5386"/>
        </w:tabs>
      </w:pPr>
    </w:p>
    <w:p w:rsidR="00B53DC3" w:rsidRDefault="00B53DC3" w:rsidP="0040085F">
      <w:pPr>
        <w:tabs>
          <w:tab w:val="center" w:pos="5386"/>
        </w:tabs>
      </w:pPr>
      <w:r>
        <w:t>Реализация муниципальной программы(подпрограммы) позволит создать благоприятные условия среды обитания, повысить комфортность проживания населения станицы, увеличить площадь озеленения территории,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B53DC3" w:rsidRDefault="00B53DC3" w:rsidP="0040085F">
      <w:pPr>
        <w:tabs>
          <w:tab w:val="center" w:pos="5386"/>
        </w:tabs>
      </w:pPr>
    </w:p>
    <w:p w:rsidR="00B53DC3" w:rsidRDefault="00B53DC3" w:rsidP="0040085F">
      <w:pPr>
        <w:tabs>
          <w:tab w:val="center" w:pos="5386"/>
        </w:tabs>
      </w:pPr>
      <w:r>
        <w:t>Целевые показатели (индикаторы), характеризующие сферу содержания дворовых</w:t>
      </w:r>
    </w:p>
    <w:p w:rsidR="00B53DC3" w:rsidRDefault="00B53DC3" w:rsidP="0040085F">
      <w:pPr>
        <w:tabs>
          <w:tab w:val="center" w:pos="5386"/>
        </w:tabs>
      </w:pPr>
      <w:r>
        <w:t>территорий Казанского сельского поселения</w:t>
      </w:r>
    </w:p>
    <w:p w:rsidR="00B53DC3" w:rsidRDefault="00B53DC3" w:rsidP="0040085F">
      <w:pPr>
        <w:tabs>
          <w:tab w:val="center" w:pos="5386"/>
        </w:tabs>
      </w:pPr>
      <w:r>
        <w:t>Таблица 1</w:t>
      </w:r>
    </w:p>
    <w:p w:rsidR="00B53DC3" w:rsidRDefault="00B53DC3" w:rsidP="0040085F">
      <w:pPr>
        <w:tabs>
          <w:tab w:val="center" w:pos="5386"/>
        </w:tabs>
      </w:pPr>
      <w:r>
        <w:t>2.2.</w:t>
      </w:r>
      <w:r>
        <w:tab/>
        <w:t>Характеристика сферы благоустройства муниципальных территорий общего пользования.</w:t>
      </w:r>
    </w:p>
    <w:p w:rsidR="00B53DC3" w:rsidRDefault="00B53DC3" w:rsidP="0040085F">
      <w:pPr>
        <w:tabs>
          <w:tab w:val="center" w:pos="5386"/>
        </w:tabs>
      </w:pPr>
      <w:r>
        <w:t>Внешний облик станицы, его эстетический вид во многом зависят от степени благоустроенности территории, от площади озеленения.</w:t>
      </w:r>
    </w:p>
    <w:p w:rsidR="00B53DC3" w:rsidRDefault="00B53DC3" w:rsidP="0040085F">
      <w:pPr>
        <w:tabs>
          <w:tab w:val="center" w:pos="5386"/>
        </w:tabs>
      </w:pPr>
      <w: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B53DC3" w:rsidRDefault="00B53DC3" w:rsidP="0040085F">
      <w:pPr>
        <w:tabs>
          <w:tab w:val="center" w:pos="5386"/>
        </w:tabs>
      </w:pPr>
      <w:r>
        <w:t xml:space="preserve">Озелененные территории вместе с насаждениями и цветниками создают образ станицы, формируют благоприятную и комфортную городскую среду для жителей и гостей райцентра, выполняют рекреационные и санитарно-защитные функции. Они являются составной частью природного </w:t>
      </w:r>
      <w:proofErr w:type="gramStart"/>
      <w:r>
        <w:t>богатства  и</w:t>
      </w:r>
      <w:proofErr w:type="gramEnd"/>
      <w:r>
        <w:t xml:space="preserve"> важным условием его инвестиционной привлекательности.</w:t>
      </w:r>
    </w:p>
    <w:p w:rsidR="00B53DC3" w:rsidRDefault="00B53DC3" w:rsidP="0040085F">
      <w:pPr>
        <w:tabs>
          <w:tab w:val="center" w:pos="5386"/>
        </w:tabs>
      </w:pPr>
      <w:r>
        <w:t xml:space="preserve">На территории Казанского сельского поселения </w:t>
      </w:r>
      <w:proofErr w:type="gramStart"/>
      <w:r>
        <w:t>имеются  -</w:t>
      </w:r>
      <w:proofErr w:type="gramEnd"/>
      <w:r>
        <w:t xml:space="preserve"> 4 парка, сквер, набережная.</w:t>
      </w:r>
    </w:p>
    <w:p w:rsidR="00B53DC3" w:rsidRDefault="00B53DC3" w:rsidP="0040085F">
      <w:pPr>
        <w:tabs>
          <w:tab w:val="center" w:pos="5386"/>
        </w:tabs>
      </w:pPr>
      <w:r>
        <w:t>Для обеспечения благоустройства общественных территорий целесообразно проведение следующих мероприятий:</w:t>
      </w:r>
    </w:p>
    <w:p w:rsidR="00B53DC3" w:rsidRDefault="00B53DC3" w:rsidP="0040085F">
      <w:pPr>
        <w:tabs>
          <w:tab w:val="center" w:pos="5386"/>
        </w:tabs>
      </w:pPr>
      <w:r>
        <w:t>-</w:t>
      </w:r>
      <w:r>
        <w:tab/>
        <w:t>озеленение, уход за зелеными насаждениями;</w:t>
      </w:r>
    </w:p>
    <w:p w:rsidR="00B53DC3" w:rsidRDefault="00B53DC3" w:rsidP="0040085F">
      <w:pPr>
        <w:tabs>
          <w:tab w:val="center" w:pos="5386"/>
        </w:tabs>
      </w:pPr>
      <w:r>
        <w:t>-</w:t>
      </w:r>
      <w:r>
        <w:tab/>
        <w:t>оборудование малыми архитектурными формами, фонтанами, иными некапитальными</w:t>
      </w:r>
    </w:p>
    <w:p w:rsidR="00B53DC3" w:rsidRDefault="00B53DC3" w:rsidP="0040085F">
      <w:pPr>
        <w:tabs>
          <w:tab w:val="center" w:pos="5386"/>
        </w:tabs>
      </w:pPr>
      <w:r>
        <w:t>N</w:t>
      </w:r>
    </w:p>
    <w:p w:rsidR="00B53DC3" w:rsidRDefault="00B53DC3" w:rsidP="0040085F">
      <w:pPr>
        <w:tabs>
          <w:tab w:val="center" w:pos="5386"/>
        </w:tabs>
      </w:pPr>
      <w:r>
        <w:t>п/п</w:t>
      </w:r>
      <w:r>
        <w:tab/>
        <w:t>Наименование показателя</w:t>
      </w:r>
      <w:r>
        <w:tab/>
        <w:t>Единица</w:t>
      </w:r>
    </w:p>
    <w:p w:rsidR="00B53DC3" w:rsidRDefault="00B53DC3" w:rsidP="0040085F">
      <w:pPr>
        <w:tabs>
          <w:tab w:val="center" w:pos="5386"/>
        </w:tabs>
      </w:pPr>
      <w:r>
        <w:t>измерения</w:t>
      </w:r>
      <w:r>
        <w:tab/>
        <w:t>2018г</w:t>
      </w:r>
      <w:r>
        <w:tab/>
        <w:t>2019г</w:t>
      </w:r>
      <w:r>
        <w:tab/>
        <w:t>2020г</w:t>
      </w:r>
    </w:p>
    <w:p w:rsidR="00B53DC3" w:rsidRDefault="00B53DC3" w:rsidP="0040085F">
      <w:pPr>
        <w:tabs>
          <w:tab w:val="center" w:pos="5386"/>
        </w:tabs>
      </w:pPr>
      <w:r>
        <w:t>2021г</w:t>
      </w:r>
    </w:p>
    <w:p w:rsidR="00B53DC3" w:rsidRDefault="00B53DC3" w:rsidP="0040085F">
      <w:pPr>
        <w:tabs>
          <w:tab w:val="center" w:pos="5386"/>
        </w:tabs>
      </w:pPr>
      <w:r>
        <w:t>2022г</w:t>
      </w:r>
    </w:p>
    <w:p w:rsidR="00B53DC3" w:rsidRDefault="00B53DC3" w:rsidP="0040085F">
      <w:pPr>
        <w:tabs>
          <w:tab w:val="center" w:pos="5386"/>
        </w:tabs>
      </w:pPr>
      <w:r>
        <w:t>1.Количество благоустроенных дворовых территорий МКД</w:t>
      </w:r>
      <w:r>
        <w:tab/>
        <w:t>единиц</w:t>
      </w:r>
      <w:r>
        <w:tab/>
        <w:t>0</w:t>
      </w:r>
    </w:p>
    <w:p w:rsidR="00B53DC3" w:rsidRDefault="00B53DC3" w:rsidP="0040085F">
      <w:pPr>
        <w:tabs>
          <w:tab w:val="center" w:pos="5386"/>
        </w:tabs>
      </w:pPr>
      <w:r>
        <w:t xml:space="preserve">2.Площадь благоустроенных дворовых </w:t>
      </w:r>
      <w:proofErr w:type="spellStart"/>
      <w:proofErr w:type="gramStart"/>
      <w:r>
        <w:t>терри</w:t>
      </w:r>
      <w:proofErr w:type="spellEnd"/>
      <w:r>
        <w:t>-торий</w:t>
      </w:r>
      <w:proofErr w:type="gramEnd"/>
      <w:r>
        <w:t xml:space="preserve"> МКД</w:t>
      </w:r>
      <w:r>
        <w:tab/>
      </w:r>
      <w:proofErr w:type="spellStart"/>
      <w:r>
        <w:t>кв.м</w:t>
      </w:r>
      <w:proofErr w:type="spellEnd"/>
      <w:r>
        <w:t>.</w:t>
      </w:r>
      <w:r>
        <w:tab/>
        <w:t>0</w:t>
      </w:r>
    </w:p>
    <w:p w:rsidR="00B53DC3" w:rsidRDefault="00B53DC3" w:rsidP="0040085F">
      <w:pPr>
        <w:tabs>
          <w:tab w:val="center" w:pos="5386"/>
        </w:tabs>
      </w:pPr>
      <w:r>
        <w:lastRenderedPageBreak/>
        <w:t>3.Доля благоустроенных дворовых территорий от общего количества дворовых территорий</w:t>
      </w:r>
      <w:r>
        <w:tab/>
        <w:t>%</w:t>
      </w:r>
      <w:r>
        <w:tab/>
        <w:t>0</w:t>
      </w:r>
    </w:p>
    <w:p w:rsidR="00B53DC3" w:rsidRDefault="00B53DC3" w:rsidP="0040085F">
      <w:pPr>
        <w:tabs>
          <w:tab w:val="center" w:pos="5386"/>
        </w:tabs>
      </w:pPr>
      <w:r>
        <w:t>4.</w:t>
      </w:r>
      <w:r>
        <w:tab/>
        <w:t xml:space="preserve">Охват населения благоустроенными </w:t>
      </w:r>
      <w:proofErr w:type="spellStart"/>
      <w:proofErr w:type="gramStart"/>
      <w:r>
        <w:t>дворо-выми</w:t>
      </w:r>
      <w:proofErr w:type="spellEnd"/>
      <w:proofErr w:type="gramEnd"/>
      <w:r>
        <w:t xml:space="preserve"> территориями (доля населения, </w:t>
      </w:r>
      <w:proofErr w:type="spellStart"/>
      <w:r>
        <w:t>прожи-вающего</w:t>
      </w:r>
      <w:proofErr w:type="spellEnd"/>
      <w:r>
        <w:t xml:space="preserve"> в жилом фонде с благоустроенными дворовыми территориями от общей числен-</w:t>
      </w:r>
      <w:proofErr w:type="spellStart"/>
      <w:r>
        <w:t>ности</w:t>
      </w:r>
      <w:proofErr w:type="spellEnd"/>
      <w:r>
        <w:t xml:space="preserve"> населения в МКД)</w:t>
      </w:r>
      <w:r>
        <w:tab/>
        <w:t>%</w:t>
      </w:r>
      <w:r>
        <w:tab/>
        <w:t>0</w:t>
      </w:r>
    </w:p>
    <w:p w:rsidR="00B53DC3" w:rsidRDefault="00B53DC3" w:rsidP="0040085F">
      <w:pPr>
        <w:tabs>
          <w:tab w:val="center" w:pos="5386"/>
        </w:tabs>
      </w:pPr>
      <w:r>
        <w:t>объектами;</w:t>
      </w:r>
    </w:p>
    <w:p w:rsidR="00B53DC3" w:rsidRDefault="00B53DC3" w:rsidP="0040085F">
      <w:pPr>
        <w:tabs>
          <w:tab w:val="center" w:pos="5386"/>
        </w:tabs>
      </w:pPr>
      <w:r>
        <w:t>-устройство пешеходных дорожек,</w:t>
      </w:r>
    </w:p>
    <w:p w:rsidR="00B53DC3" w:rsidRDefault="00B53DC3" w:rsidP="0040085F">
      <w:pPr>
        <w:tabs>
          <w:tab w:val="center" w:pos="5386"/>
        </w:tabs>
      </w:pPr>
      <w:r>
        <w:t>-освещение территорий, в т. ч. декоративное;</w:t>
      </w:r>
    </w:p>
    <w:p w:rsidR="00B53DC3" w:rsidRDefault="00B53DC3" w:rsidP="0040085F">
      <w:pPr>
        <w:tabs>
          <w:tab w:val="center" w:pos="5386"/>
        </w:tabs>
      </w:pPr>
      <w:r>
        <w:t>-обустройство площадок для отдыха, детских, спортивных площадок;</w:t>
      </w:r>
    </w:p>
    <w:p w:rsidR="00B53DC3" w:rsidRDefault="00B53DC3" w:rsidP="0040085F">
      <w:pPr>
        <w:tabs>
          <w:tab w:val="center" w:pos="5386"/>
        </w:tabs>
      </w:pPr>
      <w:r>
        <w:t>-установка скамеек и урн, контейнеров для сбора мусора;</w:t>
      </w:r>
    </w:p>
    <w:p w:rsidR="00B53DC3" w:rsidRDefault="00B53DC3" w:rsidP="0040085F">
      <w:pPr>
        <w:tabs>
          <w:tab w:val="center" w:pos="5386"/>
        </w:tabs>
      </w:pPr>
      <w:r>
        <w:t>-оформление цветников;</w:t>
      </w:r>
    </w:p>
    <w:p w:rsidR="00B53DC3" w:rsidRDefault="00B53DC3" w:rsidP="0040085F">
      <w:pPr>
        <w:tabs>
          <w:tab w:val="center" w:pos="5386"/>
        </w:tabs>
      </w:pPr>
      <w:r>
        <w:t xml:space="preserve">-обеспечение физической, пространственной и информационной доступности </w:t>
      </w:r>
      <w:proofErr w:type="spellStart"/>
      <w:r>
        <w:t>общест¬венных</w:t>
      </w:r>
      <w:proofErr w:type="spellEnd"/>
      <w:r>
        <w:t xml:space="preserve"> территорий для инвалидов и других маломобильных групп населения.</w:t>
      </w:r>
    </w:p>
    <w:p w:rsidR="00B53DC3" w:rsidRDefault="00B53DC3" w:rsidP="0040085F">
      <w:pPr>
        <w:tabs>
          <w:tab w:val="center" w:pos="5386"/>
        </w:tabs>
      </w:pPr>
      <w: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w:t>
      </w:r>
      <w:proofErr w:type="spellStart"/>
      <w:r>
        <w:t>озеле¬нения</w:t>
      </w:r>
      <w:proofErr w:type="spellEnd"/>
      <w:r>
        <w:t xml:space="preserve"> станицы Казанской.</w:t>
      </w:r>
    </w:p>
    <w:p w:rsidR="00B53DC3" w:rsidRDefault="00B53DC3" w:rsidP="0040085F">
      <w:pPr>
        <w:tabs>
          <w:tab w:val="center" w:pos="5386"/>
        </w:tabs>
      </w:pPr>
    </w:p>
    <w:p w:rsidR="00B53DC3" w:rsidRDefault="00B53DC3" w:rsidP="0040085F">
      <w:pPr>
        <w:tabs>
          <w:tab w:val="center" w:pos="5386"/>
        </w:tabs>
      </w:pPr>
      <w:r>
        <w:t>Таблица 2</w:t>
      </w:r>
    </w:p>
    <w:p w:rsidR="00B53DC3" w:rsidRDefault="00B53DC3" w:rsidP="0040085F">
      <w:pPr>
        <w:tabs>
          <w:tab w:val="center" w:pos="5386"/>
        </w:tabs>
      </w:pPr>
      <w:r>
        <w:t>Целевые показатели (индикаторы), характеризующие</w:t>
      </w:r>
    </w:p>
    <w:p w:rsidR="00B53DC3" w:rsidRDefault="00B53DC3" w:rsidP="0040085F">
      <w:pPr>
        <w:tabs>
          <w:tab w:val="center" w:pos="5386"/>
        </w:tabs>
      </w:pPr>
      <w:r>
        <w:t>благоустройство общественных территорий Казанского сельского поселения</w:t>
      </w:r>
    </w:p>
    <w:p w:rsidR="00B53DC3" w:rsidRDefault="00B53DC3" w:rsidP="0040085F">
      <w:pPr>
        <w:tabs>
          <w:tab w:val="center" w:pos="5386"/>
        </w:tabs>
      </w:pPr>
      <w:r>
        <w:t>N</w:t>
      </w:r>
    </w:p>
    <w:p w:rsidR="00B53DC3" w:rsidRDefault="00B53DC3" w:rsidP="0040085F">
      <w:pPr>
        <w:tabs>
          <w:tab w:val="center" w:pos="5386"/>
        </w:tabs>
      </w:pPr>
      <w:r>
        <w:t>п/п</w:t>
      </w:r>
      <w:r>
        <w:tab/>
        <w:t>Наименование показателя</w:t>
      </w:r>
      <w:r>
        <w:tab/>
        <w:t>Единица</w:t>
      </w:r>
    </w:p>
    <w:p w:rsidR="00B53DC3" w:rsidRDefault="00B53DC3" w:rsidP="0040085F">
      <w:pPr>
        <w:tabs>
          <w:tab w:val="center" w:pos="5386"/>
        </w:tabs>
      </w:pPr>
      <w:r>
        <w:t>измерения</w:t>
      </w:r>
      <w:r>
        <w:tab/>
        <w:t>2018г</w:t>
      </w:r>
      <w:r>
        <w:tab/>
        <w:t>2019г.</w:t>
      </w:r>
      <w:r>
        <w:tab/>
        <w:t>2020г.</w:t>
      </w:r>
    </w:p>
    <w:p w:rsidR="00B53DC3" w:rsidRDefault="00B53DC3" w:rsidP="0040085F">
      <w:pPr>
        <w:tabs>
          <w:tab w:val="center" w:pos="5386"/>
        </w:tabs>
      </w:pPr>
      <w:r>
        <w:t>2021г</w:t>
      </w:r>
    </w:p>
    <w:p w:rsidR="00B53DC3" w:rsidRDefault="00B53DC3" w:rsidP="0040085F">
      <w:pPr>
        <w:tabs>
          <w:tab w:val="center" w:pos="5386"/>
        </w:tabs>
      </w:pPr>
      <w:r>
        <w:t>2022г</w:t>
      </w:r>
    </w:p>
    <w:p w:rsidR="00B53DC3" w:rsidRDefault="00B53DC3" w:rsidP="0040085F">
      <w:pPr>
        <w:tabs>
          <w:tab w:val="center" w:pos="5386"/>
        </w:tabs>
      </w:pPr>
      <w:r>
        <w:t>1.</w:t>
      </w:r>
      <w:r>
        <w:tab/>
        <w:t>Количество и площадь муниципальных территорий общего пользования (парки, скверы, набережные и т.д.):</w:t>
      </w:r>
      <w:r>
        <w:tab/>
        <w:t>единиц</w:t>
      </w:r>
    </w:p>
    <w:p w:rsidR="00B53DC3" w:rsidRDefault="00B53DC3" w:rsidP="0040085F">
      <w:pPr>
        <w:tabs>
          <w:tab w:val="center" w:pos="5386"/>
        </w:tabs>
      </w:pPr>
      <w:r>
        <w:t>1. Сквер «</w:t>
      </w:r>
      <w:proofErr w:type="spellStart"/>
      <w:r>
        <w:t>Схт</w:t>
      </w:r>
      <w:proofErr w:type="spellEnd"/>
      <w:r>
        <w:t xml:space="preserve">» </w:t>
      </w:r>
      <w:proofErr w:type="spellStart"/>
      <w:r>
        <w:t>ул.Щербакова</w:t>
      </w:r>
      <w:proofErr w:type="spellEnd"/>
      <w:r>
        <w:t xml:space="preserve"> 100 «В»;</w:t>
      </w:r>
      <w:r>
        <w:tab/>
      </w:r>
      <w:proofErr w:type="spellStart"/>
      <w:r>
        <w:t>кв.м</w:t>
      </w:r>
      <w:proofErr w:type="spellEnd"/>
      <w:r>
        <w:t>.</w:t>
      </w:r>
      <w:r>
        <w:tab/>
        <w:t>3390</w:t>
      </w:r>
    </w:p>
    <w:p w:rsidR="00B53DC3" w:rsidRDefault="00B53DC3" w:rsidP="0040085F">
      <w:pPr>
        <w:tabs>
          <w:tab w:val="center" w:pos="5386"/>
        </w:tabs>
      </w:pPr>
      <w:r>
        <w:t>2. Пришкольный парк</w:t>
      </w:r>
      <w:r>
        <w:tab/>
      </w:r>
      <w:proofErr w:type="spellStart"/>
      <w:r>
        <w:t>кв.м</w:t>
      </w:r>
      <w:proofErr w:type="spellEnd"/>
      <w:r>
        <w:t>.</w:t>
      </w:r>
      <w:r>
        <w:tab/>
        <w:t>20 000</w:t>
      </w:r>
    </w:p>
    <w:p w:rsidR="00B53DC3" w:rsidRDefault="00B53DC3" w:rsidP="0040085F">
      <w:pPr>
        <w:tabs>
          <w:tab w:val="center" w:pos="5386"/>
        </w:tabs>
      </w:pPr>
      <w:r>
        <w:t xml:space="preserve">3.Комсомольский парк </w:t>
      </w:r>
      <w:proofErr w:type="spellStart"/>
      <w:r>
        <w:t>ул.Комсомольская</w:t>
      </w:r>
      <w:proofErr w:type="spellEnd"/>
      <w:r>
        <w:t xml:space="preserve"> 49 «В»</w:t>
      </w:r>
      <w:r>
        <w:tab/>
      </w:r>
      <w:proofErr w:type="spellStart"/>
      <w:r>
        <w:t>кв.м</w:t>
      </w:r>
      <w:proofErr w:type="spellEnd"/>
      <w:r>
        <w:t>.</w:t>
      </w:r>
      <w:r>
        <w:tab/>
        <w:t>10000 000</w:t>
      </w:r>
    </w:p>
    <w:p w:rsidR="00B53DC3" w:rsidRDefault="00B53DC3" w:rsidP="0040085F">
      <w:pPr>
        <w:tabs>
          <w:tab w:val="center" w:pos="5386"/>
        </w:tabs>
      </w:pPr>
      <w:r>
        <w:t>3.</w:t>
      </w:r>
      <w:r>
        <w:tab/>
        <w:t xml:space="preserve">4. «Новый парк» </w:t>
      </w:r>
      <w:proofErr w:type="spellStart"/>
      <w:r>
        <w:t>ул.Степная</w:t>
      </w:r>
      <w:proofErr w:type="spellEnd"/>
      <w:r>
        <w:t xml:space="preserve"> 88</w:t>
      </w:r>
      <w:r>
        <w:tab/>
      </w:r>
      <w:proofErr w:type="spellStart"/>
      <w:r>
        <w:t>кв.м</w:t>
      </w:r>
      <w:proofErr w:type="spellEnd"/>
      <w:r>
        <w:t>.</w:t>
      </w:r>
      <w:r>
        <w:tab/>
        <w:t>5360</w:t>
      </w:r>
    </w:p>
    <w:p w:rsidR="00B53DC3" w:rsidRDefault="00B53DC3" w:rsidP="0040085F">
      <w:pPr>
        <w:tabs>
          <w:tab w:val="center" w:pos="5386"/>
        </w:tabs>
      </w:pPr>
      <w:r>
        <w:t xml:space="preserve">5.Центральный парк» </w:t>
      </w:r>
      <w:proofErr w:type="spellStart"/>
      <w:r>
        <w:t>ул.Ленина</w:t>
      </w:r>
      <w:proofErr w:type="spellEnd"/>
      <w:r>
        <w:t xml:space="preserve"> 8 «А»</w:t>
      </w:r>
      <w:r>
        <w:tab/>
        <w:t xml:space="preserve">   </w:t>
      </w:r>
      <w:proofErr w:type="spellStart"/>
      <w:proofErr w:type="gramStart"/>
      <w:r>
        <w:t>кв.м</w:t>
      </w:r>
      <w:proofErr w:type="spellEnd"/>
      <w:proofErr w:type="gramEnd"/>
      <w:r>
        <w:tab/>
        <w:t>9100</w:t>
      </w:r>
    </w:p>
    <w:p w:rsidR="00B53DC3" w:rsidRDefault="00B53DC3" w:rsidP="0040085F">
      <w:pPr>
        <w:tabs>
          <w:tab w:val="center" w:pos="5386"/>
        </w:tabs>
      </w:pPr>
      <w:r>
        <w:t xml:space="preserve">6. «Набережная» </w:t>
      </w:r>
      <w:proofErr w:type="spellStart"/>
      <w:r>
        <w:t>ул.Береговая</w:t>
      </w:r>
      <w:proofErr w:type="spellEnd"/>
      <w:r>
        <w:t xml:space="preserve"> </w:t>
      </w:r>
      <w:r>
        <w:tab/>
      </w:r>
      <w:proofErr w:type="spellStart"/>
      <w:r>
        <w:t>кв.м</w:t>
      </w:r>
      <w:proofErr w:type="spellEnd"/>
      <w:r>
        <w:t>.</w:t>
      </w:r>
      <w:r>
        <w:tab/>
        <w:t>10812</w:t>
      </w:r>
    </w:p>
    <w:p w:rsidR="00B53DC3" w:rsidRDefault="00B53DC3" w:rsidP="0040085F">
      <w:pPr>
        <w:tabs>
          <w:tab w:val="center" w:pos="5386"/>
        </w:tabs>
      </w:pPr>
      <w:r>
        <w:t>ИТОГО:</w:t>
      </w:r>
      <w:r>
        <w:tab/>
      </w:r>
      <w:proofErr w:type="spellStart"/>
      <w:r>
        <w:t>кв.м</w:t>
      </w:r>
      <w:proofErr w:type="spellEnd"/>
      <w:r>
        <w:t>.</w:t>
      </w:r>
      <w:r>
        <w:tab/>
        <w:t>58662</w:t>
      </w:r>
    </w:p>
    <w:p w:rsidR="00B53DC3" w:rsidRDefault="00B53DC3" w:rsidP="0040085F">
      <w:pPr>
        <w:tabs>
          <w:tab w:val="center" w:pos="5386"/>
        </w:tabs>
      </w:pPr>
      <w:r>
        <w:t>2.Доля и площадь благоустроенных муниципальных территорий общего пользования</w:t>
      </w:r>
    </w:p>
    <w:p w:rsidR="00B53DC3" w:rsidRDefault="00B53DC3" w:rsidP="0040085F">
      <w:pPr>
        <w:tabs>
          <w:tab w:val="center" w:pos="5386"/>
        </w:tabs>
      </w:pPr>
      <w:r>
        <w:t>(парки, скверы, набережные и т.д.) от общего количества таких территорий</w:t>
      </w:r>
      <w:r>
        <w:tab/>
        <w:t>%</w:t>
      </w:r>
      <w:r>
        <w:tab/>
        <w:t>38,3</w:t>
      </w:r>
    </w:p>
    <w:p w:rsidR="00B53DC3" w:rsidRDefault="00B53DC3" w:rsidP="0040085F">
      <w:pPr>
        <w:tabs>
          <w:tab w:val="center" w:pos="5386"/>
        </w:tabs>
      </w:pPr>
      <w:proofErr w:type="spellStart"/>
      <w:r>
        <w:t>кв.м</w:t>
      </w:r>
      <w:proofErr w:type="spellEnd"/>
      <w:r>
        <w:t>.</w:t>
      </w:r>
      <w:r>
        <w:tab/>
        <w:t>22490</w:t>
      </w:r>
    </w:p>
    <w:p w:rsidR="00B53DC3" w:rsidRDefault="00B53DC3" w:rsidP="0040085F">
      <w:pPr>
        <w:tabs>
          <w:tab w:val="center" w:pos="5386"/>
        </w:tabs>
      </w:pPr>
      <w:r>
        <w:t>3.</w:t>
      </w:r>
      <w:r>
        <w:tab/>
        <w:t xml:space="preserve">Доля и площадь муниципальных территорий общего пользования (парки, скверы, </w:t>
      </w:r>
      <w:proofErr w:type="spellStart"/>
      <w:r>
        <w:t>набе¬режные</w:t>
      </w:r>
      <w:proofErr w:type="spellEnd"/>
      <w:r>
        <w:t xml:space="preserve"> и т.д.) от общего количества таких</w:t>
      </w:r>
    </w:p>
    <w:p w:rsidR="00B53DC3" w:rsidRDefault="00B53DC3" w:rsidP="0040085F">
      <w:pPr>
        <w:tabs>
          <w:tab w:val="center" w:pos="5386"/>
        </w:tabs>
      </w:pPr>
      <w:r>
        <w:t xml:space="preserve">территорий, нуждающихся в </w:t>
      </w:r>
      <w:proofErr w:type="spellStart"/>
      <w:r>
        <w:t>благоустройст¬ве</w:t>
      </w:r>
      <w:proofErr w:type="spellEnd"/>
      <w:r>
        <w:tab/>
        <w:t>%</w:t>
      </w:r>
      <w:r>
        <w:tab/>
        <w:t>61,7</w:t>
      </w:r>
    </w:p>
    <w:p w:rsidR="00B53DC3" w:rsidRDefault="00B53DC3" w:rsidP="0040085F">
      <w:pPr>
        <w:tabs>
          <w:tab w:val="center" w:pos="5386"/>
        </w:tabs>
      </w:pPr>
      <w:proofErr w:type="spellStart"/>
      <w:r>
        <w:t>кв.м</w:t>
      </w:r>
      <w:proofErr w:type="spellEnd"/>
      <w:r>
        <w:t>.</w:t>
      </w:r>
      <w:r>
        <w:tab/>
        <w:t>36172</w:t>
      </w:r>
    </w:p>
    <w:p w:rsidR="00B53DC3" w:rsidRDefault="00B53DC3" w:rsidP="0040085F">
      <w:pPr>
        <w:tabs>
          <w:tab w:val="center" w:pos="5386"/>
        </w:tabs>
      </w:pPr>
      <w:r>
        <w:t>2.</w:t>
      </w:r>
      <w:proofErr w:type="gramStart"/>
      <w:r>
        <w:t>3.Объем</w:t>
      </w:r>
      <w:proofErr w:type="gramEnd"/>
      <w:r>
        <w:t xml:space="preserve"> финансового участия граждан, организаций в выполнении мероприятий по благоустройству дворовых территорий, муниципальных территорий общего </w:t>
      </w:r>
      <w:proofErr w:type="spellStart"/>
      <w:r>
        <w:t>пользова¬ния</w:t>
      </w:r>
      <w:proofErr w:type="spellEnd"/>
      <w:r>
        <w:t>.</w:t>
      </w:r>
    </w:p>
    <w:p w:rsidR="00B53DC3" w:rsidRDefault="00B53DC3" w:rsidP="0040085F">
      <w:pPr>
        <w:tabs>
          <w:tab w:val="center" w:pos="5386"/>
        </w:tabs>
      </w:pPr>
      <w:r>
        <w:t>Таблица 3</w:t>
      </w:r>
    </w:p>
    <w:p w:rsidR="00B53DC3" w:rsidRDefault="00B53DC3" w:rsidP="0040085F">
      <w:pPr>
        <w:tabs>
          <w:tab w:val="center" w:pos="5386"/>
        </w:tabs>
      </w:pPr>
      <w:r>
        <w:t>N</w:t>
      </w:r>
    </w:p>
    <w:p w:rsidR="00B53DC3" w:rsidRDefault="00B53DC3" w:rsidP="0040085F">
      <w:pPr>
        <w:tabs>
          <w:tab w:val="center" w:pos="5386"/>
        </w:tabs>
      </w:pPr>
      <w:r>
        <w:t>п/п</w:t>
      </w:r>
      <w:r>
        <w:tab/>
        <w:t>Наименование показателя</w:t>
      </w:r>
      <w:r>
        <w:tab/>
        <w:t>Единица</w:t>
      </w:r>
    </w:p>
    <w:p w:rsidR="00B53DC3" w:rsidRDefault="00B53DC3" w:rsidP="0040085F">
      <w:pPr>
        <w:tabs>
          <w:tab w:val="center" w:pos="5386"/>
        </w:tabs>
      </w:pPr>
      <w:r>
        <w:t>измерения</w:t>
      </w:r>
      <w:r>
        <w:tab/>
        <w:t>2018г</w:t>
      </w:r>
      <w:r>
        <w:tab/>
        <w:t>2019г</w:t>
      </w:r>
      <w:r>
        <w:tab/>
        <w:t>2020г</w:t>
      </w:r>
    </w:p>
    <w:p w:rsidR="00B53DC3" w:rsidRDefault="00B53DC3" w:rsidP="0040085F">
      <w:pPr>
        <w:tabs>
          <w:tab w:val="center" w:pos="5386"/>
        </w:tabs>
      </w:pPr>
      <w:r>
        <w:t>2021г</w:t>
      </w:r>
    </w:p>
    <w:p w:rsidR="00B53DC3" w:rsidRDefault="00B53DC3" w:rsidP="0040085F">
      <w:pPr>
        <w:tabs>
          <w:tab w:val="center" w:pos="5386"/>
        </w:tabs>
      </w:pPr>
      <w:r>
        <w:t>2022г</w:t>
      </w:r>
    </w:p>
    <w:p w:rsidR="00B53DC3" w:rsidRDefault="00B53DC3" w:rsidP="0040085F">
      <w:pPr>
        <w:tabs>
          <w:tab w:val="center" w:pos="5386"/>
        </w:tabs>
      </w:pPr>
      <w:r>
        <w:t>1.</w:t>
      </w:r>
      <w:r>
        <w:tab/>
        <w:t>Объем финансового участия граждан, организаций в выполнении мероприятий по благоустройству дворовых территорий, муниципальных территорий общ</w:t>
      </w:r>
      <w:r w:rsidR="00C404F8">
        <w:t>его пользования</w:t>
      </w:r>
      <w:r w:rsidR="00C404F8">
        <w:tab/>
      </w:r>
      <w:proofErr w:type="spellStart"/>
      <w:proofErr w:type="gramStart"/>
      <w:r w:rsidR="00C404F8">
        <w:t>тыс.рублей</w:t>
      </w:r>
      <w:proofErr w:type="spellEnd"/>
      <w:proofErr w:type="gramEnd"/>
    </w:p>
    <w:p w:rsidR="00B53DC3" w:rsidRDefault="00B53DC3" w:rsidP="0040085F">
      <w:pPr>
        <w:tabs>
          <w:tab w:val="center" w:pos="5386"/>
        </w:tabs>
      </w:pPr>
    </w:p>
    <w:p w:rsidR="00B53DC3" w:rsidRDefault="00B53DC3" w:rsidP="0040085F">
      <w:pPr>
        <w:tabs>
          <w:tab w:val="center" w:pos="5386"/>
        </w:tabs>
      </w:pPr>
      <w:r>
        <w:t>2.</w:t>
      </w:r>
      <w:proofErr w:type="gramStart"/>
      <w:r>
        <w:t>4.Трудовое</w:t>
      </w:r>
      <w:proofErr w:type="gramEnd"/>
      <w:r>
        <w:t xml:space="preserve"> участие граждан, организаций в выполнении мероприятий по благо-устройству дворовых территорий, муниципальных территорий общего пользования в станице Казанской заключается в проведении ежегодных весенних, осенних месячников по санитарной очистке, благоустройству и </w:t>
      </w:r>
      <w:r>
        <w:lastRenderedPageBreak/>
        <w:t xml:space="preserve">озеленению еженедельных  субботников, проведению ежегодного - конкурса по благоустройству дворовых территорий ко дню </w:t>
      </w:r>
      <w:proofErr w:type="spellStart"/>
      <w:r>
        <w:t>ст.Казанской</w:t>
      </w:r>
      <w:proofErr w:type="spellEnd"/>
      <w:r>
        <w:t>, «Лучшее домовладение, лучшая организация»..</w:t>
      </w:r>
    </w:p>
    <w:p w:rsidR="00B53DC3" w:rsidRDefault="00B53DC3" w:rsidP="0040085F">
      <w:pPr>
        <w:tabs>
          <w:tab w:val="center" w:pos="5386"/>
        </w:tabs>
      </w:pPr>
      <w:r>
        <w:t>2.</w:t>
      </w:r>
      <w:proofErr w:type="gramStart"/>
      <w:r>
        <w:t>5.Действующие</w:t>
      </w:r>
      <w:proofErr w:type="gramEnd"/>
      <w:r>
        <w:t xml:space="preserve"> Правила благоустройства территории утверждены решением Собрания Казанского сельского поселения. В связи с изменениями законодательства, требований по содержанию территорий, указанные Правила корректируются.</w:t>
      </w:r>
    </w:p>
    <w:p w:rsidR="00B53DC3" w:rsidRDefault="00B53DC3" w:rsidP="0040085F">
      <w:pPr>
        <w:tabs>
          <w:tab w:val="center" w:pos="5386"/>
        </w:tabs>
      </w:pPr>
      <w:r>
        <w:t>2.</w:t>
      </w:r>
      <w:proofErr w:type="gramStart"/>
      <w:r>
        <w:t>6.Паспорта</w:t>
      </w:r>
      <w:proofErr w:type="gramEnd"/>
      <w:r>
        <w:t xml:space="preserve"> благоустройства дворовых территорий и территорий общего пользования, включаемых в муниципальную программу.</w:t>
      </w:r>
    </w:p>
    <w:p w:rsidR="00B53DC3" w:rsidRDefault="00B53DC3" w:rsidP="0040085F">
      <w:pPr>
        <w:tabs>
          <w:tab w:val="center" w:pos="5386"/>
        </w:tabs>
      </w:pPr>
      <w:r>
        <w:t>В настоящее время проводится инвентаризация. В целях организации процесса комплексного благоустройства по результатам оценки текущего состояния сферы благоустройства в муниципальном образовании Казанское сельское поселение , в том числе оценки состояния дворовых территории, составлены итоговые документы, содержащие инвентаризационные данные о территории и расположенных на ней элементах (паспорт благоустройства территории), который позволяет оптимизировать как процесс ухода и содержания территории, так и ее дальнейшего развития (проектирование и строительство детских площадок, размещение мест отдыха, выделение дополнительных мест для парковки и т.д.).</w:t>
      </w:r>
    </w:p>
    <w:p w:rsidR="00B53DC3" w:rsidRDefault="00B53DC3" w:rsidP="0040085F">
      <w:pPr>
        <w:tabs>
          <w:tab w:val="center" w:pos="5386"/>
        </w:tabs>
      </w:pPr>
      <w:r>
        <w:t>Паспорта разработаны по результатам натурного обследования дворовых территорий и расположенных на них элементов.</w:t>
      </w:r>
    </w:p>
    <w:p w:rsidR="00B53DC3" w:rsidRDefault="00B53DC3" w:rsidP="0040085F">
      <w:pPr>
        <w:tabs>
          <w:tab w:val="center" w:pos="5386"/>
        </w:tabs>
      </w:pPr>
      <w:r>
        <w:t>1.Паспорта благоустройства дворовых территорий многоквартирных домов, включенных в муниципальную программу 2018-2022гг.</w:t>
      </w:r>
    </w:p>
    <w:p w:rsidR="00B53DC3" w:rsidRDefault="00B53DC3" w:rsidP="0040085F">
      <w:pPr>
        <w:tabs>
          <w:tab w:val="center" w:pos="5386"/>
        </w:tabs>
      </w:pPr>
      <w:r>
        <w:t>2.Паспорта благоустройства территорий общего пользования, включенных в    муниципальную программу 2018-2022гг.</w:t>
      </w:r>
    </w:p>
    <w:p w:rsidR="00B53DC3" w:rsidRDefault="00B53DC3" w:rsidP="0040085F">
      <w:pPr>
        <w:tabs>
          <w:tab w:val="center" w:pos="5386"/>
        </w:tabs>
      </w:pPr>
    </w:p>
    <w:p w:rsidR="00B53DC3" w:rsidRDefault="00B53DC3" w:rsidP="0040085F">
      <w:pPr>
        <w:tabs>
          <w:tab w:val="center" w:pos="5386"/>
        </w:tabs>
      </w:pPr>
      <w:r>
        <w:t>3.</w:t>
      </w:r>
      <w:r>
        <w:tab/>
        <w:t>Приоритеты политики благоустройства, формулировка целей и постановка задач муниципальной программы и подпрограммы.</w:t>
      </w:r>
    </w:p>
    <w:p w:rsidR="00B53DC3" w:rsidRDefault="00B53DC3" w:rsidP="0040085F">
      <w:pPr>
        <w:tabs>
          <w:tab w:val="center" w:pos="5386"/>
        </w:tabs>
      </w:pPr>
      <w:r>
        <w:t xml:space="preserve">Повышение уровня благоустройства муниципальных </w:t>
      </w:r>
      <w:proofErr w:type="gramStart"/>
      <w:r>
        <w:t>образований ,</w:t>
      </w:r>
      <w:proofErr w:type="gramEnd"/>
      <w:r>
        <w:t xml:space="preserve"> создание комфортных условий для проживания граждан является важнейшим направлением социально-экономического развития регионов Российской Федерации.</w:t>
      </w:r>
    </w:p>
    <w:p w:rsidR="00B53DC3" w:rsidRDefault="00B53DC3" w:rsidP="0040085F">
      <w:pPr>
        <w:tabs>
          <w:tab w:val="center" w:pos="5386"/>
        </w:tabs>
      </w:pPr>
      <w: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rsidR="00B53DC3" w:rsidRDefault="00B53DC3" w:rsidP="0040085F">
      <w:pPr>
        <w:tabs>
          <w:tab w:val="center" w:pos="5386"/>
        </w:tabs>
      </w:pPr>
      <w:r>
        <w:t xml:space="preserve">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w:t>
      </w:r>
      <w:proofErr w:type="spellStart"/>
      <w:r>
        <w:t>жилищно¬коммунальной</w:t>
      </w:r>
      <w:proofErr w:type="spellEnd"/>
      <w:r>
        <w:t xml:space="preserve"> сфере.</w:t>
      </w:r>
    </w:p>
    <w:p w:rsidR="00B53DC3" w:rsidRDefault="00B53DC3" w:rsidP="0040085F">
      <w:pPr>
        <w:tabs>
          <w:tab w:val="center" w:pos="5386"/>
        </w:tabs>
      </w:pPr>
      <w: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w:t>
      </w:r>
    </w:p>
    <w:p w:rsidR="00B53DC3" w:rsidRDefault="00B53DC3" w:rsidP="0040085F">
      <w:pPr>
        <w:tabs>
          <w:tab w:val="center" w:pos="5386"/>
        </w:tabs>
      </w:pPr>
      <w:r>
        <w:t>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 и обучения 2000 специалистов.</w:t>
      </w:r>
    </w:p>
    <w:p w:rsidR="00B53DC3" w:rsidRDefault="00B53DC3" w:rsidP="0040085F">
      <w:pPr>
        <w:tabs>
          <w:tab w:val="center" w:pos="5386"/>
        </w:tabs>
      </w:pPr>
      <w:r>
        <w:t>Постановлением Правительства Российской Федерации от 10 февраля 2017 года №</w:t>
      </w:r>
      <w:r>
        <w:tab/>
        <w:t>169 «Об утверждении Правил предоставления и распределения субсидий из</w:t>
      </w:r>
    </w:p>
    <w:p w:rsidR="00B53DC3" w:rsidRDefault="00B53DC3" w:rsidP="0040085F">
      <w:pPr>
        <w:tabs>
          <w:tab w:val="center" w:pos="5386"/>
        </w:tabs>
      </w:pPr>
      <w:r>
        <w:t xml:space="preserve">Федерального бюджета бюджетам субъектов Российской Федерации на </w:t>
      </w:r>
      <w:proofErr w:type="gramStart"/>
      <w:r>
        <w:t>поддержку  Государственных</w:t>
      </w:r>
      <w:proofErr w:type="gramEnd"/>
      <w:r>
        <w:t xml:space="preserve">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w:t>
      </w:r>
      <w:r>
        <w:lastRenderedPageBreak/>
        <w:t>субъектов Российской Федерации и муниципальных программ формирования современной городской среды.</w:t>
      </w:r>
    </w:p>
    <w:p w:rsidR="00B53DC3" w:rsidRDefault="00B53DC3" w:rsidP="0040085F">
      <w:pPr>
        <w:tabs>
          <w:tab w:val="center" w:pos="5386"/>
        </w:tabs>
      </w:pPr>
      <w:r>
        <w:t xml:space="preserve">Муниципальная программа «Формирование современной городской среды в муниципальном образовании - на 2018-2022гг.» предназначена для достижения целей и задач,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w:t>
      </w:r>
      <w:proofErr w:type="gramStart"/>
      <w:r>
        <w:t>территории  области</w:t>
      </w:r>
      <w:proofErr w:type="gramEnd"/>
      <w:r>
        <w:t xml:space="preserve"> приоритетного проекта «Формирование комфортной городской среды».</w:t>
      </w:r>
    </w:p>
    <w:p w:rsidR="00B53DC3" w:rsidRDefault="00B53DC3" w:rsidP="0040085F">
      <w:pPr>
        <w:tabs>
          <w:tab w:val="center" w:pos="5386"/>
        </w:tabs>
      </w:pPr>
      <w:r>
        <w:t xml:space="preserve">Целью социально-экономического </w:t>
      </w:r>
      <w:proofErr w:type="gramStart"/>
      <w:r>
        <w:t>развития  на</w:t>
      </w:r>
      <w:proofErr w:type="gramEnd"/>
      <w:r>
        <w:t xml:space="preserve"> период до 2017-¬2022 годов, согласно Программы и подпрограммы комплексного социально-экономического развития муниципального образования , является устойчивое повышение качества жизни  на основе экономического роста, развития социальной и культурной сферы, а также современной городской среды.</w:t>
      </w:r>
    </w:p>
    <w:p w:rsidR="00B53DC3" w:rsidRDefault="00B53DC3" w:rsidP="0040085F">
      <w:pPr>
        <w:tabs>
          <w:tab w:val="center" w:pos="5386"/>
        </w:tabs>
      </w:pPr>
      <w:r>
        <w:t xml:space="preserve">Основными задачами по созданию </w:t>
      </w:r>
      <w:proofErr w:type="gramStart"/>
      <w:r>
        <w:t>комфортной  городской</w:t>
      </w:r>
      <w:proofErr w:type="gramEnd"/>
      <w:r>
        <w:t xml:space="preserve"> среды являются:</w:t>
      </w:r>
    </w:p>
    <w:p w:rsidR="00B53DC3" w:rsidRDefault="00B53DC3" w:rsidP="0040085F">
      <w:pPr>
        <w:tabs>
          <w:tab w:val="center" w:pos="5386"/>
        </w:tabs>
      </w:pPr>
      <w:r>
        <w:t>-</w:t>
      </w:r>
      <w:r>
        <w:tab/>
        <w:t xml:space="preserve">привлечение субсидий дорожного </w:t>
      </w:r>
      <w:proofErr w:type="gramStart"/>
      <w:r>
        <w:t>фонда  для</w:t>
      </w:r>
      <w:proofErr w:type="gramEnd"/>
      <w:r>
        <w:t xml:space="preserve"> организации работ по ремонту проездов, тротуаров дворовых территорий;</w:t>
      </w:r>
    </w:p>
    <w:p w:rsidR="00B53DC3" w:rsidRDefault="00B53DC3" w:rsidP="0040085F">
      <w:pPr>
        <w:tabs>
          <w:tab w:val="center" w:pos="5386"/>
        </w:tabs>
      </w:pPr>
      <w:r>
        <w:t>-</w:t>
      </w:r>
      <w:r>
        <w:tab/>
        <w:t>привлечение средств управляющих компаний и жителей многоквартирных домов для устройства новых детских площадок, ограждений в соответствие с нормами;</w:t>
      </w:r>
    </w:p>
    <w:p w:rsidR="00B53DC3" w:rsidRDefault="00B53DC3" w:rsidP="0040085F">
      <w:pPr>
        <w:tabs>
          <w:tab w:val="center" w:pos="5386"/>
        </w:tabs>
      </w:pPr>
      <w:r>
        <w:t>-повышение качества освещения улиц;</w:t>
      </w:r>
    </w:p>
    <w:p w:rsidR="00B53DC3" w:rsidRDefault="00B53DC3" w:rsidP="0040085F">
      <w:pPr>
        <w:tabs>
          <w:tab w:val="center" w:pos="5386"/>
        </w:tabs>
      </w:pPr>
      <w:r>
        <w:t>-обеспечение своевременной формовочной и санитарной обрезки деревьев на улицах станицы. Удаление аварийных деревьев;</w:t>
      </w:r>
    </w:p>
    <w:p w:rsidR="00B53DC3" w:rsidRDefault="00B53DC3" w:rsidP="0040085F">
      <w:pPr>
        <w:tabs>
          <w:tab w:val="center" w:pos="5386"/>
        </w:tabs>
      </w:pPr>
      <w:r>
        <w:t>-</w:t>
      </w:r>
      <w:r>
        <w:tab/>
        <w:t>восполнение зеленых насаждений за счет средств бюджета Казанского сельского поселения и иных источников.</w:t>
      </w:r>
    </w:p>
    <w:p w:rsidR="00B53DC3" w:rsidRDefault="00B53DC3" w:rsidP="0040085F">
      <w:pPr>
        <w:tabs>
          <w:tab w:val="center" w:pos="5386"/>
        </w:tabs>
      </w:pPr>
      <w:r>
        <w:t>Основной целью настоящей муниципальной программы «Формирование современной городской среды в муниципальном образовании -  на 2018-2022гг.» является:</w:t>
      </w:r>
    </w:p>
    <w:p w:rsidR="00B53DC3" w:rsidRDefault="00B53DC3" w:rsidP="0040085F">
      <w:pPr>
        <w:tabs>
          <w:tab w:val="center" w:pos="5386"/>
        </w:tabs>
      </w:pPr>
      <w:r>
        <w:t>-</w:t>
      </w:r>
      <w:r>
        <w:tab/>
        <w:t>повышение качества и комфорта городской среды на территории Казанского сельского поселения.</w:t>
      </w:r>
    </w:p>
    <w:p w:rsidR="00B53DC3" w:rsidRDefault="00B53DC3" w:rsidP="0040085F">
      <w:pPr>
        <w:tabs>
          <w:tab w:val="center" w:pos="5386"/>
        </w:tabs>
      </w:pPr>
      <w:r>
        <w:t>Основные задачи муниципальной программы:</w:t>
      </w:r>
    </w:p>
    <w:p w:rsidR="00B53DC3" w:rsidRDefault="00B53DC3" w:rsidP="0040085F">
      <w:pPr>
        <w:tabs>
          <w:tab w:val="center" w:pos="5386"/>
        </w:tabs>
      </w:pPr>
      <w:r>
        <w:t>-</w:t>
      </w:r>
      <w:r>
        <w:tab/>
        <w:t>развитие формирования единого облика муниципального образования –«Казанское сельское поселение»;</w:t>
      </w:r>
    </w:p>
    <w:p w:rsidR="00B53DC3" w:rsidRDefault="00B53DC3" w:rsidP="0040085F">
      <w:pPr>
        <w:tabs>
          <w:tab w:val="center" w:pos="5386"/>
        </w:tabs>
      </w:pPr>
      <w:r>
        <w:t>-</w:t>
      </w:r>
      <w:r>
        <w:tab/>
        <w:t>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B53DC3" w:rsidRDefault="00B53DC3" w:rsidP="0040085F">
      <w:pPr>
        <w:tabs>
          <w:tab w:val="center" w:pos="5386"/>
        </w:tabs>
      </w:pPr>
      <w:r>
        <w:t>-</w:t>
      </w:r>
      <w: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p w:rsidR="00B53DC3" w:rsidRDefault="00B53DC3" w:rsidP="0040085F">
      <w:pPr>
        <w:tabs>
          <w:tab w:val="center" w:pos="5386"/>
        </w:tabs>
      </w:pPr>
      <w:r>
        <w:t>4.</w:t>
      </w:r>
      <w:r>
        <w:tab/>
        <w:t>Особенности формирования муниципальной программы «Формирование современной городской среды в муниципальном образовании – «Казанское сельское поселение» на 2018-2022 годы».</w:t>
      </w:r>
    </w:p>
    <w:p w:rsidR="00B53DC3" w:rsidRDefault="00B53DC3" w:rsidP="0040085F">
      <w:pPr>
        <w:tabs>
          <w:tab w:val="center" w:pos="5386"/>
        </w:tabs>
      </w:pPr>
      <w:r>
        <w:t>Муниципальная программа включает в себя:</w:t>
      </w:r>
    </w:p>
    <w:p w:rsidR="00B53DC3" w:rsidRDefault="00B53DC3" w:rsidP="0040085F">
      <w:pPr>
        <w:tabs>
          <w:tab w:val="center" w:pos="5386"/>
        </w:tabs>
      </w:pPr>
      <w:r>
        <w:t>а)</w:t>
      </w:r>
      <w:r>
        <w:tab/>
        <w:t>Адресный перечень дворовых территорий многоквартирных домов, нуждающихся в благоустройстве и подлежащих благоустройству в 2018-2022гг:</w:t>
      </w:r>
    </w:p>
    <w:p w:rsidR="00B53DC3" w:rsidRDefault="00B53DC3" w:rsidP="0040085F">
      <w:pPr>
        <w:tabs>
          <w:tab w:val="center" w:pos="5386"/>
        </w:tabs>
      </w:pPr>
      <w:proofErr w:type="gramStart"/>
      <w:r>
        <w:t>б)Адресный</w:t>
      </w:r>
      <w:proofErr w:type="gramEnd"/>
      <w:r>
        <w:t xml:space="preserve"> перечень муниципальных территорий общего пользования, нуждающихся в благоустройстве и подлежащих благоустройству в 2018-2022гг:</w:t>
      </w:r>
    </w:p>
    <w:p w:rsidR="00B53DC3" w:rsidRDefault="00B53DC3" w:rsidP="0040085F">
      <w:pPr>
        <w:tabs>
          <w:tab w:val="center" w:pos="5386"/>
        </w:tabs>
      </w:pPr>
      <w:r>
        <w:t>в)</w:t>
      </w:r>
      <w:r>
        <w:tab/>
        <w:t>мероприятия, по организации не позднее 1 ноября 2017 г., по резул</w:t>
      </w:r>
      <w:r w:rsidR="007A7088">
        <w:t xml:space="preserve">ьтатам общественных обсуждений </w:t>
      </w:r>
      <w:proofErr w:type="gramStart"/>
      <w:r>
        <w:t>5.Особенности</w:t>
      </w:r>
      <w:proofErr w:type="gramEnd"/>
      <w:r>
        <w:t xml:space="preserve"> осуществления контроля реализации муниципальной </w:t>
      </w:r>
      <w:proofErr w:type="spellStart"/>
      <w:r>
        <w:t>прог¬раммы</w:t>
      </w:r>
      <w:proofErr w:type="spellEnd"/>
      <w:r>
        <w:t>.</w:t>
      </w:r>
    </w:p>
    <w:p w:rsidR="00B53DC3" w:rsidRDefault="00B53DC3" w:rsidP="0040085F">
      <w:pPr>
        <w:tabs>
          <w:tab w:val="center" w:pos="5386"/>
        </w:tabs>
      </w:pPr>
      <w:r>
        <w:t>В целях осуществления контроля и координации реализации муниципальной программы «Формирование современной городской среды в муниципальном образовании – «Казанское сельское поселение» на 2018-2022гг.» постановлением Администрации Казанского сельского поселения создана муниципальная общественная комиссия из представителей органов местного самоуправления, политических партий и движений, общественных организаций, иных лиц для организации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
    <w:p w:rsidR="00B53DC3" w:rsidRDefault="00B53DC3" w:rsidP="0040085F">
      <w:pPr>
        <w:tabs>
          <w:tab w:val="center" w:pos="5386"/>
        </w:tabs>
      </w:pPr>
      <w:r>
        <w:t xml:space="preserve">Организация деятельности муниципальной общественной комиссии осуществляется в соответствии с Положением об общественной комиссии, утвержденной постановлением Администрации Казанского сельского поселения, создана с учетом типовой формы, подготовленной Минстроем России. </w:t>
      </w:r>
      <w:r>
        <w:lastRenderedPageBreak/>
        <w:t xml:space="preserve">Проведение заседаний муниципальной общественной комиссии осуществляется в открытой </w:t>
      </w:r>
      <w:proofErr w:type="gramStart"/>
      <w:r>
        <w:t>форме  с</w:t>
      </w:r>
      <w:proofErr w:type="gramEnd"/>
      <w:r>
        <w:t xml:space="preserve"> </w:t>
      </w:r>
      <w:proofErr w:type="spellStart"/>
      <w:r>
        <w:t>после¬дующим</w:t>
      </w:r>
      <w:proofErr w:type="spellEnd"/>
      <w:r>
        <w:t xml:space="preserve"> размещением соответствующих записей, протоколов заседаний в открытом доступе на сайте органа местного самоуправления.</w:t>
      </w:r>
    </w:p>
    <w:p w:rsidR="00B53DC3" w:rsidRDefault="00B53DC3" w:rsidP="0040085F">
      <w:pPr>
        <w:tabs>
          <w:tab w:val="center" w:pos="5386"/>
        </w:tabs>
      </w:pPr>
      <w:r>
        <w:t>6.</w:t>
      </w:r>
      <w:r>
        <w:tab/>
        <w:t>Прогноз ожидаемых результатов реализации муниципальной программы и характеристика вклада станицы в достижение результатов Программы.</w:t>
      </w:r>
    </w:p>
    <w:p w:rsidR="00B53DC3" w:rsidRDefault="00B53DC3" w:rsidP="0040085F">
      <w:pPr>
        <w:tabs>
          <w:tab w:val="center" w:pos="5386"/>
        </w:tabs>
      </w:pPr>
      <w:r>
        <w:t>В результате реализации мероприятий муниципальной программы на каждой дворовой территории, включенной в муниципальную программу,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 утвержденных решением общих собраний собственников.</w:t>
      </w:r>
    </w:p>
    <w:p w:rsidR="00B53DC3" w:rsidRDefault="00B53DC3" w:rsidP="0040085F">
      <w:pPr>
        <w:tabs>
          <w:tab w:val="center" w:pos="5386"/>
        </w:tabs>
      </w:pPr>
      <w:r>
        <w:t>1. В минимальный перечень видов работ по благоустройству дворовых территорий многоквартирных домов входит:</w:t>
      </w:r>
    </w:p>
    <w:p w:rsidR="00B53DC3" w:rsidRDefault="00B53DC3" w:rsidP="0040085F">
      <w:pPr>
        <w:tabs>
          <w:tab w:val="center" w:pos="5386"/>
        </w:tabs>
      </w:pPr>
      <w:r>
        <w:t>-ремонт дворовых проездов;</w:t>
      </w:r>
    </w:p>
    <w:p w:rsidR="00B53DC3" w:rsidRDefault="00B53DC3" w:rsidP="0040085F">
      <w:pPr>
        <w:tabs>
          <w:tab w:val="center" w:pos="5386"/>
        </w:tabs>
      </w:pPr>
      <w:r>
        <w:t>-обеспечение освещения дворовых территорий;</w:t>
      </w:r>
    </w:p>
    <w:p w:rsidR="00B53DC3" w:rsidRDefault="00B53DC3" w:rsidP="0040085F">
      <w:pPr>
        <w:tabs>
          <w:tab w:val="center" w:pos="5386"/>
        </w:tabs>
      </w:pPr>
      <w:r>
        <w:t>-установка малых архитектурных форм (скамеек, урн для мусора).</w:t>
      </w:r>
    </w:p>
    <w:p w:rsidR="00B53DC3" w:rsidRDefault="00B53DC3" w:rsidP="0040085F">
      <w:pPr>
        <w:tabs>
          <w:tab w:val="center" w:pos="5386"/>
        </w:tabs>
      </w:pPr>
      <w:r>
        <w:t xml:space="preserve">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станицы, беспрепятственный проезд спецтехники, скорой помощи и так далее.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w:t>
      </w:r>
      <w:proofErr w:type="spellStart"/>
      <w:r>
        <w:t>много¬квартирных</w:t>
      </w:r>
      <w:proofErr w:type="spellEnd"/>
      <w:r>
        <w:t xml:space="preserve"> домов.</w:t>
      </w:r>
    </w:p>
    <w:p w:rsidR="00B53DC3" w:rsidRDefault="00B53DC3" w:rsidP="0040085F">
      <w:pPr>
        <w:tabs>
          <w:tab w:val="center" w:pos="5386"/>
        </w:tabs>
      </w:pPr>
      <w:r>
        <w:t xml:space="preserve">По решению общего собрания собственников </w:t>
      </w:r>
      <w:proofErr w:type="gramStart"/>
      <w:r>
        <w:t>жилых  помещений</w:t>
      </w:r>
      <w:proofErr w:type="gramEnd"/>
      <w:r>
        <w:t xml:space="preserve"> многоквартирных домов в заявление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(или) трудового участия собственников многоквартирных домов.</w:t>
      </w:r>
    </w:p>
    <w:p w:rsidR="00B53DC3" w:rsidRDefault="00B53DC3" w:rsidP="0040085F">
      <w:pPr>
        <w:tabs>
          <w:tab w:val="center" w:pos="5386"/>
        </w:tabs>
      </w:pPr>
      <w:r>
        <w:t>2. В перечень дополнительных видов работ по благоустройству дворовых территорий многоквартирных домов входит:</w:t>
      </w:r>
    </w:p>
    <w:p w:rsidR="00B53DC3" w:rsidRDefault="00B53DC3" w:rsidP="0040085F">
      <w:pPr>
        <w:tabs>
          <w:tab w:val="center" w:pos="5386"/>
        </w:tabs>
      </w:pPr>
      <w:r>
        <w:t>-оборудование детских и (или) спортивных площадок;</w:t>
      </w:r>
    </w:p>
    <w:p w:rsidR="00B53DC3" w:rsidRDefault="00B53DC3" w:rsidP="0040085F">
      <w:pPr>
        <w:tabs>
          <w:tab w:val="center" w:pos="5386"/>
        </w:tabs>
      </w:pPr>
      <w:r>
        <w:t>-оборудование автомобильных парковок;</w:t>
      </w:r>
    </w:p>
    <w:p w:rsidR="00B53DC3" w:rsidRDefault="00B53DC3" w:rsidP="0040085F">
      <w:pPr>
        <w:tabs>
          <w:tab w:val="center" w:pos="5386"/>
        </w:tabs>
      </w:pPr>
      <w:r>
        <w:t>-выполнение работ по озеленению;</w:t>
      </w:r>
    </w:p>
    <w:p w:rsidR="00B53DC3" w:rsidRDefault="00B53DC3" w:rsidP="0040085F">
      <w:pPr>
        <w:tabs>
          <w:tab w:val="center" w:pos="5386"/>
        </w:tabs>
      </w:pPr>
      <w:r>
        <w:t>-</w:t>
      </w:r>
      <w:r>
        <w:tab/>
        <w:t>установка пандусов и других элементов для формирования доступности к объектам городской среды маломобильных групп граждан;</w:t>
      </w:r>
    </w:p>
    <w:p w:rsidR="00B53DC3" w:rsidRDefault="00B53DC3" w:rsidP="0040085F">
      <w:pPr>
        <w:tabs>
          <w:tab w:val="center" w:pos="5386"/>
        </w:tabs>
      </w:pPr>
      <w:r>
        <w:t>-иные виды работ.</w:t>
      </w:r>
    </w:p>
    <w:p w:rsidR="00B53DC3" w:rsidRDefault="00B53DC3" w:rsidP="0040085F">
      <w:pPr>
        <w:tabs>
          <w:tab w:val="center" w:pos="5386"/>
        </w:tabs>
      </w:pPr>
      <w:r>
        <w:t xml:space="preserve">3.Реализация мероприятий муниципальной программы предполагает благоустройство территорий общего пользования муниципального образования – «Казанское сельское поселение» </w:t>
      </w:r>
      <w:proofErr w:type="spellStart"/>
      <w:r>
        <w:t>Верхнедонского</w:t>
      </w:r>
      <w:proofErr w:type="spellEnd"/>
      <w:r>
        <w:t xml:space="preserve"> района </w:t>
      </w:r>
      <w:proofErr w:type="gramStart"/>
      <w:r>
        <w:t>Ростовской  области</w:t>
      </w:r>
      <w:proofErr w:type="gramEnd"/>
      <w:r>
        <w:t>. В перечень мероприятий по благоустройству территорий общего пользования входят:</w:t>
      </w:r>
    </w:p>
    <w:p w:rsidR="00B53DC3" w:rsidRDefault="00B53DC3" w:rsidP="0040085F">
      <w:pPr>
        <w:tabs>
          <w:tab w:val="center" w:pos="5386"/>
        </w:tabs>
      </w:pPr>
      <w:r>
        <w:t xml:space="preserve">-  </w:t>
      </w:r>
      <w:proofErr w:type="gramStart"/>
      <w:r>
        <w:t>реконструкция  центральной</w:t>
      </w:r>
      <w:proofErr w:type="gramEnd"/>
      <w:r>
        <w:t xml:space="preserve"> площади </w:t>
      </w:r>
      <w:proofErr w:type="spellStart"/>
      <w:r>
        <w:t>ст.Казанской</w:t>
      </w:r>
      <w:proofErr w:type="spellEnd"/>
      <w:r>
        <w:t>;</w:t>
      </w:r>
    </w:p>
    <w:p w:rsidR="00B53DC3" w:rsidRDefault="00B53DC3" w:rsidP="0040085F">
      <w:pPr>
        <w:tabs>
          <w:tab w:val="center" w:pos="5386"/>
        </w:tabs>
      </w:pPr>
      <w:r>
        <w:t>-благоустройство набережной;</w:t>
      </w:r>
    </w:p>
    <w:p w:rsidR="00B53DC3" w:rsidRDefault="00B53DC3" w:rsidP="0040085F">
      <w:pPr>
        <w:tabs>
          <w:tab w:val="center" w:pos="5386"/>
        </w:tabs>
      </w:pPr>
      <w:r>
        <w:t xml:space="preserve">-реконструкция пешеходных зон (тротуаров) по </w:t>
      </w:r>
      <w:proofErr w:type="spellStart"/>
      <w:r>
        <w:t>ул.Матросова</w:t>
      </w:r>
      <w:proofErr w:type="spellEnd"/>
      <w:r>
        <w:t xml:space="preserve"> и </w:t>
      </w:r>
      <w:proofErr w:type="spellStart"/>
      <w:r>
        <w:t>ул.Ленина</w:t>
      </w:r>
      <w:proofErr w:type="spellEnd"/>
      <w:r>
        <w:t xml:space="preserve">, от </w:t>
      </w:r>
      <w:proofErr w:type="spellStart"/>
      <w:r>
        <w:t>ул.Тимирязева</w:t>
      </w:r>
      <w:proofErr w:type="spellEnd"/>
      <w:r>
        <w:t xml:space="preserve"> до </w:t>
      </w:r>
      <w:proofErr w:type="spellStart"/>
      <w:r>
        <w:t>ул.Береговой</w:t>
      </w:r>
      <w:proofErr w:type="spellEnd"/>
      <w:r>
        <w:t>;</w:t>
      </w:r>
    </w:p>
    <w:p w:rsidR="00B53DC3" w:rsidRDefault="00B53DC3" w:rsidP="0040085F">
      <w:pPr>
        <w:tabs>
          <w:tab w:val="center" w:pos="5386"/>
        </w:tabs>
      </w:pPr>
      <w:r>
        <w:t xml:space="preserve">-реконструкция пешеходных зон (тротуаров) по </w:t>
      </w:r>
      <w:proofErr w:type="spellStart"/>
      <w:r>
        <w:t>ул.Матросова</w:t>
      </w:r>
      <w:proofErr w:type="spellEnd"/>
      <w:r>
        <w:t xml:space="preserve"> от </w:t>
      </w:r>
      <w:proofErr w:type="spellStart"/>
      <w:r>
        <w:t>ул.Тимирязева</w:t>
      </w:r>
      <w:proofErr w:type="spellEnd"/>
      <w:r>
        <w:t xml:space="preserve"> до </w:t>
      </w:r>
      <w:proofErr w:type="spellStart"/>
      <w:r>
        <w:t>ул.Щербакова</w:t>
      </w:r>
      <w:proofErr w:type="spellEnd"/>
      <w:r>
        <w:t>;</w:t>
      </w:r>
    </w:p>
    <w:p w:rsidR="00B53DC3" w:rsidRDefault="00B53DC3" w:rsidP="0040085F">
      <w:pPr>
        <w:tabs>
          <w:tab w:val="center" w:pos="5386"/>
        </w:tabs>
      </w:pPr>
      <w:r>
        <w:t>-благоустройство Пришкольного парка;</w:t>
      </w:r>
    </w:p>
    <w:p w:rsidR="00B53DC3" w:rsidRDefault="00B53DC3" w:rsidP="0040085F">
      <w:pPr>
        <w:tabs>
          <w:tab w:val="center" w:pos="5386"/>
        </w:tabs>
      </w:pPr>
      <w:r>
        <w:t xml:space="preserve">-реконструкция общественного забора по </w:t>
      </w:r>
      <w:proofErr w:type="spellStart"/>
      <w:r>
        <w:t>ул.Матросова</w:t>
      </w:r>
      <w:proofErr w:type="spellEnd"/>
      <w:r>
        <w:t xml:space="preserve"> перед МДК;</w:t>
      </w:r>
    </w:p>
    <w:p w:rsidR="00B53DC3" w:rsidRDefault="00B53DC3" w:rsidP="0040085F">
      <w:pPr>
        <w:tabs>
          <w:tab w:val="center" w:pos="5386"/>
        </w:tabs>
      </w:pPr>
      <w:r>
        <w:t>-благоустройство иных муниципальных территорий общего пользования.</w:t>
      </w:r>
    </w:p>
    <w:p w:rsidR="00B53DC3" w:rsidRDefault="00B53DC3" w:rsidP="0040085F">
      <w:pPr>
        <w:tabs>
          <w:tab w:val="center" w:pos="5386"/>
        </w:tabs>
      </w:pPr>
      <w:r>
        <w:t>4.При выполнении минимального перечня видов работ по благоустройству дворовых территорий многоквартирных домов доля финансового участия заинтересованных лиц в реализации мероприятий по благоустройству дворовой территории не требуется.</w:t>
      </w:r>
    </w:p>
    <w:p w:rsidR="00B53DC3" w:rsidRDefault="00B53DC3" w:rsidP="0040085F">
      <w:pPr>
        <w:tabs>
          <w:tab w:val="center" w:pos="5386"/>
        </w:tabs>
      </w:pPr>
      <w:r>
        <w:t>5.При выполнении дополнительных видов работ по благоустройству дворовых территорий многоквартирных домов доля финансового участия заинтересованных лиц в реализации мероприятий по благоустройству дворовой территории составляет 0,1% от сметной стоимости работ.</w:t>
      </w:r>
    </w:p>
    <w:p w:rsidR="00B53DC3" w:rsidRDefault="00B53DC3" w:rsidP="0040085F">
      <w:pPr>
        <w:tabs>
          <w:tab w:val="center" w:pos="5386"/>
        </w:tabs>
      </w:pPr>
      <w:r>
        <w:t>В результате реализации мероприятий, предусмотренных муниципальной программой, планируется:</w:t>
      </w:r>
    </w:p>
    <w:p w:rsidR="00B53DC3" w:rsidRDefault="00B53DC3" w:rsidP="0040085F">
      <w:pPr>
        <w:tabs>
          <w:tab w:val="center" w:pos="5386"/>
        </w:tabs>
      </w:pPr>
      <w:r>
        <w:lastRenderedPageBreak/>
        <w:t xml:space="preserve">-повышение уровня комплексного благоустройства дворовых территорий в </w:t>
      </w:r>
      <w:proofErr w:type="spellStart"/>
      <w:r>
        <w:t>муниципаль¬ном</w:t>
      </w:r>
      <w:proofErr w:type="spellEnd"/>
      <w:r>
        <w:t xml:space="preserve"> образовании – «Казанское сельское поселение», включая благоустройство дворовых проездов, освещение дворовых территорий, сохранение и увеличение числа озелененных территорий;</w:t>
      </w:r>
    </w:p>
    <w:p w:rsidR="00B53DC3" w:rsidRDefault="00B53DC3" w:rsidP="0040085F">
      <w:pPr>
        <w:tabs>
          <w:tab w:val="center" w:pos="5386"/>
        </w:tabs>
      </w:pPr>
      <w:r>
        <w:t>-увеличение доли дворовых территорий в муниципальном образовании – «Казанское сельское поселение» Ростовской области, на которых выполнены работы по благоустройству;</w:t>
      </w:r>
    </w:p>
    <w:p w:rsidR="00B53DC3" w:rsidRDefault="00B53DC3" w:rsidP="0040085F">
      <w:pPr>
        <w:tabs>
          <w:tab w:val="center" w:pos="5386"/>
        </w:tabs>
      </w:pPr>
      <w:r>
        <w:t xml:space="preserve">-увеличение доли территорий общего пользования в муниципальном образовании – «Казанское сельское поселение» </w:t>
      </w:r>
      <w:proofErr w:type="gramStart"/>
      <w:r>
        <w:t>Ростовской  области</w:t>
      </w:r>
      <w:proofErr w:type="gramEnd"/>
      <w:r>
        <w:t>, на которых выполнены работы по благоустройству;</w:t>
      </w:r>
    </w:p>
    <w:p w:rsidR="00B53DC3" w:rsidRDefault="00B53DC3" w:rsidP="0040085F">
      <w:pPr>
        <w:tabs>
          <w:tab w:val="center" w:pos="5386"/>
        </w:tabs>
      </w:pPr>
      <w:r>
        <w:t>-</w:t>
      </w:r>
      <w:r>
        <w:tab/>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 «Казанское сельское поселение» Ростовской области.</w:t>
      </w:r>
    </w:p>
    <w:p w:rsidR="00B53DC3" w:rsidRDefault="00B53DC3" w:rsidP="0040085F">
      <w:pPr>
        <w:tabs>
          <w:tab w:val="center" w:pos="5386"/>
        </w:tabs>
      </w:pPr>
      <w:r>
        <w:t>При реализации муниципальной программы возможно возникновение рисков, которые могут препятствовать достижению планируемых результатов. В рамках мер по предотвращению рисков разработан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муниципальной программы. Перечень рисков и мероприятий по предупреждению рисков приведен в таблице 1.</w:t>
      </w:r>
    </w:p>
    <w:p w:rsidR="00B53DC3" w:rsidRDefault="00B53DC3" w:rsidP="0040085F">
      <w:pPr>
        <w:tabs>
          <w:tab w:val="center" w:pos="5386"/>
        </w:tabs>
      </w:pPr>
    </w:p>
    <w:p w:rsidR="00B53DC3" w:rsidRDefault="00B53DC3" w:rsidP="0040085F">
      <w:pPr>
        <w:tabs>
          <w:tab w:val="center" w:pos="5386"/>
        </w:tabs>
      </w:pPr>
    </w:p>
    <w:p w:rsidR="00B53DC3" w:rsidRDefault="00B53DC3" w:rsidP="0040085F">
      <w:pPr>
        <w:tabs>
          <w:tab w:val="center" w:pos="5386"/>
        </w:tabs>
      </w:pPr>
      <w:r>
        <w:t>№</w:t>
      </w:r>
    </w:p>
    <w:p w:rsidR="00B53DC3" w:rsidRDefault="00B53DC3" w:rsidP="0040085F">
      <w:pPr>
        <w:tabs>
          <w:tab w:val="center" w:pos="5386"/>
        </w:tabs>
      </w:pPr>
      <w:r>
        <w:t>п/п</w:t>
      </w:r>
      <w:r>
        <w:tab/>
        <w:t>Наименование риска/возможности</w:t>
      </w:r>
      <w:r>
        <w:tab/>
        <w:t>Мероприятия по предупреждению риска/реализации возможности</w:t>
      </w:r>
    </w:p>
    <w:p w:rsidR="00B53DC3" w:rsidRDefault="00B53DC3" w:rsidP="0040085F">
      <w:pPr>
        <w:tabs>
          <w:tab w:val="center" w:pos="5386"/>
        </w:tabs>
      </w:pPr>
      <w:r>
        <w:t>1</w:t>
      </w:r>
      <w:r>
        <w:tab/>
        <w:t>Отсутствие заявок от собственников жилых помещений МКД на участие в отборе дворовых территорий для проведения работ по комплексному благоустройству дворовых территорий</w:t>
      </w:r>
      <w:r>
        <w:tab/>
        <w:t>1.</w:t>
      </w:r>
      <w:r>
        <w:tab/>
        <w:t xml:space="preserve">Активная работа и </w:t>
      </w:r>
      <w:proofErr w:type="gramStart"/>
      <w:r>
        <w:t>вовлечение ,</w:t>
      </w:r>
      <w:proofErr w:type="gramEnd"/>
      <w:r>
        <w:t xml:space="preserve"> граждан и организаций в работу по отбору дворовых территорий для проведения работ по комплексному благоустройству дворовых территорий.</w:t>
      </w:r>
    </w:p>
    <w:p w:rsidR="00B53DC3" w:rsidRDefault="00B53DC3" w:rsidP="0040085F">
      <w:pPr>
        <w:tabs>
          <w:tab w:val="center" w:pos="5386"/>
        </w:tabs>
      </w:pPr>
      <w:r>
        <w:t>2.</w:t>
      </w:r>
      <w:r>
        <w:tab/>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B53DC3" w:rsidRDefault="00B53DC3" w:rsidP="0040085F">
      <w:pPr>
        <w:tabs>
          <w:tab w:val="center" w:pos="5386"/>
        </w:tabs>
      </w:pPr>
      <w:r>
        <w:t>2</w:t>
      </w:r>
      <w:r>
        <w:tab/>
        <w:t xml:space="preserve">Отсутствие средств федерального, </w:t>
      </w:r>
      <w:proofErr w:type="spellStart"/>
      <w:proofErr w:type="gramStart"/>
      <w:r>
        <w:t>реги-онального</w:t>
      </w:r>
      <w:proofErr w:type="spellEnd"/>
      <w:proofErr w:type="gramEnd"/>
      <w:r>
        <w:t xml:space="preserve"> бюджетов для </w:t>
      </w:r>
      <w:proofErr w:type="spellStart"/>
      <w:r>
        <w:t>финансирова¬ния</w:t>
      </w:r>
      <w:proofErr w:type="spellEnd"/>
      <w:r>
        <w:t xml:space="preserve"> проектов по благоустройству</w:t>
      </w:r>
      <w:r>
        <w:tab/>
        <w:t>Корректировка муниципальной программы</w:t>
      </w:r>
    </w:p>
    <w:p w:rsidR="00B53DC3" w:rsidRDefault="00B53DC3" w:rsidP="0040085F">
      <w:pPr>
        <w:tabs>
          <w:tab w:val="center" w:pos="5386"/>
        </w:tabs>
      </w:pPr>
      <w:r>
        <w:t>3</w:t>
      </w:r>
      <w:r>
        <w:tab/>
        <w:t xml:space="preserve">Непринятие муниципальным </w:t>
      </w:r>
      <w:proofErr w:type="spellStart"/>
      <w:r>
        <w:t>образова¬нием</w:t>
      </w:r>
      <w:proofErr w:type="spellEnd"/>
      <w:r>
        <w:t xml:space="preserve"> – Казанское сельское поселение Ростовской </w:t>
      </w:r>
      <w:proofErr w:type="gramStart"/>
      <w:r>
        <w:t>об-</w:t>
      </w:r>
      <w:proofErr w:type="spellStart"/>
      <w:r>
        <w:t>ласти</w:t>
      </w:r>
      <w:proofErr w:type="spellEnd"/>
      <w:proofErr w:type="gramEnd"/>
      <w:r>
        <w:t xml:space="preserve"> новых современных </w:t>
      </w:r>
      <w:proofErr w:type="spellStart"/>
      <w:r>
        <w:t>соответст¬вующих</w:t>
      </w:r>
      <w:proofErr w:type="spellEnd"/>
      <w:r>
        <w:t xml:space="preserve"> федеральным методическим документам Правил благоустройства</w:t>
      </w:r>
      <w:r>
        <w:tab/>
        <w:t>1.</w:t>
      </w:r>
      <w:r>
        <w:tab/>
        <w:t xml:space="preserve">Активная работа и вовлечение </w:t>
      </w:r>
      <w:proofErr w:type="spellStart"/>
      <w:proofErr w:type="gramStart"/>
      <w:r>
        <w:t>руко</w:t>
      </w:r>
      <w:proofErr w:type="spellEnd"/>
      <w:r>
        <w:t>-водителей</w:t>
      </w:r>
      <w:proofErr w:type="gramEnd"/>
      <w:r>
        <w:t xml:space="preserve"> структурных подразделений муниципального образования – Казанское сельское поселение Ростовской области в </w:t>
      </w:r>
      <w:proofErr w:type="spellStart"/>
      <w:r>
        <w:t>про¬цесс</w:t>
      </w:r>
      <w:proofErr w:type="spellEnd"/>
      <w:r>
        <w:t xml:space="preserve"> принятия правил благоустройства.</w:t>
      </w:r>
    </w:p>
    <w:p w:rsidR="00B53DC3" w:rsidRDefault="00B53DC3" w:rsidP="0040085F">
      <w:pPr>
        <w:tabs>
          <w:tab w:val="center" w:pos="5386"/>
        </w:tabs>
      </w:pPr>
      <w:r>
        <w:t>2.</w:t>
      </w:r>
      <w:r>
        <w:tab/>
        <w:t>Инициирование при необходимости дополнительных поручений Главы Администрации Казанского сельского поселения о принятии дополнительных мер в целях реализации мероприятий муниципальной программы</w:t>
      </w:r>
    </w:p>
    <w:p w:rsidR="00B53DC3" w:rsidRDefault="00B53DC3" w:rsidP="0040085F">
      <w:pPr>
        <w:tabs>
          <w:tab w:val="center" w:pos="5386"/>
        </w:tabs>
      </w:pPr>
      <w:r>
        <w:t>Таблица 4</w:t>
      </w:r>
    </w:p>
    <w:p w:rsidR="00B53DC3" w:rsidRDefault="00B53DC3" w:rsidP="0040085F">
      <w:pPr>
        <w:tabs>
          <w:tab w:val="center" w:pos="5386"/>
        </w:tabs>
      </w:pPr>
    </w:p>
    <w:p w:rsidR="00B53DC3" w:rsidRDefault="00B53DC3" w:rsidP="0040085F">
      <w:pPr>
        <w:tabs>
          <w:tab w:val="center" w:pos="5386"/>
        </w:tabs>
      </w:pPr>
      <w:r>
        <w:t>7.</w:t>
      </w:r>
      <w:r>
        <w:tab/>
        <w:t xml:space="preserve">Состав основных мероприятий, а также показатели результативности </w:t>
      </w:r>
      <w:proofErr w:type="spellStart"/>
      <w:proofErr w:type="gramStart"/>
      <w:r>
        <w:t>муни-ципальной</w:t>
      </w:r>
      <w:proofErr w:type="spellEnd"/>
      <w:proofErr w:type="gramEnd"/>
      <w:r>
        <w:t xml:space="preserve"> программы.</w:t>
      </w:r>
    </w:p>
    <w:p w:rsidR="00B53DC3" w:rsidRDefault="00B53DC3" w:rsidP="0040085F">
      <w:pPr>
        <w:tabs>
          <w:tab w:val="center" w:pos="5386"/>
        </w:tabs>
      </w:pPr>
      <w:r>
        <w:t>В данном разделе муниципальной программы приведено обоснование основных мероприятий с указанием целевых показателей и сроков их реализации.</w:t>
      </w:r>
    </w:p>
    <w:p w:rsidR="00B53DC3" w:rsidRDefault="00B53DC3" w:rsidP="0040085F">
      <w:pPr>
        <w:tabs>
          <w:tab w:val="center" w:pos="5386"/>
        </w:tabs>
      </w:pPr>
      <w:r>
        <w:t>Включение в муниципальную программу основных мероприятий осуществлено, исходя из необходимости комплексного решения поставленных задач и достижения целей, направленных на повышение уровня благоустройства территории муниципального образования – Казанское сельское поселение.</w:t>
      </w:r>
    </w:p>
    <w:p w:rsidR="00B53DC3" w:rsidRDefault="00B53DC3" w:rsidP="0040085F">
      <w:pPr>
        <w:tabs>
          <w:tab w:val="center" w:pos="5386"/>
        </w:tabs>
      </w:pPr>
      <w:r>
        <w:t>Таблица 5</w:t>
      </w:r>
    </w:p>
    <w:p w:rsidR="00B53DC3" w:rsidRDefault="00B53DC3" w:rsidP="0040085F">
      <w:pPr>
        <w:tabs>
          <w:tab w:val="center" w:pos="5386"/>
        </w:tabs>
      </w:pPr>
      <w:r>
        <w:t>№</w:t>
      </w:r>
    </w:p>
    <w:p w:rsidR="00B53DC3" w:rsidRDefault="00B53DC3" w:rsidP="0040085F">
      <w:pPr>
        <w:tabs>
          <w:tab w:val="center" w:pos="5386"/>
        </w:tabs>
      </w:pPr>
      <w:r>
        <w:t>п/п</w:t>
      </w:r>
      <w:r>
        <w:tab/>
        <w:t>Задачи</w:t>
      </w:r>
      <w:r>
        <w:tab/>
        <w:t>Основные мероприятия</w:t>
      </w:r>
      <w:r>
        <w:tab/>
        <w:t>Основные показатели</w:t>
      </w:r>
    </w:p>
    <w:p w:rsidR="00B53DC3" w:rsidRDefault="00B53DC3" w:rsidP="0040085F">
      <w:pPr>
        <w:tabs>
          <w:tab w:val="center" w:pos="5386"/>
        </w:tabs>
      </w:pPr>
      <w:r>
        <w:t>1</w:t>
      </w:r>
      <w:r>
        <w:tab/>
        <w:t xml:space="preserve">Развитие </w:t>
      </w:r>
      <w:proofErr w:type="spellStart"/>
      <w:proofErr w:type="gramStart"/>
      <w:r>
        <w:t>формиро-вания</w:t>
      </w:r>
      <w:proofErr w:type="spellEnd"/>
      <w:proofErr w:type="gramEnd"/>
      <w:r>
        <w:t xml:space="preserve"> единого </w:t>
      </w:r>
      <w:proofErr w:type="spellStart"/>
      <w:r>
        <w:t>об¬лика</w:t>
      </w:r>
      <w:proofErr w:type="spellEnd"/>
      <w:r>
        <w:t xml:space="preserve"> </w:t>
      </w:r>
      <w:proofErr w:type="spellStart"/>
      <w:r>
        <w:t>муниципаль¬ного</w:t>
      </w:r>
      <w:proofErr w:type="spellEnd"/>
      <w:r>
        <w:t xml:space="preserve"> образования –Казанское сельское поселение.</w:t>
      </w:r>
      <w:r>
        <w:tab/>
        <w:t xml:space="preserve">1. Реализация комплексных проектов благоустройства муниципального </w:t>
      </w:r>
      <w:proofErr w:type="spellStart"/>
      <w:r>
        <w:t>образова¬ния</w:t>
      </w:r>
      <w:proofErr w:type="spellEnd"/>
      <w:r>
        <w:t xml:space="preserve"> – Казанское сельское поселение.</w:t>
      </w:r>
      <w:r>
        <w:tab/>
        <w:t xml:space="preserve">1. Количество реализованных комплексных проектов </w:t>
      </w:r>
      <w:proofErr w:type="gramStart"/>
      <w:r>
        <w:t>благо-устройства</w:t>
      </w:r>
      <w:proofErr w:type="gramEnd"/>
      <w:r>
        <w:t>.</w:t>
      </w:r>
    </w:p>
    <w:p w:rsidR="00B53DC3" w:rsidRDefault="00B53DC3" w:rsidP="0040085F">
      <w:pPr>
        <w:tabs>
          <w:tab w:val="center" w:pos="5386"/>
        </w:tabs>
      </w:pPr>
      <w:r>
        <w:lastRenderedPageBreak/>
        <w:t>2</w:t>
      </w:r>
      <w:r>
        <w:tab/>
        <w:t xml:space="preserve">Улучшение </w:t>
      </w:r>
      <w:proofErr w:type="spellStart"/>
      <w:proofErr w:type="gramStart"/>
      <w:r>
        <w:t>содер-жания</w:t>
      </w:r>
      <w:proofErr w:type="spellEnd"/>
      <w:proofErr w:type="gramEnd"/>
      <w:r>
        <w:t xml:space="preserve"> и развития объектов </w:t>
      </w:r>
      <w:proofErr w:type="spellStart"/>
      <w:r>
        <w:t>благоуст-ройства</w:t>
      </w:r>
      <w:proofErr w:type="spellEnd"/>
      <w:r>
        <w:t xml:space="preserve"> на </w:t>
      </w:r>
      <w:proofErr w:type="spellStart"/>
      <w:r>
        <w:t>терри¬тории</w:t>
      </w:r>
      <w:proofErr w:type="spellEnd"/>
      <w:r>
        <w:t xml:space="preserve"> </w:t>
      </w:r>
      <w:proofErr w:type="spellStart"/>
      <w:r>
        <w:t>муниципаль¬ного</w:t>
      </w:r>
      <w:proofErr w:type="spellEnd"/>
      <w:r>
        <w:t xml:space="preserve"> образования, включая объекты, находящиеся в </w:t>
      </w:r>
      <w:proofErr w:type="spellStart"/>
      <w:r>
        <w:t>час¬тной</w:t>
      </w:r>
      <w:proofErr w:type="spellEnd"/>
      <w:r>
        <w:t xml:space="preserve"> </w:t>
      </w:r>
      <w:proofErr w:type="spellStart"/>
      <w:r>
        <w:t>собственнос¬ти</w:t>
      </w:r>
      <w:proofErr w:type="spellEnd"/>
      <w:r>
        <w:t xml:space="preserve"> и прилегающие к ним территории.</w:t>
      </w:r>
      <w:r>
        <w:tab/>
        <w:t xml:space="preserve">1. Строительство и ремонт благоустроенных дворовых территорий (полностью </w:t>
      </w:r>
      <w:proofErr w:type="gramStart"/>
      <w:r>
        <w:t>ос-</w:t>
      </w:r>
      <w:proofErr w:type="spellStart"/>
      <w:r>
        <w:t>вещенных</w:t>
      </w:r>
      <w:proofErr w:type="spellEnd"/>
      <w:proofErr w:type="gramEnd"/>
      <w:r>
        <w:t>, оборудованных местами для проведения досуга и отдыха разными группами населения (</w:t>
      </w:r>
      <w:proofErr w:type="spellStart"/>
      <w:r>
        <w:t>спор¬тивные</w:t>
      </w:r>
      <w:proofErr w:type="spellEnd"/>
      <w:r>
        <w:t xml:space="preserve"> площадки, детские площадки), малые </w:t>
      </w:r>
      <w:proofErr w:type="spellStart"/>
      <w:r>
        <w:t>архи¬тектурные</w:t>
      </w:r>
      <w:proofErr w:type="spellEnd"/>
      <w:r>
        <w:t xml:space="preserve"> формы).</w:t>
      </w:r>
      <w:r>
        <w:tab/>
        <w:t>1.</w:t>
      </w:r>
      <w:r>
        <w:tab/>
        <w:t>Количество благоустроенных дворовых территорий.</w:t>
      </w:r>
    </w:p>
    <w:p w:rsidR="00B53DC3" w:rsidRDefault="00B53DC3" w:rsidP="0040085F">
      <w:pPr>
        <w:tabs>
          <w:tab w:val="center" w:pos="5386"/>
        </w:tabs>
      </w:pPr>
      <w:r>
        <w:t xml:space="preserve">2.Доля благоустроенных </w:t>
      </w:r>
      <w:proofErr w:type="spellStart"/>
      <w:r>
        <w:t>дворо¬вых</w:t>
      </w:r>
      <w:proofErr w:type="spellEnd"/>
      <w:r>
        <w:t xml:space="preserve"> территорий от общего </w:t>
      </w:r>
      <w:proofErr w:type="spellStart"/>
      <w:r>
        <w:t>ко¬личества</w:t>
      </w:r>
      <w:proofErr w:type="spellEnd"/>
      <w:r>
        <w:t xml:space="preserve"> дворовых территорий.</w:t>
      </w:r>
    </w:p>
    <w:p w:rsidR="00B53DC3" w:rsidRDefault="00B53DC3" w:rsidP="0040085F">
      <w:pPr>
        <w:tabs>
          <w:tab w:val="center" w:pos="5386"/>
        </w:tabs>
      </w:pPr>
      <w:r>
        <w:t xml:space="preserve">3.Охват населения </w:t>
      </w:r>
      <w:proofErr w:type="spellStart"/>
      <w:proofErr w:type="gramStart"/>
      <w:r>
        <w:t>благоуст</w:t>
      </w:r>
      <w:proofErr w:type="spellEnd"/>
      <w:r>
        <w:t>-роенными</w:t>
      </w:r>
      <w:proofErr w:type="gramEnd"/>
      <w:r>
        <w:t xml:space="preserve"> дворовыми </w:t>
      </w:r>
      <w:proofErr w:type="spellStart"/>
      <w:r>
        <w:t>террито-риями</w:t>
      </w:r>
      <w:proofErr w:type="spellEnd"/>
      <w:r>
        <w:t>.</w:t>
      </w:r>
    </w:p>
    <w:p w:rsidR="00B53DC3" w:rsidRDefault="00B53DC3" w:rsidP="0040085F">
      <w:pPr>
        <w:tabs>
          <w:tab w:val="center" w:pos="5386"/>
        </w:tabs>
      </w:pPr>
      <w:r>
        <w:t>3</w:t>
      </w:r>
      <w:r>
        <w:tab/>
        <w:t xml:space="preserve">Повышение уровня вовлеченности заинтересованных граждан, </w:t>
      </w:r>
      <w:proofErr w:type="spellStart"/>
      <w:r>
        <w:t>организа¬ций</w:t>
      </w:r>
      <w:proofErr w:type="spellEnd"/>
      <w:r>
        <w:t xml:space="preserve"> в реализацию мероприятий по благоустройству территории </w:t>
      </w:r>
      <w:proofErr w:type="spellStart"/>
      <w:proofErr w:type="gramStart"/>
      <w:r>
        <w:t>муни-ципального</w:t>
      </w:r>
      <w:proofErr w:type="spellEnd"/>
      <w:proofErr w:type="gramEnd"/>
      <w:r>
        <w:t xml:space="preserve"> </w:t>
      </w:r>
      <w:proofErr w:type="spellStart"/>
      <w:r>
        <w:t>образо-вания</w:t>
      </w:r>
      <w:proofErr w:type="spellEnd"/>
      <w:r>
        <w:t xml:space="preserve"> – Казанское сельское поселение.</w:t>
      </w:r>
      <w:r>
        <w:tab/>
        <w:t xml:space="preserve">1. Расширение механизмов вовлечения граждан и </w:t>
      </w:r>
      <w:proofErr w:type="spellStart"/>
      <w:proofErr w:type="gramStart"/>
      <w:r>
        <w:t>орга-низаций</w:t>
      </w:r>
      <w:proofErr w:type="spellEnd"/>
      <w:proofErr w:type="gramEnd"/>
      <w:r>
        <w:t xml:space="preserve"> в реализацию </w:t>
      </w:r>
      <w:proofErr w:type="spellStart"/>
      <w:r>
        <w:t>меро</w:t>
      </w:r>
      <w:proofErr w:type="spellEnd"/>
      <w:r>
        <w:t>-приятий по благоустройству</w:t>
      </w:r>
      <w:r>
        <w:tab/>
        <w:t>1.</w:t>
      </w:r>
      <w:r>
        <w:tab/>
        <w:t xml:space="preserve">Доля проектов </w:t>
      </w:r>
      <w:proofErr w:type="spellStart"/>
      <w:r>
        <w:t>благоустрой¬ства</w:t>
      </w:r>
      <w:proofErr w:type="spellEnd"/>
      <w:r>
        <w:t xml:space="preserve">, реализованных с </w:t>
      </w:r>
      <w:proofErr w:type="spellStart"/>
      <w:r>
        <w:t>финан¬совым</w:t>
      </w:r>
      <w:proofErr w:type="spellEnd"/>
      <w:r>
        <w:t xml:space="preserve"> участием граждан, </w:t>
      </w:r>
      <w:proofErr w:type="spellStart"/>
      <w:proofErr w:type="gramStart"/>
      <w:r>
        <w:t>заин-тересованных</w:t>
      </w:r>
      <w:proofErr w:type="spellEnd"/>
      <w:proofErr w:type="gramEnd"/>
      <w:r>
        <w:t xml:space="preserve"> организаций.</w:t>
      </w:r>
    </w:p>
    <w:p w:rsidR="00B53DC3" w:rsidRDefault="00B53DC3" w:rsidP="0040085F">
      <w:pPr>
        <w:tabs>
          <w:tab w:val="center" w:pos="5386"/>
        </w:tabs>
      </w:pPr>
      <w:r>
        <w:t>2.</w:t>
      </w:r>
      <w:r>
        <w:tab/>
        <w:t xml:space="preserve">Доля проектов </w:t>
      </w:r>
      <w:proofErr w:type="spellStart"/>
      <w:r>
        <w:t>благоустрой¬ства</w:t>
      </w:r>
      <w:proofErr w:type="spellEnd"/>
      <w:r>
        <w:t xml:space="preserve">, реализованных с </w:t>
      </w:r>
      <w:proofErr w:type="spellStart"/>
      <w:r>
        <w:t>трудо¬вым</w:t>
      </w:r>
      <w:proofErr w:type="spellEnd"/>
      <w:r>
        <w:t xml:space="preserve"> участием граждан, </w:t>
      </w:r>
      <w:proofErr w:type="spellStart"/>
      <w:r>
        <w:t>заинте¬ресованных</w:t>
      </w:r>
      <w:proofErr w:type="spellEnd"/>
      <w:r>
        <w:t xml:space="preserve"> организаций.</w:t>
      </w:r>
    </w:p>
    <w:p w:rsidR="00B53DC3" w:rsidRDefault="00B53DC3" w:rsidP="0040085F">
      <w:pPr>
        <w:tabs>
          <w:tab w:val="center" w:pos="5386"/>
        </w:tabs>
      </w:pPr>
    </w:p>
    <w:p w:rsidR="00B53DC3" w:rsidRDefault="00B53DC3" w:rsidP="0040085F">
      <w:pPr>
        <w:tabs>
          <w:tab w:val="center" w:pos="5386"/>
        </w:tabs>
      </w:pPr>
      <w:r>
        <w:t>Количество показателей (индикаторов) муниципальной программы сформировано исходя из принципов необходимости и достаточности для достижения целей и решения поставленных задач.</w:t>
      </w:r>
    </w:p>
    <w:p w:rsidR="00B53DC3" w:rsidRDefault="00B53DC3" w:rsidP="0040085F">
      <w:pPr>
        <w:tabs>
          <w:tab w:val="center" w:pos="5386"/>
        </w:tabs>
      </w:pPr>
      <w:r>
        <w:t>Система показателей (индикаторов) муниципальной программы позволяет оценивать прогресс в достижении всех целей и решении всех задач программы и охватывает существенные аспекты достижения цели и решения задач.</w:t>
      </w:r>
    </w:p>
    <w:p w:rsidR="00B53DC3" w:rsidRDefault="00B53DC3" w:rsidP="0040085F">
      <w:pPr>
        <w:tabs>
          <w:tab w:val="center" w:pos="5386"/>
        </w:tabs>
      </w:pPr>
      <w:r>
        <w:t xml:space="preserve">Кроме того, формализация показателей (индикаторов) муниципальной программы и установление их значений соотносится с показателями правил предоставления </w:t>
      </w:r>
      <w:proofErr w:type="spellStart"/>
      <w:r>
        <w:t>федераль¬ной</w:t>
      </w:r>
      <w:proofErr w:type="spellEnd"/>
      <w:r>
        <w:t xml:space="preserve"> субсидии, правил предоставления региональной субсидии, паспорта приоритетного проекта, документов стратегического планирования федерального и регионального уровня, обеспечивая преемственность в наименованиях показателей различных уровней и </w:t>
      </w:r>
      <w:proofErr w:type="spellStart"/>
      <w:r>
        <w:t>методи¬кой</w:t>
      </w:r>
      <w:proofErr w:type="spellEnd"/>
      <w:r>
        <w:t xml:space="preserve"> их расчета.</w:t>
      </w:r>
    </w:p>
    <w:p w:rsidR="00B53DC3" w:rsidRDefault="00B53DC3" w:rsidP="0040085F">
      <w:pPr>
        <w:tabs>
          <w:tab w:val="center" w:pos="5386"/>
        </w:tabs>
      </w:pPr>
      <w:r>
        <w:t xml:space="preserve">Информация о ресурсном обеспечении муниципальной </w:t>
      </w:r>
      <w:proofErr w:type="gramStart"/>
      <w:r>
        <w:t>программы  приводится</w:t>
      </w:r>
      <w:proofErr w:type="gramEnd"/>
      <w:r>
        <w:t xml:space="preserve"> по источникам финансирования (федеральный бюджет, региональный бюджет, местные бюджеты, внебюджетные средства), по главным распорядителям, основным мероприятиям муниципальной программы, а также по годам реализации программы.</w:t>
      </w:r>
    </w:p>
    <w:p w:rsidR="00B53DC3" w:rsidRDefault="00B53DC3" w:rsidP="0040085F">
      <w:pPr>
        <w:tabs>
          <w:tab w:val="center" w:pos="5386"/>
        </w:tabs>
      </w:pPr>
      <w:r>
        <w:t xml:space="preserve">Мероприятия муниципальной программы разработаны исходя из необходимости решения задач программы с учетом финансовых ресурсов, выделяемых на финансирование муниципальной программы, и полномочий, закрепленных за органами местного самоуправления Курганской области действующим </w:t>
      </w:r>
      <w:proofErr w:type="spellStart"/>
      <w:proofErr w:type="gramStart"/>
      <w:r>
        <w:t>законодательством.Перечень</w:t>
      </w:r>
      <w:proofErr w:type="spellEnd"/>
      <w:proofErr w:type="gramEnd"/>
      <w:r>
        <w:t xml:space="preserve"> мероприятий муниципальной программы и подпрограммы приведен в таблице 6.</w:t>
      </w:r>
    </w:p>
    <w:p w:rsidR="00B53DC3" w:rsidRDefault="00B53DC3" w:rsidP="0040085F">
      <w:pPr>
        <w:tabs>
          <w:tab w:val="center" w:pos="5386"/>
        </w:tabs>
      </w:pPr>
      <w:r>
        <w:t>Таблица 6</w:t>
      </w:r>
    </w:p>
    <w:p w:rsidR="00B53DC3" w:rsidRDefault="00B53DC3" w:rsidP="0040085F">
      <w:pPr>
        <w:tabs>
          <w:tab w:val="center" w:pos="5386"/>
        </w:tabs>
      </w:pPr>
      <w:r>
        <w:t>Номер и наименование основного мероприятия</w:t>
      </w:r>
      <w:r>
        <w:tab/>
        <w:t>Ответственный</w:t>
      </w:r>
    </w:p>
    <w:p w:rsidR="00B53DC3" w:rsidRDefault="00B53DC3" w:rsidP="0040085F">
      <w:pPr>
        <w:tabs>
          <w:tab w:val="center" w:pos="5386"/>
        </w:tabs>
      </w:pPr>
      <w:r>
        <w:t>исполнитель</w:t>
      </w:r>
    </w:p>
    <w:p w:rsidR="00B53DC3" w:rsidRDefault="00B53DC3" w:rsidP="0040085F">
      <w:pPr>
        <w:tabs>
          <w:tab w:val="center" w:pos="5386"/>
        </w:tabs>
      </w:pPr>
      <w:r>
        <w:t>(соисполнители)</w:t>
      </w:r>
      <w:r>
        <w:tab/>
        <w:t>Срок</w:t>
      </w:r>
    </w:p>
    <w:p w:rsidR="00B53DC3" w:rsidRDefault="00B53DC3" w:rsidP="0040085F">
      <w:pPr>
        <w:tabs>
          <w:tab w:val="center" w:pos="5386"/>
        </w:tabs>
      </w:pPr>
      <w:r>
        <w:t>реализации</w:t>
      </w:r>
      <w:r>
        <w:tab/>
        <w:t>Ожидаемый конечный результат (краткое описание)</w:t>
      </w:r>
    </w:p>
    <w:p w:rsidR="00B53DC3" w:rsidRDefault="00B53DC3" w:rsidP="0040085F">
      <w:pPr>
        <w:tabs>
          <w:tab w:val="center" w:pos="5386"/>
        </w:tabs>
      </w:pPr>
      <w:r>
        <w:t xml:space="preserve">Разработка и утверждение муниципальной </w:t>
      </w:r>
      <w:proofErr w:type="gramStart"/>
      <w:r>
        <w:t>программы  муниципального</w:t>
      </w:r>
      <w:proofErr w:type="gramEnd"/>
      <w:r>
        <w:t xml:space="preserve"> </w:t>
      </w:r>
      <w:proofErr w:type="spellStart"/>
      <w:r>
        <w:t>образова¬ния</w:t>
      </w:r>
      <w:proofErr w:type="spellEnd"/>
      <w:r>
        <w:t xml:space="preserve">- Казанское сельское поселение Ростовской области по </w:t>
      </w:r>
      <w:proofErr w:type="spellStart"/>
      <w:r>
        <w:t>форми-рованию</w:t>
      </w:r>
      <w:proofErr w:type="spellEnd"/>
      <w:r>
        <w:t xml:space="preserve"> комфортной </w:t>
      </w:r>
      <w:proofErr w:type="spellStart"/>
      <w:r>
        <w:t>го¬родской</w:t>
      </w:r>
      <w:proofErr w:type="spellEnd"/>
      <w:r>
        <w:t xml:space="preserve"> среды</w:t>
      </w:r>
      <w:r>
        <w:tab/>
        <w:t>Сектор ЖКХ и благоустройства Администрации Казанского сельского поселения.</w:t>
      </w:r>
      <w:r>
        <w:tab/>
        <w:t>август-декабрь</w:t>
      </w:r>
    </w:p>
    <w:p w:rsidR="00B53DC3" w:rsidRDefault="00B53DC3" w:rsidP="0040085F">
      <w:pPr>
        <w:tabs>
          <w:tab w:val="center" w:pos="5386"/>
        </w:tabs>
      </w:pPr>
      <w:r>
        <w:t>2017г</w:t>
      </w:r>
      <w:r>
        <w:tab/>
        <w:t xml:space="preserve">Повышение уровня комплексного </w:t>
      </w:r>
      <w:proofErr w:type="spellStart"/>
      <w:proofErr w:type="gramStart"/>
      <w:r>
        <w:t>благоуст-ройства</w:t>
      </w:r>
      <w:proofErr w:type="spellEnd"/>
      <w:proofErr w:type="gramEnd"/>
      <w:r>
        <w:t xml:space="preserve"> дворовых тер-</w:t>
      </w:r>
      <w:proofErr w:type="spellStart"/>
      <w:r>
        <w:t>риторий</w:t>
      </w:r>
      <w:proofErr w:type="spellEnd"/>
      <w:r>
        <w:t xml:space="preserve"> в </w:t>
      </w:r>
      <w:proofErr w:type="spellStart"/>
      <w:r>
        <w:t>муниципаль¬ном</w:t>
      </w:r>
      <w:proofErr w:type="spellEnd"/>
      <w:r>
        <w:t xml:space="preserve"> образовании –Казанское сельское поселение Ростовской области, включая благоустройство </w:t>
      </w:r>
      <w:proofErr w:type="spellStart"/>
      <w:r>
        <w:t>дво¬ровых</w:t>
      </w:r>
      <w:proofErr w:type="spellEnd"/>
      <w:r>
        <w:t xml:space="preserve"> проездов, </w:t>
      </w:r>
      <w:proofErr w:type="spellStart"/>
      <w:r>
        <w:t>осве-щение</w:t>
      </w:r>
      <w:proofErr w:type="spellEnd"/>
      <w:r>
        <w:t xml:space="preserve"> дворовых тер-</w:t>
      </w:r>
      <w:proofErr w:type="spellStart"/>
      <w:r>
        <w:t>риторий</w:t>
      </w:r>
      <w:proofErr w:type="spellEnd"/>
      <w:r>
        <w:t xml:space="preserve">, сохранение и увеличение числа </w:t>
      </w:r>
      <w:proofErr w:type="spellStart"/>
      <w:r>
        <w:t>озе-лененных</w:t>
      </w:r>
      <w:proofErr w:type="spellEnd"/>
      <w:r>
        <w:t xml:space="preserve"> территорий,</w:t>
      </w:r>
    </w:p>
    <w:p w:rsidR="00B53DC3" w:rsidRDefault="00B53DC3" w:rsidP="0040085F">
      <w:pPr>
        <w:tabs>
          <w:tab w:val="center" w:pos="5386"/>
        </w:tabs>
      </w:pPr>
      <w:r>
        <w:t xml:space="preserve">Разработка и принятие </w:t>
      </w:r>
      <w:proofErr w:type="spellStart"/>
      <w:proofErr w:type="gramStart"/>
      <w:r>
        <w:t>пра-вового</w:t>
      </w:r>
      <w:proofErr w:type="spellEnd"/>
      <w:proofErr w:type="gramEnd"/>
      <w:r>
        <w:t xml:space="preserve"> акта о создании общественной комиссии</w:t>
      </w:r>
      <w:r>
        <w:tab/>
      </w:r>
      <w:r>
        <w:tab/>
        <w:t>август-ноябрь 2017г</w:t>
      </w:r>
    </w:p>
    <w:p w:rsidR="00B53DC3" w:rsidRDefault="00B53DC3" w:rsidP="0040085F">
      <w:pPr>
        <w:tabs>
          <w:tab w:val="center" w:pos="5386"/>
        </w:tabs>
      </w:pPr>
      <w:r>
        <w:t xml:space="preserve">Разработка и принятие </w:t>
      </w:r>
      <w:proofErr w:type="spellStart"/>
      <w:proofErr w:type="gramStart"/>
      <w:r>
        <w:t>пра-вового</w:t>
      </w:r>
      <w:proofErr w:type="spellEnd"/>
      <w:proofErr w:type="gramEnd"/>
      <w:r>
        <w:t xml:space="preserve"> акта о порядке </w:t>
      </w:r>
      <w:proofErr w:type="spellStart"/>
      <w:r>
        <w:t>отбо¬ра</w:t>
      </w:r>
      <w:proofErr w:type="spellEnd"/>
      <w:r>
        <w:t xml:space="preserve"> дворовых территорий и территорий общего </w:t>
      </w:r>
      <w:proofErr w:type="spellStart"/>
      <w:r>
        <w:t>пользо¬вания</w:t>
      </w:r>
      <w:proofErr w:type="spellEnd"/>
      <w:r>
        <w:tab/>
      </w:r>
      <w:r>
        <w:tab/>
        <w:t>август-ноябрь 2017г</w:t>
      </w:r>
    </w:p>
    <w:p w:rsidR="00B53DC3" w:rsidRDefault="00B53DC3" w:rsidP="0040085F">
      <w:pPr>
        <w:tabs>
          <w:tab w:val="center" w:pos="5386"/>
        </w:tabs>
      </w:pPr>
    </w:p>
    <w:p w:rsidR="00B53DC3" w:rsidRDefault="00B53DC3" w:rsidP="0040085F">
      <w:pPr>
        <w:tabs>
          <w:tab w:val="center" w:pos="5386"/>
        </w:tabs>
      </w:pPr>
      <w:r>
        <w:t xml:space="preserve">Актуализация Правил благоустройства в </w:t>
      </w:r>
      <w:proofErr w:type="spellStart"/>
      <w:r>
        <w:t>муници¬пальном</w:t>
      </w:r>
      <w:proofErr w:type="spellEnd"/>
      <w:r>
        <w:t xml:space="preserve"> образовании – Казанское сельское поселение в соответствии с федеральными требованиями</w:t>
      </w:r>
      <w:r>
        <w:tab/>
      </w:r>
      <w:r>
        <w:tab/>
        <w:t>октябрь 2017г</w:t>
      </w:r>
      <w:r>
        <w:tab/>
        <w:t xml:space="preserve">увеличение доли </w:t>
      </w:r>
      <w:proofErr w:type="spellStart"/>
      <w:r>
        <w:t>дво¬ровых</w:t>
      </w:r>
      <w:proofErr w:type="spellEnd"/>
      <w:r>
        <w:t xml:space="preserve"> территорий в муниципальном образовании – Казанское сельское поселение Ростовской области, на </w:t>
      </w:r>
      <w:r>
        <w:lastRenderedPageBreak/>
        <w:t xml:space="preserve">которых выполнены работы по </w:t>
      </w:r>
      <w:proofErr w:type="spellStart"/>
      <w:r>
        <w:t>благоустрой¬ству</w:t>
      </w:r>
      <w:proofErr w:type="spellEnd"/>
      <w:r>
        <w:t xml:space="preserve">, увеличение доли территорий общего пользования в </w:t>
      </w:r>
      <w:proofErr w:type="spellStart"/>
      <w:r>
        <w:t>муници-пальном</w:t>
      </w:r>
      <w:proofErr w:type="spellEnd"/>
      <w:r>
        <w:t xml:space="preserve"> образовании – Казанское сельское поселение, на </w:t>
      </w:r>
      <w:proofErr w:type="spellStart"/>
      <w:r>
        <w:t>ко¬торых</w:t>
      </w:r>
      <w:proofErr w:type="spellEnd"/>
      <w:r>
        <w:t xml:space="preserve"> выполнены </w:t>
      </w:r>
      <w:proofErr w:type="spellStart"/>
      <w:r>
        <w:t>рабо¬ты</w:t>
      </w:r>
      <w:proofErr w:type="spellEnd"/>
      <w:r>
        <w:t xml:space="preserve"> по благоустройству, повышение уровня </w:t>
      </w:r>
      <w:proofErr w:type="spellStart"/>
      <w:r>
        <w:t>вов-леченности</w:t>
      </w:r>
      <w:proofErr w:type="spellEnd"/>
      <w:r>
        <w:t xml:space="preserve"> </w:t>
      </w:r>
      <w:proofErr w:type="spellStart"/>
      <w:r>
        <w:t>заинтересо</w:t>
      </w:r>
      <w:proofErr w:type="spellEnd"/>
      <w:r>
        <w:t>-ванных граждан, организаций в реализацию мероприятий по благоустройству территорий муниципального образования – Казанское сельское поселение .</w:t>
      </w:r>
    </w:p>
    <w:p w:rsidR="00B53DC3" w:rsidRDefault="00B53DC3" w:rsidP="0040085F">
      <w:pPr>
        <w:tabs>
          <w:tab w:val="center" w:pos="5386"/>
        </w:tabs>
      </w:pPr>
      <w:r>
        <w:t xml:space="preserve">Благоустройство дворовых территорий согласно Адресному перечню дворовых территорий, подлежащих благоустройству в 2018-2022 </w:t>
      </w:r>
      <w:proofErr w:type="gramStart"/>
      <w:r>
        <w:t>годы:*</w:t>
      </w:r>
      <w:proofErr w:type="gramEnd"/>
      <w:r>
        <w:tab/>
      </w:r>
      <w:r>
        <w:tab/>
        <w:t>2018-2022 годы</w:t>
      </w:r>
    </w:p>
    <w:p w:rsidR="00B53DC3" w:rsidRDefault="00B53DC3" w:rsidP="0040085F">
      <w:pPr>
        <w:tabs>
          <w:tab w:val="center" w:pos="5386"/>
        </w:tabs>
      </w:pPr>
      <w:r>
        <w:t xml:space="preserve">Благоустройство </w:t>
      </w:r>
      <w:proofErr w:type="spellStart"/>
      <w:r>
        <w:t>общест¬венных</w:t>
      </w:r>
      <w:proofErr w:type="spellEnd"/>
      <w:r>
        <w:t xml:space="preserve"> </w:t>
      </w:r>
      <w:proofErr w:type="gramStart"/>
      <w:r>
        <w:t>территорий:*</w:t>
      </w:r>
      <w:proofErr w:type="gramEnd"/>
      <w:r>
        <w:t>*</w:t>
      </w:r>
      <w:r>
        <w:tab/>
      </w:r>
      <w:r>
        <w:tab/>
        <w:t>2018-2022годы</w:t>
      </w:r>
    </w:p>
    <w:p w:rsidR="00B53DC3" w:rsidRDefault="00B53DC3" w:rsidP="0040085F">
      <w:pPr>
        <w:tabs>
          <w:tab w:val="center" w:pos="5386"/>
        </w:tabs>
      </w:pPr>
      <w:r>
        <w:t>Примечание:</w:t>
      </w:r>
    </w:p>
    <w:p w:rsidR="00B53DC3" w:rsidRDefault="00B53DC3" w:rsidP="0040085F">
      <w:pPr>
        <w:tabs>
          <w:tab w:val="center" w:pos="5386"/>
        </w:tabs>
      </w:pPr>
      <w:r>
        <w:t>*Адресный перечень дворовых территорий, подлежащих благоустройству в 2018-2022 годы, будет сформирован по результатам общественного обсуждения.</w:t>
      </w:r>
    </w:p>
    <w:p w:rsidR="00B53DC3" w:rsidRDefault="00B53DC3" w:rsidP="0040085F">
      <w:pPr>
        <w:tabs>
          <w:tab w:val="center" w:pos="5386"/>
        </w:tabs>
      </w:pPr>
      <w:r>
        <w:t>** Общественные территории для благоустройства в 2018-2022 годы будут определены по результатам общественного обсуждения.</w:t>
      </w:r>
    </w:p>
    <w:p w:rsidR="00B53DC3" w:rsidRDefault="00B53DC3" w:rsidP="0040085F">
      <w:pPr>
        <w:tabs>
          <w:tab w:val="center" w:pos="5386"/>
        </w:tabs>
      </w:pPr>
      <w:r>
        <w:t xml:space="preserve">Разработка муниципальных </w:t>
      </w:r>
      <w:proofErr w:type="gramStart"/>
      <w:r>
        <w:t>программ  формирования</w:t>
      </w:r>
      <w:proofErr w:type="gramEnd"/>
      <w:r>
        <w:t xml:space="preserve"> комфортной городской среды осуществляется на основе следующих принципов:</w:t>
      </w:r>
    </w:p>
    <w:p w:rsidR="00B53DC3" w:rsidRDefault="00B96184" w:rsidP="0040085F">
      <w:pPr>
        <w:tabs>
          <w:tab w:val="center" w:pos="5386"/>
        </w:tabs>
      </w:pPr>
      <w:r>
        <w:t>-</w:t>
      </w:r>
      <w:r w:rsidR="00B53DC3">
        <w:t>полнота и достоверность информации;</w:t>
      </w:r>
    </w:p>
    <w:p w:rsidR="00B53DC3" w:rsidRDefault="00B53DC3" w:rsidP="0040085F">
      <w:pPr>
        <w:tabs>
          <w:tab w:val="center" w:pos="5386"/>
        </w:tabs>
      </w:pPr>
      <w:r>
        <w:t xml:space="preserve">-прозрачность и обоснованность решений органов местного самоуправления </w:t>
      </w:r>
      <w:proofErr w:type="spellStart"/>
      <w:r>
        <w:t>муници¬пальных</w:t>
      </w:r>
      <w:proofErr w:type="spellEnd"/>
      <w:r>
        <w:t xml:space="preserve"> образований Ростовской области о включении объектов комплексного </w:t>
      </w:r>
      <w:proofErr w:type="spellStart"/>
      <w:r>
        <w:t>благоус¬тройства</w:t>
      </w:r>
      <w:proofErr w:type="spellEnd"/>
      <w:r>
        <w:t xml:space="preserve"> в муниципальные программы;</w:t>
      </w:r>
    </w:p>
    <w:p w:rsidR="00B53DC3" w:rsidRDefault="00B53DC3" w:rsidP="0040085F">
      <w:pPr>
        <w:tabs>
          <w:tab w:val="center" w:pos="5386"/>
        </w:tabs>
      </w:pPr>
      <w:r>
        <w:t>-приоритет комплексности работ при проведении благоустройства;</w:t>
      </w:r>
    </w:p>
    <w:p w:rsidR="00B53DC3" w:rsidRDefault="00B53DC3" w:rsidP="0040085F">
      <w:pPr>
        <w:tabs>
          <w:tab w:val="center" w:pos="5386"/>
        </w:tabs>
      </w:pPr>
      <w:r>
        <w:t>-эффективность расходования субсидии из бюджета Курганской области путем обеспечения высокой степени готовности к реализации муниципальной программы на стадии ее формирования (внесения изменений).</w:t>
      </w:r>
    </w:p>
    <w:p w:rsidR="00B53DC3" w:rsidRDefault="00B53DC3" w:rsidP="0040085F">
      <w:pPr>
        <w:tabs>
          <w:tab w:val="center" w:pos="5386"/>
        </w:tabs>
      </w:pPr>
      <w:r>
        <w:t xml:space="preserve">Ответственный исполнитель муниципальной программы и подпрограммы обеспечивает ее разработку, координацию деятельности соисполнителей и участников муниципальной </w:t>
      </w:r>
      <w:proofErr w:type="gramStart"/>
      <w:r>
        <w:t>Программы ,</w:t>
      </w:r>
      <w:proofErr w:type="gramEnd"/>
      <w:r>
        <w:t xml:space="preserve"> а также мониторинг ее реализации и предоставление отчетности .</w:t>
      </w:r>
    </w:p>
    <w:p w:rsidR="00B53DC3" w:rsidRDefault="00B53DC3" w:rsidP="0040085F">
      <w:pPr>
        <w:tabs>
          <w:tab w:val="center" w:pos="5386"/>
        </w:tabs>
      </w:pPr>
    </w:p>
    <w:p w:rsidR="00B53DC3" w:rsidRDefault="00B53DC3" w:rsidP="0040085F">
      <w:pPr>
        <w:tabs>
          <w:tab w:val="center" w:pos="5386"/>
        </w:tabs>
      </w:pPr>
      <w:r>
        <w:t>Приложение № 1</w:t>
      </w:r>
    </w:p>
    <w:p w:rsidR="00B53DC3" w:rsidRDefault="00B53DC3" w:rsidP="0040085F">
      <w:pPr>
        <w:tabs>
          <w:tab w:val="center" w:pos="5386"/>
        </w:tabs>
      </w:pPr>
      <w:r>
        <w:t>к муниципальной программе «Формирование современной городской среды в муниципальном образовании – Казанское сельское поселение на 2018-2022годы»</w:t>
      </w:r>
    </w:p>
    <w:p w:rsidR="00B53DC3" w:rsidRDefault="00B53DC3" w:rsidP="0040085F">
      <w:pPr>
        <w:tabs>
          <w:tab w:val="center" w:pos="5386"/>
        </w:tabs>
      </w:pPr>
      <w:r>
        <w:t>П А С П О Р Т</w:t>
      </w:r>
    </w:p>
    <w:p w:rsidR="00B53DC3" w:rsidRDefault="00B53DC3" w:rsidP="0040085F">
      <w:pPr>
        <w:tabs>
          <w:tab w:val="center" w:pos="5386"/>
        </w:tabs>
      </w:pPr>
      <w:r>
        <w:t>муниципальной программы «Формирование комфортной городской среды в</w:t>
      </w:r>
    </w:p>
    <w:p w:rsidR="00B53DC3" w:rsidRDefault="00B53DC3" w:rsidP="0040085F">
      <w:pPr>
        <w:tabs>
          <w:tab w:val="center" w:pos="5386"/>
        </w:tabs>
      </w:pPr>
      <w:r>
        <w:t>муниципальном образовании – Казанское сельское поселение на 2018-2022 годы».</w:t>
      </w:r>
    </w:p>
    <w:p w:rsidR="00B53DC3" w:rsidRDefault="00B53DC3" w:rsidP="0040085F">
      <w:pPr>
        <w:tabs>
          <w:tab w:val="center" w:pos="5386"/>
        </w:tabs>
      </w:pPr>
      <w:r>
        <w:t>Ответственный исполнитель Программы</w:t>
      </w:r>
      <w:r>
        <w:tab/>
        <w:t>Администрация Казанского сельского поселения.</w:t>
      </w:r>
    </w:p>
    <w:p w:rsidR="00B53DC3" w:rsidRDefault="00B53DC3" w:rsidP="0040085F">
      <w:pPr>
        <w:tabs>
          <w:tab w:val="center" w:pos="5386"/>
        </w:tabs>
      </w:pPr>
      <w:r>
        <w:t>Участники Программы</w:t>
      </w:r>
      <w:r>
        <w:tab/>
        <w:t xml:space="preserve">Муниципальное образование «Казанское сельское поселение» </w:t>
      </w:r>
      <w:proofErr w:type="spellStart"/>
      <w:r>
        <w:t>Верхнедонского</w:t>
      </w:r>
      <w:proofErr w:type="spellEnd"/>
      <w:r>
        <w:t xml:space="preserve"> района Ростовской области.</w:t>
      </w:r>
    </w:p>
    <w:p w:rsidR="00B53DC3" w:rsidRDefault="00B53DC3" w:rsidP="0040085F">
      <w:pPr>
        <w:tabs>
          <w:tab w:val="center" w:pos="5386"/>
        </w:tabs>
      </w:pPr>
      <w:r>
        <w:t>Цели Программы</w:t>
      </w:r>
      <w:r>
        <w:tab/>
        <w:t>Повышение качества и комфорта городской среды на территории Казанского сельского поселения.</w:t>
      </w:r>
    </w:p>
    <w:p w:rsidR="00B53DC3" w:rsidRDefault="00B53DC3" w:rsidP="0040085F">
      <w:pPr>
        <w:tabs>
          <w:tab w:val="center" w:pos="5386"/>
        </w:tabs>
      </w:pPr>
      <w:r>
        <w:t>Задачи Программы</w:t>
      </w:r>
      <w:r>
        <w:tab/>
        <w:t>-</w:t>
      </w:r>
      <w:r>
        <w:tab/>
        <w:t xml:space="preserve">развитие формирования единого облика </w:t>
      </w:r>
      <w:proofErr w:type="spellStart"/>
      <w:r>
        <w:t>муниципаль¬ного</w:t>
      </w:r>
      <w:proofErr w:type="spellEnd"/>
      <w:r>
        <w:t xml:space="preserve"> образования – Казанское сельское поселение;</w:t>
      </w:r>
    </w:p>
    <w:p w:rsidR="00B53DC3" w:rsidRDefault="00B53DC3" w:rsidP="0040085F">
      <w:pPr>
        <w:tabs>
          <w:tab w:val="center" w:pos="5386"/>
        </w:tabs>
      </w:pPr>
      <w:r>
        <w:t xml:space="preserve">-улучшение содержания и развития объектов </w:t>
      </w:r>
      <w:proofErr w:type="spellStart"/>
      <w:proofErr w:type="gramStart"/>
      <w:r>
        <w:t>благоус-тройства</w:t>
      </w:r>
      <w:proofErr w:type="spellEnd"/>
      <w:proofErr w:type="gramEnd"/>
      <w:r>
        <w:t xml:space="preserve"> на территории муниципального образования, включая объекты, находящиеся в частной </w:t>
      </w:r>
      <w:proofErr w:type="spellStart"/>
      <w:r>
        <w:t>собственнос¬ти</w:t>
      </w:r>
      <w:proofErr w:type="spellEnd"/>
      <w:r>
        <w:t xml:space="preserve"> и прилегающие к ним территории;</w:t>
      </w:r>
    </w:p>
    <w:p w:rsidR="00B53DC3" w:rsidRDefault="00B53DC3" w:rsidP="0040085F">
      <w:pPr>
        <w:tabs>
          <w:tab w:val="center" w:pos="5386"/>
        </w:tabs>
      </w:pPr>
      <w:r>
        <w:t>-</w:t>
      </w:r>
      <w:r>
        <w:tab/>
        <w:t xml:space="preserve">повышение уровня вовлеченности заинтересованных граждан, организаций в реализацию мероприятий по благоустройству территории муниципального </w:t>
      </w:r>
      <w:proofErr w:type="spellStart"/>
      <w:r>
        <w:t>образо¬вания</w:t>
      </w:r>
      <w:proofErr w:type="spellEnd"/>
      <w:r>
        <w:t xml:space="preserve"> – Казанское сельское поселение.</w:t>
      </w:r>
    </w:p>
    <w:p w:rsidR="00B53DC3" w:rsidRDefault="00B53DC3" w:rsidP="0040085F">
      <w:pPr>
        <w:tabs>
          <w:tab w:val="center" w:pos="5386"/>
        </w:tabs>
      </w:pPr>
      <w:r>
        <w:t>Целевые индикаторы и показатели Программы</w:t>
      </w:r>
      <w:r>
        <w:tab/>
        <w:t>1.</w:t>
      </w:r>
      <w:r>
        <w:tab/>
        <w:t>Количество реализованных комплексных проектов благоустройства.</w:t>
      </w:r>
    </w:p>
    <w:p w:rsidR="00B53DC3" w:rsidRDefault="00B53DC3" w:rsidP="0040085F">
      <w:pPr>
        <w:tabs>
          <w:tab w:val="center" w:pos="5386"/>
        </w:tabs>
      </w:pPr>
      <w:r>
        <w:t>2.Количество благоустроенных дворовых территорий.</w:t>
      </w:r>
    </w:p>
    <w:p w:rsidR="00B53DC3" w:rsidRDefault="00B53DC3" w:rsidP="0040085F">
      <w:pPr>
        <w:tabs>
          <w:tab w:val="center" w:pos="5386"/>
        </w:tabs>
      </w:pPr>
      <w:r>
        <w:t>3.Доля благоустроенных дворовых территорий от общего количества дворовых территорий.</w:t>
      </w:r>
    </w:p>
    <w:p w:rsidR="00B53DC3" w:rsidRDefault="00B53DC3" w:rsidP="0040085F">
      <w:pPr>
        <w:tabs>
          <w:tab w:val="center" w:pos="5386"/>
        </w:tabs>
      </w:pPr>
      <w:r>
        <w:t>4.Охват населения благоустроенными дворовыми территориями.</w:t>
      </w:r>
    </w:p>
    <w:p w:rsidR="00B53DC3" w:rsidRDefault="00B53DC3" w:rsidP="0040085F">
      <w:pPr>
        <w:tabs>
          <w:tab w:val="center" w:pos="5386"/>
        </w:tabs>
      </w:pPr>
      <w:r>
        <w:t>5.</w:t>
      </w:r>
      <w:r>
        <w:tab/>
        <w:t>Доля проектов благоустройства, реализованных с финансовым участием граждан, заинтересованных организаций.</w:t>
      </w:r>
    </w:p>
    <w:p w:rsidR="00B53DC3" w:rsidRDefault="00B53DC3" w:rsidP="0040085F">
      <w:pPr>
        <w:tabs>
          <w:tab w:val="center" w:pos="5386"/>
        </w:tabs>
      </w:pPr>
      <w:r>
        <w:lastRenderedPageBreak/>
        <w:t>6.</w:t>
      </w:r>
      <w:r>
        <w:tab/>
        <w:t xml:space="preserve">Доля проектов благоустройства </w:t>
      </w:r>
      <w:proofErr w:type="gramStart"/>
      <w:r>
        <w:t>реализованных  с</w:t>
      </w:r>
      <w:proofErr w:type="gramEnd"/>
      <w:r>
        <w:t xml:space="preserve"> трудовым участие граждан, заинтересованных организаций.</w:t>
      </w:r>
    </w:p>
    <w:p w:rsidR="00B53DC3" w:rsidRDefault="00B53DC3" w:rsidP="0040085F">
      <w:pPr>
        <w:tabs>
          <w:tab w:val="center" w:pos="5386"/>
        </w:tabs>
      </w:pPr>
    </w:p>
    <w:p w:rsidR="00B53DC3" w:rsidRDefault="00B53DC3" w:rsidP="0040085F">
      <w:pPr>
        <w:tabs>
          <w:tab w:val="center" w:pos="5386"/>
        </w:tabs>
      </w:pPr>
      <w:r>
        <w:t>Срок реализации Программы</w:t>
      </w:r>
      <w:r>
        <w:tab/>
        <w:t>2018-2022 годы.</w:t>
      </w:r>
    </w:p>
    <w:p w:rsidR="00B53DC3" w:rsidRDefault="00B53DC3" w:rsidP="0040085F">
      <w:pPr>
        <w:tabs>
          <w:tab w:val="center" w:pos="5386"/>
        </w:tabs>
      </w:pPr>
      <w:r>
        <w:t>Ожидаемые результаты реализации Программы</w:t>
      </w:r>
      <w:r>
        <w:tab/>
        <w:t>Улучшение условий проживания, повышение комфортности</w:t>
      </w:r>
    </w:p>
    <w:p w:rsidR="00B53DC3" w:rsidRDefault="00B53DC3" w:rsidP="0040085F">
      <w:pPr>
        <w:tabs>
          <w:tab w:val="center" w:pos="5386"/>
        </w:tabs>
      </w:pPr>
      <w:r>
        <w:t>городской среды.</w:t>
      </w:r>
    </w:p>
    <w:p w:rsidR="00B53DC3" w:rsidRDefault="00B53DC3" w:rsidP="0040085F">
      <w:pPr>
        <w:tabs>
          <w:tab w:val="center" w:pos="5386"/>
        </w:tabs>
      </w:pPr>
      <w:r>
        <w:t>Повышение общественной активности граждан, улучшение условий проживания.</w:t>
      </w:r>
    </w:p>
    <w:p w:rsidR="00B53DC3" w:rsidRDefault="00B53DC3" w:rsidP="0040085F">
      <w:pPr>
        <w:tabs>
          <w:tab w:val="center" w:pos="5386"/>
        </w:tabs>
      </w:pPr>
      <w:r>
        <w:t>Повышение эстетического облика городской среды и как следствие уменьшение обращений граждан.</w:t>
      </w:r>
    </w:p>
    <w:p w:rsidR="00B53DC3" w:rsidRDefault="00B53DC3" w:rsidP="0040085F">
      <w:pPr>
        <w:tabs>
          <w:tab w:val="center" w:pos="5386"/>
        </w:tabs>
      </w:pPr>
    </w:p>
    <w:p w:rsidR="00B53DC3" w:rsidRDefault="00B53DC3" w:rsidP="0040085F">
      <w:pPr>
        <w:tabs>
          <w:tab w:val="center" w:pos="5386"/>
        </w:tabs>
      </w:pPr>
      <w:r>
        <w:t>Ресурсное обеспечение Муниципальной программы</w:t>
      </w:r>
      <w:r>
        <w:tab/>
        <w:t>1479,4 тыс. рублей, в том числе:</w:t>
      </w:r>
    </w:p>
    <w:p w:rsidR="00B53DC3" w:rsidRDefault="00B53DC3" w:rsidP="0040085F">
      <w:pPr>
        <w:tabs>
          <w:tab w:val="center" w:pos="5386"/>
        </w:tabs>
      </w:pPr>
      <w:r>
        <w:t>в 2018 году – 0,</w:t>
      </w:r>
      <w:proofErr w:type="gramStart"/>
      <w:r>
        <w:t>0  тыс.</w:t>
      </w:r>
      <w:proofErr w:type="gramEnd"/>
      <w:r>
        <w:t xml:space="preserve"> рублей;</w:t>
      </w:r>
    </w:p>
    <w:p w:rsidR="00B53DC3" w:rsidRDefault="00B53DC3" w:rsidP="0040085F">
      <w:pPr>
        <w:tabs>
          <w:tab w:val="center" w:pos="5386"/>
        </w:tabs>
      </w:pPr>
      <w:r>
        <w:t>в 2019 году – 739,7 тыс. рублей;</w:t>
      </w:r>
    </w:p>
    <w:p w:rsidR="00B53DC3" w:rsidRDefault="00B53DC3" w:rsidP="0040085F">
      <w:pPr>
        <w:tabs>
          <w:tab w:val="center" w:pos="5386"/>
        </w:tabs>
      </w:pPr>
      <w:r>
        <w:t>в 2020 году – 739,</w:t>
      </w:r>
      <w:proofErr w:type="gramStart"/>
      <w:r>
        <w:t>7  тыс.</w:t>
      </w:r>
      <w:proofErr w:type="gramEnd"/>
      <w:r>
        <w:t xml:space="preserve"> рублей;</w:t>
      </w:r>
    </w:p>
    <w:p w:rsidR="00B53DC3" w:rsidRDefault="00B53DC3" w:rsidP="0040085F">
      <w:pPr>
        <w:tabs>
          <w:tab w:val="center" w:pos="5386"/>
        </w:tabs>
      </w:pPr>
      <w:r>
        <w:t>в 2021 году – 0,</w:t>
      </w:r>
      <w:proofErr w:type="gramStart"/>
      <w:r>
        <w:t>0  тыс.</w:t>
      </w:r>
      <w:proofErr w:type="gramEnd"/>
      <w:r>
        <w:t xml:space="preserve"> рублей;</w:t>
      </w:r>
    </w:p>
    <w:p w:rsidR="00B53DC3" w:rsidRDefault="00B53DC3" w:rsidP="0040085F">
      <w:pPr>
        <w:tabs>
          <w:tab w:val="center" w:pos="5386"/>
        </w:tabs>
      </w:pPr>
      <w:r>
        <w:t>в 2022 году – 0,0тыс. рублей;</w:t>
      </w:r>
    </w:p>
    <w:p w:rsidR="00B53DC3" w:rsidRDefault="00B53DC3" w:rsidP="0040085F">
      <w:pPr>
        <w:tabs>
          <w:tab w:val="center" w:pos="5386"/>
        </w:tabs>
      </w:pPr>
      <w:r>
        <w:t>Средства местного бюджета, объемы финансирования и направления мероприятий муниципальной программы</w:t>
      </w:r>
    </w:p>
    <w:p w:rsidR="00B53DC3" w:rsidRDefault="00B53DC3" w:rsidP="0040085F">
      <w:pPr>
        <w:tabs>
          <w:tab w:val="center" w:pos="5386"/>
        </w:tabs>
      </w:pPr>
      <w:r>
        <w:t>определяются нормативными правовыми актами Казанского сельского поселения</w:t>
      </w:r>
    </w:p>
    <w:p w:rsidR="00B53DC3" w:rsidRDefault="00B53DC3" w:rsidP="0040085F">
      <w:pPr>
        <w:tabs>
          <w:tab w:val="center" w:pos="5386"/>
        </w:tabs>
      </w:pPr>
    </w:p>
    <w:p w:rsidR="00B53DC3" w:rsidRDefault="00B53DC3" w:rsidP="0040085F">
      <w:pPr>
        <w:tabs>
          <w:tab w:val="center" w:pos="5386"/>
        </w:tabs>
      </w:pPr>
      <w:r>
        <w:t>Приложение № 1.1</w:t>
      </w:r>
    </w:p>
    <w:p w:rsidR="00B53DC3" w:rsidRDefault="00B53DC3" w:rsidP="0040085F">
      <w:pPr>
        <w:tabs>
          <w:tab w:val="center" w:pos="5386"/>
        </w:tabs>
      </w:pPr>
      <w:r>
        <w:t>к муниципальной программе «Формирование современной городской среды в муниципальном образовании – Казанское сельское поселение на 2018-2022годы»</w:t>
      </w:r>
    </w:p>
    <w:p w:rsidR="00B53DC3" w:rsidRDefault="00B53DC3" w:rsidP="0040085F">
      <w:pPr>
        <w:tabs>
          <w:tab w:val="center" w:pos="5386"/>
        </w:tabs>
      </w:pPr>
    </w:p>
    <w:p w:rsidR="00B53DC3" w:rsidRDefault="007601C2" w:rsidP="0040085F">
      <w:pPr>
        <w:tabs>
          <w:tab w:val="center" w:pos="5386"/>
        </w:tabs>
      </w:pPr>
      <w:r>
        <w:t xml:space="preserve">                                                                      </w:t>
      </w:r>
      <w:r w:rsidR="00B53DC3">
        <w:t>П А С П О Р Т</w:t>
      </w:r>
    </w:p>
    <w:p w:rsidR="00B53DC3" w:rsidRDefault="00B53DC3" w:rsidP="0040085F">
      <w:pPr>
        <w:tabs>
          <w:tab w:val="center" w:pos="5386"/>
        </w:tabs>
      </w:pPr>
      <w:r>
        <w:t>муниципальной подпрограммы «Формирование комфортной городской среды в</w:t>
      </w:r>
    </w:p>
    <w:p w:rsidR="00B53DC3" w:rsidRDefault="00B53DC3" w:rsidP="0040085F">
      <w:pPr>
        <w:tabs>
          <w:tab w:val="center" w:pos="5386"/>
        </w:tabs>
      </w:pPr>
      <w:r>
        <w:t>муниципальном образовании – Казанское сельское поселение на 2018-2022 годы».</w:t>
      </w:r>
    </w:p>
    <w:p w:rsidR="00B53DC3" w:rsidRDefault="00B53DC3" w:rsidP="0040085F">
      <w:pPr>
        <w:tabs>
          <w:tab w:val="center" w:pos="5386"/>
        </w:tabs>
      </w:pPr>
      <w:r>
        <w:t>Ответственный исполнитель Подпрограммы</w:t>
      </w:r>
      <w:r>
        <w:tab/>
        <w:t>Администрация Казанского сельского поселения.</w:t>
      </w:r>
    </w:p>
    <w:p w:rsidR="00B53DC3" w:rsidRDefault="00B53DC3" w:rsidP="0040085F">
      <w:pPr>
        <w:tabs>
          <w:tab w:val="center" w:pos="5386"/>
        </w:tabs>
      </w:pPr>
      <w:proofErr w:type="gramStart"/>
      <w:r>
        <w:t>Участники  Подпрограммы</w:t>
      </w:r>
      <w:proofErr w:type="gramEnd"/>
      <w:r>
        <w:tab/>
        <w:t xml:space="preserve">Муниципальное образование «Казанское сельское поселение» </w:t>
      </w:r>
      <w:proofErr w:type="spellStart"/>
      <w:r>
        <w:t>Верхнедонского</w:t>
      </w:r>
      <w:proofErr w:type="spellEnd"/>
      <w:r>
        <w:t xml:space="preserve"> района Ростовской области.</w:t>
      </w:r>
    </w:p>
    <w:p w:rsidR="00B53DC3" w:rsidRDefault="00B53DC3" w:rsidP="0040085F">
      <w:pPr>
        <w:tabs>
          <w:tab w:val="center" w:pos="5386"/>
        </w:tabs>
      </w:pPr>
      <w:proofErr w:type="gramStart"/>
      <w:r>
        <w:t>Цели  Подпрограммы</w:t>
      </w:r>
      <w:proofErr w:type="gramEnd"/>
      <w:r>
        <w:tab/>
        <w:t>Повышение качества и комфорта городской среды на территории Казанского сельского поселения.</w:t>
      </w:r>
    </w:p>
    <w:p w:rsidR="00B53DC3" w:rsidRDefault="00B53DC3" w:rsidP="0040085F">
      <w:pPr>
        <w:tabs>
          <w:tab w:val="center" w:pos="5386"/>
        </w:tabs>
      </w:pPr>
      <w:proofErr w:type="gramStart"/>
      <w:r>
        <w:t>Задачи  Подпрограммы</w:t>
      </w:r>
      <w:proofErr w:type="gramEnd"/>
      <w:r>
        <w:tab/>
        <w:t>-</w:t>
      </w:r>
      <w:r>
        <w:tab/>
        <w:t xml:space="preserve">развитие формирования единого облика </w:t>
      </w:r>
      <w:proofErr w:type="spellStart"/>
      <w:r>
        <w:t>муниципаль¬ного</w:t>
      </w:r>
      <w:proofErr w:type="spellEnd"/>
      <w:r>
        <w:t xml:space="preserve"> образования – Казанское сельское поселение;</w:t>
      </w:r>
    </w:p>
    <w:p w:rsidR="00B53DC3" w:rsidRDefault="00B53DC3" w:rsidP="0040085F">
      <w:pPr>
        <w:tabs>
          <w:tab w:val="center" w:pos="5386"/>
        </w:tabs>
      </w:pPr>
      <w:r>
        <w:t xml:space="preserve">-улучшение содержания и развития объектов </w:t>
      </w:r>
      <w:proofErr w:type="spellStart"/>
      <w:proofErr w:type="gramStart"/>
      <w:r>
        <w:t>благоус-тройства</w:t>
      </w:r>
      <w:proofErr w:type="spellEnd"/>
      <w:proofErr w:type="gramEnd"/>
      <w:r>
        <w:t xml:space="preserve"> на территории муниципального образования, включая объекты, находящиеся в частной </w:t>
      </w:r>
      <w:proofErr w:type="spellStart"/>
      <w:r>
        <w:t>собственнос¬ти</w:t>
      </w:r>
      <w:proofErr w:type="spellEnd"/>
      <w:r>
        <w:t xml:space="preserve"> и прилегающие к ним территории;</w:t>
      </w:r>
    </w:p>
    <w:p w:rsidR="00B53DC3" w:rsidRDefault="00B53DC3" w:rsidP="0040085F">
      <w:pPr>
        <w:tabs>
          <w:tab w:val="center" w:pos="5386"/>
        </w:tabs>
      </w:pPr>
      <w:r>
        <w:t>-</w:t>
      </w:r>
      <w:r>
        <w:tab/>
        <w:t xml:space="preserve">повышение уровня вовлеченности заинтересованных граждан, организаций в реализацию мероприятий по благоустройству территории муниципального </w:t>
      </w:r>
      <w:proofErr w:type="spellStart"/>
      <w:r>
        <w:t>образо¬вания</w:t>
      </w:r>
      <w:proofErr w:type="spellEnd"/>
      <w:r>
        <w:t xml:space="preserve"> – Казанское сельское поселение.</w:t>
      </w:r>
    </w:p>
    <w:p w:rsidR="00B53DC3" w:rsidRDefault="00B53DC3" w:rsidP="0040085F">
      <w:pPr>
        <w:tabs>
          <w:tab w:val="center" w:pos="5386"/>
        </w:tabs>
      </w:pPr>
      <w:r>
        <w:t xml:space="preserve">Целевые индикаторы и </w:t>
      </w:r>
      <w:proofErr w:type="gramStart"/>
      <w:r>
        <w:t>показатели  Подпрограммы</w:t>
      </w:r>
      <w:proofErr w:type="gramEnd"/>
      <w:r>
        <w:tab/>
        <w:t>7.</w:t>
      </w:r>
      <w:r>
        <w:tab/>
        <w:t>Количество реализованных комплексных проектов благоустройства.</w:t>
      </w:r>
    </w:p>
    <w:p w:rsidR="00B53DC3" w:rsidRDefault="00B53DC3" w:rsidP="0040085F">
      <w:pPr>
        <w:tabs>
          <w:tab w:val="center" w:pos="5386"/>
        </w:tabs>
      </w:pPr>
      <w:r>
        <w:t>8.Количество благоустроенных дворовых территорий.</w:t>
      </w:r>
    </w:p>
    <w:p w:rsidR="00B53DC3" w:rsidRDefault="00B53DC3" w:rsidP="0040085F">
      <w:pPr>
        <w:tabs>
          <w:tab w:val="center" w:pos="5386"/>
        </w:tabs>
      </w:pPr>
      <w:r>
        <w:t>9.Доля благоустроенных дворовых территорий от общего количества дворовых территорий.</w:t>
      </w:r>
    </w:p>
    <w:p w:rsidR="00B53DC3" w:rsidRDefault="00B53DC3" w:rsidP="0040085F">
      <w:pPr>
        <w:tabs>
          <w:tab w:val="center" w:pos="5386"/>
        </w:tabs>
      </w:pPr>
      <w:r>
        <w:t>10.Охват населения благоустроенными дворовыми территориями.</w:t>
      </w:r>
    </w:p>
    <w:p w:rsidR="00B53DC3" w:rsidRDefault="00B53DC3" w:rsidP="0040085F">
      <w:pPr>
        <w:tabs>
          <w:tab w:val="center" w:pos="5386"/>
        </w:tabs>
      </w:pPr>
      <w:r>
        <w:t>11.</w:t>
      </w:r>
      <w:r>
        <w:tab/>
        <w:t>Доля проектов благоустройства, реализованных с финансовым участием граждан, заинтересованных организаций.</w:t>
      </w:r>
    </w:p>
    <w:p w:rsidR="00B53DC3" w:rsidRDefault="00B53DC3" w:rsidP="0040085F">
      <w:pPr>
        <w:tabs>
          <w:tab w:val="center" w:pos="5386"/>
        </w:tabs>
      </w:pPr>
      <w:r>
        <w:t>12.</w:t>
      </w:r>
      <w:r>
        <w:tab/>
        <w:t xml:space="preserve">Доля проектов благоустройства </w:t>
      </w:r>
      <w:proofErr w:type="gramStart"/>
      <w:r>
        <w:t>реализованных  с</w:t>
      </w:r>
      <w:proofErr w:type="gramEnd"/>
      <w:r>
        <w:t xml:space="preserve"> трудовым участие граждан, заинтересованных организаций.</w:t>
      </w:r>
    </w:p>
    <w:p w:rsidR="00B53DC3" w:rsidRDefault="00B53DC3" w:rsidP="0040085F">
      <w:pPr>
        <w:tabs>
          <w:tab w:val="center" w:pos="5386"/>
        </w:tabs>
      </w:pPr>
    </w:p>
    <w:p w:rsidR="00B53DC3" w:rsidRDefault="00B53DC3" w:rsidP="0040085F">
      <w:pPr>
        <w:tabs>
          <w:tab w:val="center" w:pos="5386"/>
        </w:tabs>
      </w:pPr>
      <w:r>
        <w:t xml:space="preserve">Срок </w:t>
      </w:r>
      <w:proofErr w:type="gramStart"/>
      <w:r>
        <w:t>реализации  Подпрограммы</w:t>
      </w:r>
      <w:proofErr w:type="gramEnd"/>
      <w:r>
        <w:tab/>
        <w:t>2018-2022 годы.</w:t>
      </w:r>
    </w:p>
    <w:p w:rsidR="00B53DC3" w:rsidRDefault="00B53DC3" w:rsidP="0040085F">
      <w:pPr>
        <w:tabs>
          <w:tab w:val="center" w:pos="5386"/>
        </w:tabs>
      </w:pPr>
      <w:r>
        <w:t xml:space="preserve">Ожидаемые результаты </w:t>
      </w:r>
      <w:proofErr w:type="gramStart"/>
      <w:r>
        <w:t>реализации  Подпрограммы</w:t>
      </w:r>
      <w:proofErr w:type="gramEnd"/>
      <w:r>
        <w:tab/>
        <w:t>Улучшение условий проживания, повышение комфортности городской среды.</w:t>
      </w:r>
    </w:p>
    <w:p w:rsidR="00B53DC3" w:rsidRDefault="00B53DC3" w:rsidP="0040085F">
      <w:pPr>
        <w:tabs>
          <w:tab w:val="center" w:pos="5386"/>
        </w:tabs>
      </w:pPr>
      <w:r>
        <w:t>Повышение общественной активности граждан, улучшение условий проживания.</w:t>
      </w:r>
    </w:p>
    <w:p w:rsidR="00B53DC3" w:rsidRDefault="00B53DC3" w:rsidP="0040085F">
      <w:pPr>
        <w:tabs>
          <w:tab w:val="center" w:pos="5386"/>
        </w:tabs>
      </w:pPr>
      <w:r>
        <w:lastRenderedPageBreak/>
        <w:t>Повышение эстетического облика городской среды и как следствие уменьшение обращений граждан.</w:t>
      </w:r>
    </w:p>
    <w:p w:rsidR="00B53DC3" w:rsidRDefault="00B53DC3" w:rsidP="0040085F">
      <w:pPr>
        <w:tabs>
          <w:tab w:val="center" w:pos="5386"/>
        </w:tabs>
      </w:pPr>
      <w:r>
        <w:t>Ресурсное обеспечение Муниципальной программы</w:t>
      </w:r>
      <w:r>
        <w:tab/>
        <w:t>1479,4 тыс. рублей, в том числе:</w:t>
      </w:r>
    </w:p>
    <w:p w:rsidR="00B53DC3" w:rsidRDefault="00B53DC3" w:rsidP="0040085F">
      <w:pPr>
        <w:tabs>
          <w:tab w:val="center" w:pos="5386"/>
        </w:tabs>
      </w:pPr>
      <w:r>
        <w:t>в 2018 году – 0,</w:t>
      </w:r>
      <w:proofErr w:type="gramStart"/>
      <w:r>
        <w:t>0  тыс.</w:t>
      </w:r>
      <w:proofErr w:type="gramEnd"/>
      <w:r>
        <w:t xml:space="preserve"> рублей;</w:t>
      </w:r>
    </w:p>
    <w:p w:rsidR="00B53DC3" w:rsidRDefault="00B53DC3" w:rsidP="0040085F">
      <w:pPr>
        <w:tabs>
          <w:tab w:val="center" w:pos="5386"/>
        </w:tabs>
      </w:pPr>
      <w:r>
        <w:t>в 2019 году – 739,7 тыс. рублей;</w:t>
      </w:r>
    </w:p>
    <w:p w:rsidR="00B53DC3" w:rsidRDefault="00B53DC3" w:rsidP="0040085F">
      <w:pPr>
        <w:tabs>
          <w:tab w:val="center" w:pos="5386"/>
        </w:tabs>
      </w:pPr>
      <w:r>
        <w:t>в 2020 году – 739,</w:t>
      </w:r>
      <w:proofErr w:type="gramStart"/>
      <w:r>
        <w:t>7  тыс.</w:t>
      </w:r>
      <w:proofErr w:type="gramEnd"/>
      <w:r>
        <w:t xml:space="preserve"> рублей;</w:t>
      </w:r>
    </w:p>
    <w:p w:rsidR="00B53DC3" w:rsidRDefault="00B53DC3" w:rsidP="0040085F">
      <w:pPr>
        <w:tabs>
          <w:tab w:val="center" w:pos="5386"/>
        </w:tabs>
      </w:pPr>
      <w:r>
        <w:t>в 2021 году – 0,</w:t>
      </w:r>
      <w:proofErr w:type="gramStart"/>
      <w:r>
        <w:t>0  тыс.</w:t>
      </w:r>
      <w:proofErr w:type="gramEnd"/>
      <w:r>
        <w:t xml:space="preserve"> рублей;</w:t>
      </w:r>
    </w:p>
    <w:p w:rsidR="00B53DC3" w:rsidRDefault="00B53DC3" w:rsidP="0040085F">
      <w:pPr>
        <w:tabs>
          <w:tab w:val="center" w:pos="5386"/>
        </w:tabs>
      </w:pPr>
      <w:r>
        <w:t>в 2022 году – 0,0тыс. рублей;</w:t>
      </w:r>
    </w:p>
    <w:p w:rsidR="00B53DC3" w:rsidRDefault="00B53DC3" w:rsidP="0040085F">
      <w:pPr>
        <w:tabs>
          <w:tab w:val="center" w:pos="5386"/>
        </w:tabs>
      </w:pPr>
      <w:r>
        <w:t>Средства местного бюджета, объемы финансирования и направления мероприятий муниципальной программы</w:t>
      </w:r>
      <w:r w:rsidR="00694388">
        <w:t xml:space="preserve"> </w:t>
      </w:r>
      <w:r>
        <w:t>определяются нормативными правовыми актами Казанского сельского поселения</w:t>
      </w:r>
    </w:p>
    <w:p w:rsidR="00B53DC3" w:rsidRDefault="00B53DC3" w:rsidP="0040085F">
      <w:pPr>
        <w:tabs>
          <w:tab w:val="center" w:pos="5386"/>
        </w:tabs>
      </w:pPr>
    </w:p>
    <w:p w:rsidR="00B53DC3" w:rsidRDefault="00B53DC3" w:rsidP="0040085F">
      <w:pPr>
        <w:tabs>
          <w:tab w:val="center" w:pos="5386"/>
        </w:tabs>
      </w:pPr>
      <w:r>
        <w:t>Приложение № 2</w:t>
      </w:r>
    </w:p>
    <w:p w:rsidR="00B53DC3" w:rsidRDefault="00B53DC3" w:rsidP="0040085F">
      <w:pPr>
        <w:tabs>
          <w:tab w:val="center" w:pos="5386"/>
        </w:tabs>
      </w:pPr>
      <w:r>
        <w:t>к муниципальной программе «Формирование комфортной городской среды в муниципальном образовании – Казанское сельское поселение на 2018-2022 годы»</w:t>
      </w:r>
    </w:p>
    <w:p w:rsidR="00B53DC3" w:rsidRDefault="00B53DC3" w:rsidP="0040085F">
      <w:pPr>
        <w:tabs>
          <w:tab w:val="center" w:pos="5386"/>
        </w:tabs>
      </w:pPr>
      <w:r>
        <w:t>С В Е Д Е Н И Я</w:t>
      </w:r>
    </w:p>
    <w:p w:rsidR="00B53DC3" w:rsidRDefault="00B53DC3" w:rsidP="0040085F">
      <w:pPr>
        <w:tabs>
          <w:tab w:val="center" w:pos="5386"/>
        </w:tabs>
      </w:pPr>
      <w:r>
        <w:t xml:space="preserve">о показателях (индикаторах) муниципальной программы «Формирование </w:t>
      </w:r>
      <w:proofErr w:type="spellStart"/>
      <w:r>
        <w:t>современ¬ной</w:t>
      </w:r>
      <w:proofErr w:type="spellEnd"/>
      <w:r>
        <w:t xml:space="preserve"> городской среды в муниципальном образовании – «Казанское сельское поселение» на 2018-2022 годы»</w:t>
      </w:r>
    </w:p>
    <w:p w:rsidR="00B53DC3" w:rsidRDefault="00B53DC3" w:rsidP="0040085F">
      <w:pPr>
        <w:tabs>
          <w:tab w:val="center" w:pos="5386"/>
        </w:tabs>
      </w:pPr>
      <w:r>
        <w:t>№</w:t>
      </w:r>
      <w:r>
        <w:tab/>
        <w:t>Наименование показателя (индикатора)</w:t>
      </w:r>
      <w:r>
        <w:tab/>
        <w:t>Единица</w:t>
      </w:r>
    </w:p>
    <w:p w:rsidR="00B53DC3" w:rsidRDefault="00B53DC3" w:rsidP="0040085F">
      <w:pPr>
        <w:tabs>
          <w:tab w:val="center" w:pos="5386"/>
        </w:tabs>
      </w:pPr>
      <w:r>
        <w:t>измерения</w:t>
      </w:r>
      <w:r>
        <w:tab/>
        <w:t>Значения</w:t>
      </w:r>
    </w:p>
    <w:p w:rsidR="00B53DC3" w:rsidRDefault="00B53DC3" w:rsidP="0040085F">
      <w:pPr>
        <w:tabs>
          <w:tab w:val="center" w:pos="5386"/>
        </w:tabs>
      </w:pPr>
      <w:r>
        <w:t>показателей</w:t>
      </w:r>
    </w:p>
    <w:p w:rsidR="00B53DC3" w:rsidRDefault="00B53DC3" w:rsidP="0040085F">
      <w:pPr>
        <w:tabs>
          <w:tab w:val="center" w:pos="5386"/>
        </w:tabs>
      </w:pPr>
      <w:r>
        <w:t>2018-2022 годы</w:t>
      </w:r>
    </w:p>
    <w:p w:rsidR="00B53DC3" w:rsidRDefault="00B53DC3" w:rsidP="0040085F">
      <w:pPr>
        <w:tabs>
          <w:tab w:val="center" w:pos="5386"/>
        </w:tabs>
      </w:pPr>
      <w:r>
        <w:t>2018</w:t>
      </w:r>
      <w:r>
        <w:tab/>
        <w:t>2019</w:t>
      </w:r>
      <w:r>
        <w:tab/>
        <w:t>2020</w:t>
      </w:r>
      <w:r>
        <w:tab/>
        <w:t>2021</w:t>
      </w:r>
      <w:r>
        <w:tab/>
        <w:t>2022</w:t>
      </w:r>
    </w:p>
    <w:p w:rsidR="00B53DC3" w:rsidRDefault="00B53DC3" w:rsidP="0040085F">
      <w:pPr>
        <w:tabs>
          <w:tab w:val="center" w:pos="5386"/>
        </w:tabs>
      </w:pPr>
      <w:r>
        <w:t>1</w:t>
      </w:r>
      <w:r>
        <w:tab/>
        <w:t>Доля благоустроенных дворовых территорий от общего количества и площади) дворовых территорий</w:t>
      </w:r>
      <w:r>
        <w:tab/>
        <w:t>Проценты</w:t>
      </w:r>
      <w:r>
        <w:tab/>
        <w:t>0</w:t>
      </w:r>
      <w:r>
        <w:tab/>
        <w:t>30</w:t>
      </w:r>
      <w:r>
        <w:tab/>
        <w:t>30</w:t>
      </w:r>
      <w:r>
        <w:tab/>
        <w:t>20</w:t>
      </w:r>
      <w:r>
        <w:tab/>
        <w:t>20</w:t>
      </w:r>
    </w:p>
    <w:p w:rsidR="00B53DC3" w:rsidRDefault="00B53DC3" w:rsidP="0040085F">
      <w:pPr>
        <w:tabs>
          <w:tab w:val="center" w:pos="5386"/>
        </w:tabs>
      </w:pPr>
      <w:r>
        <w:t>2</w:t>
      </w:r>
      <w:r>
        <w:tab/>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r>
        <w:tab/>
        <w:t>Проценты</w:t>
      </w:r>
      <w:r>
        <w:tab/>
        <w:t>0</w:t>
      </w:r>
      <w:r>
        <w:tab/>
        <w:t>30</w:t>
      </w:r>
      <w:r>
        <w:tab/>
        <w:t>30</w:t>
      </w:r>
      <w:r>
        <w:tab/>
        <w:t>20</w:t>
      </w:r>
      <w:r>
        <w:tab/>
        <w:t>20</w:t>
      </w:r>
    </w:p>
    <w:p w:rsidR="00B53DC3" w:rsidRDefault="00B53DC3" w:rsidP="0040085F">
      <w:pPr>
        <w:tabs>
          <w:tab w:val="center" w:pos="5386"/>
        </w:tabs>
      </w:pPr>
      <w:r>
        <w:t>3</w:t>
      </w:r>
      <w:r>
        <w:tab/>
        <w:t>Доля площади благоустроенных общественных территорий к общей площади общественных территорий</w:t>
      </w:r>
      <w:r>
        <w:tab/>
        <w:t>Проценты</w:t>
      </w:r>
    </w:p>
    <w:p w:rsidR="00B53DC3" w:rsidRDefault="00B53DC3" w:rsidP="0040085F">
      <w:pPr>
        <w:tabs>
          <w:tab w:val="center" w:pos="5386"/>
        </w:tabs>
      </w:pPr>
      <w:r>
        <w:t>0</w:t>
      </w:r>
      <w:r>
        <w:tab/>
        <w:t>25</w:t>
      </w:r>
      <w:r>
        <w:tab/>
        <w:t>25</w:t>
      </w:r>
      <w:r>
        <w:tab/>
        <w:t>25</w:t>
      </w:r>
      <w:r>
        <w:tab/>
        <w:t>25</w:t>
      </w:r>
    </w:p>
    <w:p w:rsidR="00B53DC3" w:rsidRDefault="00B53DC3" w:rsidP="0040085F">
      <w:pPr>
        <w:tabs>
          <w:tab w:val="center" w:pos="5386"/>
        </w:tabs>
      </w:pPr>
      <w:r>
        <w:t>4</w:t>
      </w:r>
      <w:r>
        <w:tab/>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r>
        <w:tab/>
        <w:t>Проценты</w:t>
      </w:r>
    </w:p>
    <w:p w:rsidR="00B53DC3" w:rsidRDefault="00B53DC3" w:rsidP="0040085F">
      <w:pPr>
        <w:tabs>
          <w:tab w:val="center" w:pos="5386"/>
        </w:tabs>
      </w:pPr>
      <w:r>
        <w:t>0</w:t>
      </w:r>
      <w:r>
        <w:tab/>
        <w:t>20</w:t>
      </w:r>
      <w:r>
        <w:tab/>
        <w:t>20</w:t>
      </w:r>
      <w:r>
        <w:tab/>
        <w:t>20</w:t>
      </w:r>
      <w:r>
        <w:tab/>
        <w:t>20</w:t>
      </w:r>
    </w:p>
    <w:p w:rsidR="00B53DC3" w:rsidRDefault="00B53DC3" w:rsidP="0040085F">
      <w:pPr>
        <w:tabs>
          <w:tab w:val="center" w:pos="5386"/>
        </w:tabs>
      </w:pPr>
      <w:r>
        <w:t>5</w:t>
      </w:r>
      <w:r>
        <w:tab/>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r>
        <w:tab/>
        <w:t>Проценты</w:t>
      </w:r>
    </w:p>
    <w:p w:rsidR="00B53DC3" w:rsidRDefault="00B53DC3" w:rsidP="0040085F">
      <w:pPr>
        <w:tabs>
          <w:tab w:val="center" w:pos="5386"/>
        </w:tabs>
      </w:pPr>
      <w:r>
        <w:t>0</w:t>
      </w:r>
      <w:r>
        <w:tab/>
        <w:t>20</w:t>
      </w:r>
      <w:r>
        <w:tab/>
        <w:t>20</w:t>
      </w:r>
      <w:r>
        <w:tab/>
        <w:t>20</w:t>
      </w:r>
      <w:r>
        <w:tab/>
        <w:t>20</w:t>
      </w:r>
    </w:p>
    <w:p w:rsidR="00B53DC3" w:rsidRDefault="00B53DC3" w:rsidP="0040085F">
      <w:pPr>
        <w:tabs>
          <w:tab w:val="center" w:pos="5386"/>
        </w:tabs>
      </w:pPr>
      <w:r>
        <w:t>6</w:t>
      </w:r>
      <w:r>
        <w:tab/>
        <w:t>Объем трудового участия заинтересованных лиц в выполнении дополнительного перечня работ по благоустройству дворовых территорий</w:t>
      </w:r>
      <w:r>
        <w:tab/>
        <w:t>Чел/часы</w:t>
      </w:r>
      <w:r>
        <w:tab/>
        <w:t>0</w:t>
      </w:r>
      <w:r>
        <w:tab/>
        <w:t>25</w:t>
      </w:r>
      <w:r>
        <w:tab/>
        <w:t>25</w:t>
      </w:r>
      <w:r>
        <w:tab/>
        <w:t>25</w:t>
      </w:r>
      <w:r>
        <w:tab/>
        <w:t>25</w:t>
      </w:r>
    </w:p>
    <w:p w:rsidR="00B53DC3" w:rsidRDefault="00B53DC3" w:rsidP="0040085F">
      <w:pPr>
        <w:tabs>
          <w:tab w:val="center" w:pos="5386"/>
        </w:tabs>
      </w:pPr>
      <w:r>
        <w:t>1 Значения показателей фиксируются на 01 января отчетного года</w:t>
      </w:r>
    </w:p>
    <w:p w:rsidR="00B53DC3" w:rsidRDefault="00B53DC3" w:rsidP="0040085F">
      <w:pPr>
        <w:tabs>
          <w:tab w:val="center" w:pos="5386"/>
        </w:tabs>
      </w:pPr>
    </w:p>
    <w:p w:rsidR="00B53DC3" w:rsidRDefault="00B53DC3" w:rsidP="0040085F">
      <w:pPr>
        <w:tabs>
          <w:tab w:val="center" w:pos="5386"/>
        </w:tabs>
      </w:pPr>
    </w:p>
    <w:p w:rsidR="00B53DC3" w:rsidRDefault="00B53DC3" w:rsidP="0040085F">
      <w:pPr>
        <w:tabs>
          <w:tab w:val="center" w:pos="5386"/>
        </w:tabs>
      </w:pPr>
      <w:r>
        <w:t>Приложение № 3 к муниципальной программе «Формирование комфортной городской среды в муниципальном образовании – «Казанское сельское поселение» на 2018-2022 годы»</w:t>
      </w:r>
    </w:p>
    <w:p w:rsidR="00B53DC3" w:rsidRDefault="00B53DC3" w:rsidP="0040085F">
      <w:pPr>
        <w:tabs>
          <w:tab w:val="center" w:pos="5386"/>
        </w:tabs>
      </w:pPr>
      <w:r>
        <w:t>ПЕРЕЧЕНЬ</w:t>
      </w:r>
    </w:p>
    <w:p w:rsidR="00B53DC3" w:rsidRDefault="00B53DC3" w:rsidP="0040085F">
      <w:pPr>
        <w:tabs>
          <w:tab w:val="center" w:pos="5386"/>
        </w:tabs>
      </w:pPr>
      <w:r>
        <w:t>основных мероприятий муниципальной программы «Формирование комфортной городской среды в муниципальном</w:t>
      </w:r>
    </w:p>
    <w:p w:rsidR="00B53DC3" w:rsidRDefault="00B53DC3" w:rsidP="0040085F">
      <w:pPr>
        <w:tabs>
          <w:tab w:val="center" w:pos="5386"/>
        </w:tabs>
      </w:pPr>
      <w:r>
        <w:t>образовании – «Казанское сельское поселение» на 2018-2022 годы»</w:t>
      </w:r>
    </w:p>
    <w:p w:rsidR="00B53DC3" w:rsidRDefault="00B53DC3" w:rsidP="0040085F">
      <w:pPr>
        <w:tabs>
          <w:tab w:val="center" w:pos="5386"/>
        </w:tabs>
      </w:pPr>
      <w:r>
        <w:t>Номер и наименование основного мероприятия</w:t>
      </w:r>
      <w:r>
        <w:tab/>
        <w:t>Ответственный</w:t>
      </w:r>
    </w:p>
    <w:p w:rsidR="00B53DC3" w:rsidRDefault="00B53DC3" w:rsidP="0040085F">
      <w:pPr>
        <w:tabs>
          <w:tab w:val="center" w:pos="5386"/>
        </w:tabs>
      </w:pPr>
      <w:r>
        <w:t>исполнитель</w:t>
      </w:r>
      <w:r>
        <w:tab/>
      </w:r>
      <w:proofErr w:type="gramStart"/>
      <w:r>
        <w:t>Срок</w:t>
      </w:r>
      <w:proofErr w:type="gramEnd"/>
      <w:r>
        <w:tab/>
        <w:t>Ожидаемый непосредственный результат (краткое описание)</w:t>
      </w:r>
      <w:r>
        <w:tab/>
        <w:t>Основные</w:t>
      </w:r>
    </w:p>
    <w:p w:rsidR="00B53DC3" w:rsidRDefault="00B53DC3" w:rsidP="0040085F">
      <w:pPr>
        <w:tabs>
          <w:tab w:val="center" w:pos="5386"/>
        </w:tabs>
      </w:pPr>
      <w:r>
        <w:t>направления</w:t>
      </w:r>
    </w:p>
    <w:p w:rsidR="00B53DC3" w:rsidRDefault="00B53DC3" w:rsidP="0040085F">
      <w:pPr>
        <w:tabs>
          <w:tab w:val="center" w:pos="5386"/>
        </w:tabs>
      </w:pPr>
      <w:r>
        <w:t>реализации</w:t>
      </w:r>
      <w:r>
        <w:tab/>
        <w:t>Связь с показателями Программы</w:t>
      </w:r>
    </w:p>
    <w:p w:rsidR="00B53DC3" w:rsidRDefault="00B53DC3" w:rsidP="0040085F">
      <w:pPr>
        <w:tabs>
          <w:tab w:val="center" w:pos="5386"/>
        </w:tabs>
      </w:pPr>
      <w:r>
        <w:lastRenderedPageBreak/>
        <w:t>начала</w:t>
      </w:r>
      <w:r w:rsidR="00CB6849">
        <w:t xml:space="preserve"> </w:t>
      </w:r>
      <w:r>
        <w:t>реализации</w:t>
      </w:r>
      <w:r>
        <w:tab/>
      </w:r>
      <w:proofErr w:type="spellStart"/>
      <w:r>
        <w:t>окончанияреализации</w:t>
      </w:r>
      <w:proofErr w:type="spellEnd"/>
    </w:p>
    <w:p w:rsidR="00B53DC3" w:rsidRDefault="00B53DC3" w:rsidP="0040085F">
      <w:pPr>
        <w:tabs>
          <w:tab w:val="center" w:pos="5386"/>
        </w:tabs>
      </w:pPr>
      <w:r>
        <w:t>Задача 1: Развитие формирования единого облика муниципального образования – Казанское сельское поселение</w:t>
      </w:r>
    </w:p>
    <w:p w:rsidR="00B53DC3" w:rsidRDefault="00B53DC3" w:rsidP="0040085F">
      <w:pPr>
        <w:tabs>
          <w:tab w:val="center" w:pos="5386"/>
        </w:tabs>
      </w:pPr>
      <w:r>
        <w:t>Показатель 1 (Наименование) Показатель 2 (Наименование)</w:t>
      </w:r>
    </w:p>
    <w:p w:rsidR="00B53DC3" w:rsidRDefault="00B53DC3" w:rsidP="0040085F">
      <w:pPr>
        <w:tabs>
          <w:tab w:val="center" w:pos="5386"/>
        </w:tabs>
      </w:pPr>
      <w:r>
        <w:t>Задача 2: Улучшение содержания и развития объектов благоустройства на территории муниципального образования – Казанское сельское поселение, включая объекты, находящиеся в частной собственности и прилегающие к ним территории</w:t>
      </w:r>
    </w:p>
    <w:p w:rsidR="00B53DC3" w:rsidRDefault="00B53DC3" w:rsidP="0040085F">
      <w:pPr>
        <w:tabs>
          <w:tab w:val="center" w:pos="5386"/>
        </w:tabs>
      </w:pPr>
      <w:r>
        <w:t>Показатель 1 (Наименование) Показатель 2 (Наименование)</w:t>
      </w:r>
    </w:p>
    <w:p w:rsidR="00B53DC3" w:rsidRDefault="00B53DC3" w:rsidP="0040085F">
      <w:pPr>
        <w:tabs>
          <w:tab w:val="center" w:pos="5386"/>
        </w:tabs>
      </w:pPr>
      <w:r>
        <w:t>Задача 3: Повышение уровня вовлеченности заинтересованных граждан, организаций в реализацию мероприятий по благоустройству</w:t>
      </w:r>
    </w:p>
    <w:p w:rsidR="00B53DC3" w:rsidRDefault="00B53DC3" w:rsidP="0040085F">
      <w:pPr>
        <w:tabs>
          <w:tab w:val="center" w:pos="5386"/>
        </w:tabs>
      </w:pPr>
      <w:r>
        <w:t>территории муниципального образования – Казанское сельское поселение.</w:t>
      </w:r>
    </w:p>
    <w:p w:rsidR="00B53DC3" w:rsidRDefault="00B53DC3" w:rsidP="0040085F">
      <w:pPr>
        <w:tabs>
          <w:tab w:val="center" w:pos="5386"/>
        </w:tabs>
      </w:pPr>
      <w:r>
        <w:t>Показатель 1 (Наименование) Показатель 2 (Наименование)</w:t>
      </w:r>
    </w:p>
    <w:p w:rsidR="00B53DC3" w:rsidRDefault="00B53DC3" w:rsidP="0040085F">
      <w:pPr>
        <w:tabs>
          <w:tab w:val="center" w:pos="5386"/>
        </w:tabs>
      </w:pPr>
    </w:p>
    <w:p w:rsidR="00B53DC3" w:rsidRDefault="00B53DC3" w:rsidP="0040085F">
      <w:pPr>
        <w:tabs>
          <w:tab w:val="center" w:pos="5386"/>
        </w:tabs>
      </w:pPr>
      <w:r>
        <w:t>Приложение № 4</w:t>
      </w:r>
    </w:p>
    <w:p w:rsidR="00B53DC3" w:rsidRDefault="00B53DC3" w:rsidP="0040085F">
      <w:pPr>
        <w:tabs>
          <w:tab w:val="center" w:pos="5386"/>
        </w:tabs>
      </w:pPr>
      <w:r>
        <w:t>к муниципальной программе Формирование современной городской среды в муниципальном образовании –Казанское сельское поселение на 2018-2022 годы»</w:t>
      </w:r>
    </w:p>
    <w:p w:rsidR="00B53DC3" w:rsidRDefault="00B53DC3" w:rsidP="0040085F">
      <w:pPr>
        <w:tabs>
          <w:tab w:val="center" w:pos="5386"/>
        </w:tabs>
      </w:pPr>
      <w:r>
        <w:t>Состав и ресурсное обеспечение муниципальной программы Казанского сельского поселения</w:t>
      </w:r>
    </w:p>
    <w:p w:rsidR="00B53DC3" w:rsidRDefault="00B53DC3" w:rsidP="0040085F">
      <w:pPr>
        <w:tabs>
          <w:tab w:val="center" w:pos="5386"/>
        </w:tabs>
      </w:pPr>
      <w:r>
        <w:t>«Формирование современной городской среды в муниципальном образовании – Казанское сельское поселение на 2018-2022 год»</w:t>
      </w:r>
    </w:p>
    <w:p w:rsidR="00B53DC3" w:rsidRDefault="00B53DC3" w:rsidP="0040085F">
      <w:pPr>
        <w:tabs>
          <w:tab w:val="center" w:pos="5386"/>
        </w:tabs>
      </w:pPr>
      <w:r>
        <w:t>№</w:t>
      </w:r>
    </w:p>
    <w:p w:rsidR="00B53DC3" w:rsidRDefault="00B53DC3" w:rsidP="0040085F">
      <w:pPr>
        <w:tabs>
          <w:tab w:val="center" w:pos="5386"/>
        </w:tabs>
      </w:pPr>
      <w:r>
        <w:t>п/</w:t>
      </w:r>
    </w:p>
    <w:p w:rsidR="00B53DC3" w:rsidRDefault="00B53DC3" w:rsidP="0040085F">
      <w:pPr>
        <w:tabs>
          <w:tab w:val="center" w:pos="5386"/>
        </w:tabs>
      </w:pPr>
      <w:r>
        <w:t>п</w:t>
      </w:r>
      <w:r>
        <w:tab/>
        <w:t>Наименование программы, отдельного мероприятия, источник финансирования</w:t>
      </w:r>
      <w:r>
        <w:tab/>
        <w:t>Ответственный исполнитель, соисполнитель, государственный заказчик-координатор, участник</w:t>
      </w:r>
      <w:r>
        <w:tab/>
        <w:t>Код бюджетной классификации</w:t>
      </w:r>
      <w:r>
        <w:tab/>
        <w:t>Объемы бюджетных ассигнований (тыс. рублей)</w:t>
      </w:r>
    </w:p>
    <w:p w:rsidR="00B53DC3" w:rsidRDefault="00B53DC3" w:rsidP="0040085F">
      <w:pPr>
        <w:tabs>
          <w:tab w:val="center" w:pos="5386"/>
        </w:tabs>
      </w:pPr>
      <w:r>
        <w:t>2018</w:t>
      </w:r>
      <w:r>
        <w:tab/>
        <w:t>2019</w:t>
      </w:r>
      <w:r>
        <w:tab/>
        <w:t>2020</w:t>
      </w:r>
      <w:r>
        <w:tab/>
        <w:t>2021</w:t>
      </w:r>
      <w:r>
        <w:tab/>
        <w:t>2022</w:t>
      </w:r>
    </w:p>
    <w:p w:rsidR="00B53DC3" w:rsidRDefault="00B53DC3" w:rsidP="0040085F">
      <w:pPr>
        <w:tabs>
          <w:tab w:val="center" w:pos="5386"/>
        </w:tabs>
      </w:pPr>
      <w:r>
        <w:t>ГРБС</w:t>
      </w:r>
      <w:r>
        <w:tab/>
      </w:r>
      <w:proofErr w:type="spellStart"/>
      <w:r>
        <w:t>Рз</w:t>
      </w:r>
      <w:proofErr w:type="spellEnd"/>
    </w:p>
    <w:p w:rsidR="00B53DC3" w:rsidRDefault="00B53DC3" w:rsidP="0040085F">
      <w:pPr>
        <w:tabs>
          <w:tab w:val="center" w:pos="5386"/>
        </w:tabs>
      </w:pPr>
      <w:proofErr w:type="spellStart"/>
      <w:r>
        <w:t>Пр</w:t>
      </w:r>
      <w:proofErr w:type="spellEnd"/>
      <w:r>
        <w:tab/>
        <w:t>ЦСР</w:t>
      </w:r>
      <w:r>
        <w:tab/>
        <w:t>ВР</w:t>
      </w:r>
    </w:p>
    <w:p w:rsidR="00B53DC3" w:rsidRDefault="00B53DC3" w:rsidP="0040085F">
      <w:pPr>
        <w:tabs>
          <w:tab w:val="center" w:pos="5386"/>
        </w:tabs>
      </w:pPr>
      <w:r>
        <w:t>1.</w:t>
      </w:r>
      <w:r>
        <w:tab/>
        <w:t>Программа, всего:</w:t>
      </w:r>
      <w:r>
        <w:tab/>
        <w:t>Ответственный исполнитель: Администрация Казанского сельского поселения</w:t>
      </w:r>
      <w:r>
        <w:tab/>
      </w:r>
      <w:r>
        <w:tab/>
      </w:r>
      <w:r>
        <w:tab/>
      </w:r>
      <w:r>
        <w:tab/>
      </w:r>
      <w:r>
        <w:tab/>
        <w:t>0,0</w:t>
      </w:r>
      <w:r>
        <w:tab/>
        <w:t>1479,4</w:t>
      </w:r>
      <w:r>
        <w:tab/>
        <w:t>1479,4</w:t>
      </w:r>
      <w:r>
        <w:tab/>
        <w:t>0,0</w:t>
      </w:r>
      <w:r>
        <w:tab/>
        <w:t>0,0</w:t>
      </w:r>
    </w:p>
    <w:p w:rsidR="00B53DC3" w:rsidRDefault="00B53DC3" w:rsidP="0040085F">
      <w:pPr>
        <w:tabs>
          <w:tab w:val="center" w:pos="5386"/>
        </w:tabs>
      </w:pPr>
      <w:r>
        <w:t xml:space="preserve">-  местный </w:t>
      </w:r>
      <w:proofErr w:type="gramStart"/>
      <w:r>
        <w:t>бюджет ,</w:t>
      </w:r>
      <w:proofErr w:type="gramEnd"/>
      <w:r>
        <w:t xml:space="preserve"> внебюджетные источники</w:t>
      </w:r>
      <w:r>
        <w:tab/>
      </w:r>
      <w:r>
        <w:tab/>
        <w:t>951</w:t>
      </w:r>
      <w:r>
        <w:tab/>
        <w:t>0503</w:t>
      </w:r>
      <w:r>
        <w:tab/>
        <w:t>10100S4200</w:t>
      </w:r>
      <w:r>
        <w:tab/>
        <w:t>240</w:t>
      </w:r>
      <w:r>
        <w:tab/>
        <w:t>0,0</w:t>
      </w:r>
      <w:r>
        <w:tab/>
        <w:t>1479,4</w:t>
      </w:r>
      <w:r>
        <w:tab/>
        <w:t>1479,4</w:t>
      </w:r>
      <w:r>
        <w:tab/>
        <w:t>0,0</w:t>
      </w:r>
      <w:r>
        <w:tab/>
        <w:t>0,0</w:t>
      </w:r>
    </w:p>
    <w:p w:rsidR="00B53DC3" w:rsidRDefault="00B53DC3" w:rsidP="0040085F">
      <w:pPr>
        <w:tabs>
          <w:tab w:val="center" w:pos="5386"/>
        </w:tabs>
      </w:pPr>
      <w:r>
        <w:t>- областной бюджет</w:t>
      </w:r>
    </w:p>
    <w:p w:rsidR="00B53DC3" w:rsidRDefault="00B53DC3" w:rsidP="0040085F">
      <w:pPr>
        <w:tabs>
          <w:tab w:val="center" w:pos="5386"/>
        </w:tabs>
      </w:pPr>
      <w:r>
        <w:t>- федеральный бюджет</w:t>
      </w:r>
    </w:p>
    <w:p w:rsidR="00B53DC3" w:rsidRDefault="00B53DC3" w:rsidP="0040085F">
      <w:pPr>
        <w:tabs>
          <w:tab w:val="center" w:pos="5386"/>
        </w:tabs>
      </w:pPr>
    </w:p>
    <w:p w:rsidR="00B53DC3" w:rsidRDefault="00B53DC3" w:rsidP="0040085F">
      <w:pPr>
        <w:tabs>
          <w:tab w:val="center" w:pos="5386"/>
        </w:tabs>
      </w:pPr>
      <w:r>
        <w:t>1.1.</w:t>
      </w:r>
      <w:r>
        <w:tab/>
        <w:t>Благоустройство дворовых территорий согласно Адресному перечню дворовых территорий, подлежащих благоустройству в 2018-2022 годы, всего:</w:t>
      </w:r>
      <w:r>
        <w:tab/>
        <w:t>Администрация Казанского сельского поселения</w:t>
      </w:r>
    </w:p>
    <w:p w:rsidR="00B53DC3" w:rsidRDefault="00B53DC3" w:rsidP="0040085F">
      <w:pPr>
        <w:tabs>
          <w:tab w:val="center" w:pos="5386"/>
        </w:tabs>
      </w:pPr>
      <w:r>
        <w:t>в том числе:</w:t>
      </w:r>
    </w:p>
    <w:p w:rsidR="00B53DC3" w:rsidRDefault="00B53DC3" w:rsidP="0040085F">
      <w:pPr>
        <w:tabs>
          <w:tab w:val="center" w:pos="5386"/>
        </w:tabs>
      </w:pPr>
      <w:r>
        <w:t>- местный бюджет, внебюджетные источники</w:t>
      </w:r>
      <w:r>
        <w:tab/>
      </w:r>
      <w:r>
        <w:tab/>
        <w:t>951</w:t>
      </w:r>
      <w:r>
        <w:tab/>
        <w:t>0503</w:t>
      </w:r>
      <w:r>
        <w:tab/>
        <w:t>10100S4200</w:t>
      </w:r>
      <w:r>
        <w:tab/>
        <w:t>240</w:t>
      </w:r>
      <w:r>
        <w:tab/>
        <w:t>0,0</w:t>
      </w:r>
      <w:r>
        <w:tab/>
        <w:t>739,7</w:t>
      </w:r>
      <w:r>
        <w:tab/>
        <w:t>739,7</w:t>
      </w:r>
      <w:r>
        <w:tab/>
        <w:t>0,0</w:t>
      </w:r>
      <w:r>
        <w:tab/>
        <w:t>0,0</w:t>
      </w:r>
    </w:p>
    <w:p w:rsidR="00B53DC3" w:rsidRDefault="00B53DC3" w:rsidP="0040085F">
      <w:pPr>
        <w:tabs>
          <w:tab w:val="center" w:pos="5386"/>
        </w:tabs>
      </w:pPr>
      <w:r>
        <w:t>- областной бюджет</w:t>
      </w:r>
    </w:p>
    <w:p w:rsidR="00B53DC3" w:rsidRDefault="00B53DC3" w:rsidP="0040085F">
      <w:pPr>
        <w:tabs>
          <w:tab w:val="center" w:pos="5386"/>
        </w:tabs>
      </w:pPr>
      <w:r>
        <w:t>- федеральный бюджет</w:t>
      </w:r>
    </w:p>
    <w:p w:rsidR="00B53DC3" w:rsidRDefault="00B53DC3" w:rsidP="0040085F">
      <w:pPr>
        <w:tabs>
          <w:tab w:val="center" w:pos="5386"/>
        </w:tabs>
      </w:pPr>
    </w:p>
    <w:p w:rsidR="00B53DC3" w:rsidRDefault="00B53DC3" w:rsidP="0040085F">
      <w:pPr>
        <w:tabs>
          <w:tab w:val="center" w:pos="5386"/>
        </w:tabs>
      </w:pPr>
      <w:r>
        <w:t>1.2</w:t>
      </w:r>
      <w:r>
        <w:tab/>
        <w:t>Благоустройство общественных территорий, всего:</w:t>
      </w:r>
    </w:p>
    <w:p w:rsidR="00B53DC3" w:rsidRDefault="00B53DC3" w:rsidP="0040085F">
      <w:pPr>
        <w:tabs>
          <w:tab w:val="center" w:pos="5386"/>
        </w:tabs>
      </w:pPr>
      <w:r>
        <w:t>в том числе:</w:t>
      </w:r>
    </w:p>
    <w:p w:rsidR="00B53DC3" w:rsidRDefault="00B53DC3" w:rsidP="0040085F">
      <w:pPr>
        <w:tabs>
          <w:tab w:val="center" w:pos="5386"/>
        </w:tabs>
      </w:pPr>
      <w:r>
        <w:t>- местный бюджет</w:t>
      </w:r>
      <w:r>
        <w:tab/>
      </w:r>
      <w:r>
        <w:tab/>
        <w:t>951</w:t>
      </w:r>
      <w:r>
        <w:tab/>
        <w:t>0503</w:t>
      </w:r>
      <w:r>
        <w:tab/>
        <w:t>10100S4240</w:t>
      </w:r>
      <w:r>
        <w:tab/>
        <w:t>240</w:t>
      </w:r>
      <w:r>
        <w:tab/>
        <w:t>0,0</w:t>
      </w:r>
      <w:r>
        <w:tab/>
        <w:t>739,7</w:t>
      </w:r>
      <w:r>
        <w:tab/>
        <w:t>739,7</w:t>
      </w:r>
      <w:r>
        <w:tab/>
        <w:t>0,0</w:t>
      </w:r>
      <w:r>
        <w:tab/>
        <w:t>0,0</w:t>
      </w:r>
    </w:p>
    <w:p w:rsidR="00B53DC3" w:rsidRDefault="00B53DC3" w:rsidP="0040085F">
      <w:pPr>
        <w:tabs>
          <w:tab w:val="center" w:pos="5386"/>
        </w:tabs>
      </w:pPr>
      <w:r>
        <w:t>- областной бюджет</w:t>
      </w:r>
    </w:p>
    <w:p w:rsidR="00B53DC3" w:rsidRDefault="00B53DC3" w:rsidP="0040085F">
      <w:pPr>
        <w:tabs>
          <w:tab w:val="center" w:pos="5386"/>
        </w:tabs>
      </w:pPr>
      <w:r>
        <w:t>- федеральный бюджет</w:t>
      </w:r>
    </w:p>
    <w:p w:rsidR="00B53DC3" w:rsidRDefault="00B53DC3" w:rsidP="0040085F">
      <w:pPr>
        <w:tabs>
          <w:tab w:val="center" w:pos="5386"/>
        </w:tabs>
      </w:pPr>
      <w:r>
        <w:t>1.3</w:t>
      </w:r>
      <w:r>
        <w:tab/>
        <w:t xml:space="preserve">Актуализация Правил </w:t>
      </w:r>
      <w:proofErr w:type="spellStart"/>
      <w:proofErr w:type="gramStart"/>
      <w:r>
        <w:t>благоуст-ройства</w:t>
      </w:r>
      <w:proofErr w:type="spellEnd"/>
      <w:proofErr w:type="gramEnd"/>
      <w:r>
        <w:t xml:space="preserve"> в муниципальном </w:t>
      </w:r>
      <w:proofErr w:type="spellStart"/>
      <w:r>
        <w:t>образо¬вании</w:t>
      </w:r>
      <w:proofErr w:type="spellEnd"/>
      <w:r>
        <w:t xml:space="preserve"> – «Казанское сельское поселение» в </w:t>
      </w:r>
      <w:proofErr w:type="spellStart"/>
      <w:r>
        <w:t>соот-ветствии</w:t>
      </w:r>
      <w:proofErr w:type="spellEnd"/>
      <w:r>
        <w:t xml:space="preserve"> с федеральными </w:t>
      </w:r>
      <w:proofErr w:type="spellStart"/>
      <w:r>
        <w:t>требо-ваниями</w:t>
      </w:r>
      <w:proofErr w:type="spellEnd"/>
    </w:p>
    <w:p w:rsidR="00B53DC3" w:rsidRDefault="00B53DC3" w:rsidP="0040085F">
      <w:pPr>
        <w:tabs>
          <w:tab w:val="center" w:pos="5386"/>
        </w:tabs>
      </w:pPr>
      <w:r>
        <w:t>Администрация Казанского сельского поселения</w:t>
      </w:r>
    </w:p>
    <w:p w:rsidR="00B53DC3" w:rsidRDefault="00B53DC3" w:rsidP="0040085F">
      <w:pPr>
        <w:tabs>
          <w:tab w:val="center" w:pos="5386"/>
        </w:tabs>
      </w:pPr>
    </w:p>
    <w:p w:rsidR="00B53DC3" w:rsidRDefault="00B53DC3" w:rsidP="0040085F">
      <w:pPr>
        <w:tabs>
          <w:tab w:val="center" w:pos="5386"/>
        </w:tabs>
      </w:pPr>
      <w:r>
        <w:t>Приложение 5 к муниципальной программе «Формирование комфортной городской среды в муниципальном образовании – «Казанское сельское поселение» на 2018-2022 годы»</w:t>
      </w:r>
    </w:p>
    <w:p w:rsidR="00B53DC3" w:rsidRDefault="00B53DC3" w:rsidP="0040085F">
      <w:pPr>
        <w:tabs>
          <w:tab w:val="center" w:pos="5386"/>
        </w:tabs>
      </w:pPr>
      <w: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w:t>
      </w:r>
      <w:proofErr w:type="gramStart"/>
      <w:r>
        <w:t>территорий  Казанского</w:t>
      </w:r>
      <w:proofErr w:type="gramEnd"/>
      <w:r>
        <w:t xml:space="preserve"> сельского поселения.</w:t>
      </w:r>
    </w:p>
    <w:p w:rsidR="00B53DC3" w:rsidRDefault="00B53DC3" w:rsidP="0040085F">
      <w:pPr>
        <w:tabs>
          <w:tab w:val="center" w:pos="5386"/>
        </w:tabs>
      </w:pPr>
      <w:r>
        <w:t>I.</w:t>
      </w:r>
      <w:r>
        <w:tab/>
        <w:t>Общие положения.</w:t>
      </w:r>
    </w:p>
    <w:p w:rsidR="00B53DC3" w:rsidRDefault="00B53DC3" w:rsidP="0040085F">
      <w:pPr>
        <w:tabs>
          <w:tab w:val="center" w:pos="5386"/>
        </w:tabs>
      </w:pPr>
      <w:r>
        <w:t>1.</w:t>
      </w:r>
      <w:r>
        <w:tab/>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Казанского сельского поселения в рамках муниципальной программы «Формирование комфортной городской среды в муниципальном образовании – «Казанское сельское поселение» на 2018-2022 годы»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p>
    <w:p w:rsidR="00B53DC3" w:rsidRDefault="00B53DC3" w:rsidP="0040085F">
      <w:pPr>
        <w:tabs>
          <w:tab w:val="center" w:pos="5386"/>
        </w:tabs>
      </w:pPr>
      <w:r>
        <w:t>2.В целях реализации настоящего Порядка используются следующие понятия:</w:t>
      </w:r>
    </w:p>
    <w:p w:rsidR="00B53DC3" w:rsidRDefault="00B53DC3" w:rsidP="0040085F">
      <w:pPr>
        <w:tabs>
          <w:tab w:val="center" w:pos="5386"/>
        </w:tabs>
      </w:pPr>
      <w:proofErr w:type="gramStart"/>
      <w:r>
        <w:t>а)дополнительный</w:t>
      </w:r>
      <w:proofErr w:type="gramEnd"/>
      <w:r>
        <w:t xml:space="preserve"> перечень работ - установленный региональной </w:t>
      </w:r>
      <w:proofErr w:type="spellStart"/>
      <w:r>
        <w:t>Подпрограм¬мой</w:t>
      </w:r>
      <w:proofErr w:type="spellEnd"/>
    </w:p>
    <w:p w:rsidR="00B53DC3" w:rsidRDefault="00B53DC3" w:rsidP="0040085F">
      <w:pPr>
        <w:tabs>
          <w:tab w:val="center" w:pos="5386"/>
        </w:tabs>
      </w:pPr>
      <w:r>
        <w:t>«Формирование комфортной городской среды на 2018-2022 годы» перечень работ по благоустройству дворовой</w:t>
      </w:r>
      <w:r w:rsidR="00374E27">
        <w:t xml:space="preserve"> </w:t>
      </w:r>
      <w:r>
        <w:t xml:space="preserve">территории, </w:t>
      </w:r>
      <w:proofErr w:type="spellStart"/>
      <w:r>
        <w:t>софинансируемых</w:t>
      </w:r>
      <w:proofErr w:type="spellEnd"/>
      <w:r w:rsidR="00374E27">
        <w:t xml:space="preserve"> </w:t>
      </w:r>
      <w:r>
        <w:t>за счет</w:t>
      </w:r>
      <w:r>
        <w:tab/>
        <w:t>средств</w:t>
      </w:r>
      <w:r w:rsidR="00374E27">
        <w:t xml:space="preserve"> </w:t>
      </w:r>
      <w:r>
        <w:t>заинтересованных лиц;</w:t>
      </w:r>
    </w:p>
    <w:p w:rsidR="00B53DC3" w:rsidRDefault="00B53DC3" w:rsidP="0040085F">
      <w:pPr>
        <w:tabs>
          <w:tab w:val="center" w:pos="5386"/>
        </w:tabs>
      </w:pPr>
      <w:proofErr w:type="gramStart"/>
      <w:r>
        <w:t>б)трудовое</w:t>
      </w:r>
      <w:proofErr w:type="gramEnd"/>
      <w:r>
        <w:t xml:space="preserve"> участие - добровольная безвозмездная трудовая деятельность</w:t>
      </w:r>
    </w:p>
    <w:p w:rsidR="00B53DC3" w:rsidRDefault="00B53DC3" w:rsidP="0040085F">
      <w:pPr>
        <w:tabs>
          <w:tab w:val="center" w:pos="5386"/>
        </w:tabs>
      </w:pPr>
      <w:r>
        <w:t>заинтересованных лиц, имеющая социально полезную направленность, не требующая специальной квалификации</w:t>
      </w:r>
      <w:r w:rsidR="00374E27">
        <w:t xml:space="preserve"> </w:t>
      </w:r>
      <w:r>
        <w:t>и выполняемая в качестве</w:t>
      </w:r>
      <w:r>
        <w:tab/>
        <w:t>трудового участия</w:t>
      </w:r>
    </w:p>
    <w:p w:rsidR="00B53DC3" w:rsidRDefault="00B53DC3" w:rsidP="0040085F">
      <w:pPr>
        <w:tabs>
          <w:tab w:val="center" w:pos="5386"/>
        </w:tabs>
      </w:pPr>
      <w:r>
        <w:t>заинтересованных лиц при осуществлении видов работ из дополнительного перечня работ по благоустройству дворовых территорий Казанского сельского поселения;</w:t>
      </w:r>
    </w:p>
    <w:p w:rsidR="00B53DC3" w:rsidRDefault="00B53DC3" w:rsidP="0040085F">
      <w:pPr>
        <w:tabs>
          <w:tab w:val="center" w:pos="5386"/>
        </w:tabs>
      </w:pPr>
      <w:r>
        <w:t>в)</w:t>
      </w:r>
      <w:r>
        <w:tab/>
        <w:t>финансовое участие - финансирование выполнения видов работ из дополнительного перечня работ по благоустройству дворовых территорий Казанского сельского поселения за счет участия заинтересованных лиц в размере не менее 0,1 процента от общей стоимости соответствующего вида работ;</w:t>
      </w:r>
    </w:p>
    <w:p w:rsidR="00B53DC3" w:rsidRDefault="00B53DC3" w:rsidP="0040085F">
      <w:pPr>
        <w:tabs>
          <w:tab w:val="center" w:pos="5386"/>
        </w:tabs>
      </w:pPr>
      <w:r>
        <w:t>г)</w:t>
      </w:r>
      <w:r>
        <w:tab/>
        <w:t xml:space="preserve">общественная комиссия - комиссия, создаваемая в соответствии с постановлением Администрации Казанского сельского </w:t>
      </w:r>
      <w:proofErr w:type="gramStart"/>
      <w:r>
        <w:t>поселения  для</w:t>
      </w:r>
      <w:proofErr w:type="gramEnd"/>
      <w:r>
        <w:t xml:space="preserve"> рассмотрения и оценки предложений заинтересованных лиц, а также реализации контроля за реализацией Программы.</w:t>
      </w:r>
    </w:p>
    <w:p w:rsidR="00B53DC3" w:rsidRDefault="00B53DC3" w:rsidP="0040085F">
      <w:pPr>
        <w:tabs>
          <w:tab w:val="center" w:pos="5386"/>
        </w:tabs>
      </w:pPr>
      <w:r>
        <w:t>II.</w:t>
      </w:r>
      <w:r>
        <w:tab/>
        <w:t>Порядок и форма участия (трудовое и (или) финансовое) заинтересованных лиц в выполнении работ.</w:t>
      </w:r>
    </w:p>
    <w:p w:rsidR="00B53DC3" w:rsidRDefault="00B53DC3" w:rsidP="0040085F">
      <w:pPr>
        <w:tabs>
          <w:tab w:val="center" w:pos="5386"/>
        </w:tabs>
      </w:pPr>
      <w:r>
        <w:t>1.</w:t>
      </w:r>
      <w:r>
        <w:tab/>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B53DC3" w:rsidRDefault="00B53DC3" w:rsidP="0040085F">
      <w:pPr>
        <w:tabs>
          <w:tab w:val="center" w:pos="5386"/>
        </w:tabs>
      </w:pPr>
      <w:r>
        <w:t>2.</w:t>
      </w:r>
      <w:r>
        <w:tab/>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B53DC3" w:rsidRDefault="00B53DC3" w:rsidP="0040085F">
      <w:pPr>
        <w:tabs>
          <w:tab w:val="center" w:pos="5386"/>
        </w:tabs>
      </w:pPr>
      <w:r>
        <w:t>3.Финансовое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B53DC3" w:rsidRDefault="00B53DC3" w:rsidP="0040085F">
      <w:pPr>
        <w:tabs>
          <w:tab w:val="center" w:pos="5386"/>
        </w:tabs>
      </w:pPr>
      <w:r>
        <w:t>4.</w:t>
      </w:r>
      <w:r>
        <w:tab/>
        <w:t xml:space="preserve">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отдел по строительству и ЖКХ Администрации </w:t>
      </w:r>
      <w:proofErr w:type="spellStart"/>
      <w:r>
        <w:t>Верхнедонского</w:t>
      </w:r>
      <w:proofErr w:type="spellEnd"/>
      <w:r>
        <w:t xml:space="preserve"> района (далее - Комитет).</w:t>
      </w:r>
    </w:p>
    <w:p w:rsidR="00B53DC3" w:rsidRDefault="00B53DC3" w:rsidP="0040085F">
      <w:pPr>
        <w:tabs>
          <w:tab w:val="center" w:pos="5386"/>
        </w:tabs>
      </w:pPr>
      <w: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w:t>
      </w:r>
      <w:proofErr w:type="gramStart"/>
      <w:r>
        <w:t>которые  также</w:t>
      </w:r>
      <w:proofErr w:type="gramEnd"/>
      <w:r>
        <w:t xml:space="preserve"> вносятся на счет   Администрации Казанского сельского поселения.</w:t>
      </w:r>
    </w:p>
    <w:p w:rsidR="00B53DC3" w:rsidRDefault="00B53DC3" w:rsidP="0040085F">
      <w:pPr>
        <w:tabs>
          <w:tab w:val="center" w:pos="5386"/>
        </w:tabs>
      </w:pPr>
      <w:r>
        <w:t>Документы, подтверждающие финансовое участие, представляются в Комитет не позднее 2 дней со дня перечисления денежных средств в установленном порядке.</w:t>
      </w:r>
    </w:p>
    <w:p w:rsidR="00B53DC3" w:rsidRDefault="00B53DC3" w:rsidP="0040085F">
      <w:pPr>
        <w:tabs>
          <w:tab w:val="center" w:pos="5386"/>
        </w:tabs>
      </w:pPr>
      <w:r>
        <w:lastRenderedPageBreak/>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B53DC3" w:rsidRDefault="00B53DC3" w:rsidP="0040085F">
      <w:pPr>
        <w:tabs>
          <w:tab w:val="center" w:pos="5386"/>
        </w:tabs>
      </w:pPr>
      <w:r>
        <w:t>Документы, подтверждающие трудовое участие, представляются в Комитет не позднее 10 календарных дней со дня окончания работ, выполняемых заинтересованными лицами.</w:t>
      </w:r>
    </w:p>
    <w:p w:rsidR="00B53DC3" w:rsidRDefault="00B53DC3" w:rsidP="0040085F">
      <w:pPr>
        <w:tabs>
          <w:tab w:val="center" w:pos="5386"/>
        </w:tabs>
      </w:pPr>
      <w:r>
        <w:t>5.При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B53DC3" w:rsidRDefault="00B53DC3" w:rsidP="0040085F">
      <w:pPr>
        <w:tabs>
          <w:tab w:val="center" w:pos="5386"/>
        </w:tabs>
      </w:pPr>
      <w:proofErr w:type="spellStart"/>
      <w:r>
        <w:t>III.Условия</w:t>
      </w:r>
      <w:proofErr w:type="spellEnd"/>
      <w:r>
        <w:t xml:space="preserve"> аккумулирования и расходования средств.</w:t>
      </w:r>
    </w:p>
    <w:p w:rsidR="00B53DC3" w:rsidRDefault="00B53DC3" w:rsidP="0040085F">
      <w:pPr>
        <w:tabs>
          <w:tab w:val="center" w:pos="5386"/>
        </w:tabs>
      </w:pPr>
      <w:r>
        <w:t xml:space="preserve">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Казанского сельского поселения, денежные средства заинтересованных лиц перечисляются на </w:t>
      </w:r>
      <w:proofErr w:type="gramStart"/>
      <w:r>
        <w:t>счет  Администрации</w:t>
      </w:r>
      <w:proofErr w:type="gramEnd"/>
      <w:r>
        <w:t xml:space="preserve"> Казанского сельского поселения, которые включаются в доход бюджета поселения.</w:t>
      </w:r>
    </w:p>
    <w:p w:rsidR="00B53DC3" w:rsidRDefault="00B53DC3" w:rsidP="0040085F">
      <w:pPr>
        <w:tabs>
          <w:tab w:val="center" w:pos="5386"/>
        </w:tabs>
      </w:pPr>
      <w:r>
        <w:t>2. После утверждения дизайн-проекта общественной муниципальной комиссией и</w:t>
      </w:r>
    </w:p>
    <w:p w:rsidR="00B53DC3" w:rsidRDefault="00B53DC3" w:rsidP="0040085F">
      <w:pPr>
        <w:tabs>
          <w:tab w:val="center" w:pos="5386"/>
        </w:tabs>
      </w:pPr>
      <w:r>
        <w:t>его согласования с представителем заинтересованных лиц Комитет заключает с</w:t>
      </w:r>
    </w:p>
    <w:p w:rsidR="00B53DC3" w:rsidRDefault="00B53DC3" w:rsidP="0040085F">
      <w:pPr>
        <w:tabs>
          <w:tab w:val="center" w:pos="5386"/>
        </w:tabs>
      </w:pPr>
      <w:r>
        <w:t>представителями заинтересованных лиц, принявшими решение о благоустройстве</w:t>
      </w:r>
    </w:p>
    <w:p w:rsidR="00B53DC3" w:rsidRDefault="00B53DC3" w:rsidP="0040085F">
      <w:pPr>
        <w:tabs>
          <w:tab w:val="center" w:pos="5386"/>
        </w:tabs>
      </w:pPr>
      <w:r>
        <w:t>дворовых территорий, соглашение, в котором указывается объект благоустройства,</w:t>
      </w:r>
    </w:p>
    <w:p w:rsidR="00B53DC3" w:rsidRDefault="00B53DC3" w:rsidP="0040085F">
      <w:pPr>
        <w:tabs>
          <w:tab w:val="center" w:pos="5386"/>
        </w:tabs>
      </w:pPr>
      <w:r>
        <w:t>реквизиты для перечисления средств, определяются порядок и сумма перечисления</w:t>
      </w:r>
    </w:p>
    <w:p w:rsidR="00B53DC3" w:rsidRDefault="00B53DC3" w:rsidP="0040085F">
      <w:pPr>
        <w:tabs>
          <w:tab w:val="center" w:pos="5386"/>
        </w:tabs>
      </w:pPr>
      <w:r>
        <w:t>денежных средств заинтересованными лицами, а также реквизиты счета, на который</w:t>
      </w:r>
    </w:p>
    <w:p w:rsidR="00B53DC3" w:rsidRDefault="00B53DC3" w:rsidP="0040085F">
      <w:pPr>
        <w:tabs>
          <w:tab w:val="center" w:pos="5386"/>
        </w:tabs>
      </w:pPr>
      <w:r>
        <w:t xml:space="preserve">подлежат возврату денежные средства заинтересованных лиц </w:t>
      </w:r>
      <w:proofErr w:type="gramStart"/>
      <w:r>
        <w:t>в случаях</w:t>
      </w:r>
      <w:proofErr w:type="gramEnd"/>
      <w:r>
        <w:t xml:space="preserve"> определенных соглашением.</w:t>
      </w:r>
    </w:p>
    <w:p w:rsidR="00B53DC3" w:rsidRDefault="00B53DC3" w:rsidP="0040085F">
      <w:pPr>
        <w:tabs>
          <w:tab w:val="center" w:pos="5386"/>
        </w:tabs>
      </w:pPr>
      <w:r>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0,1 процента от общей стоимости соответствующего вида работ из дополнительного перечня работ.</w:t>
      </w:r>
    </w:p>
    <w:p w:rsidR="00B53DC3" w:rsidRDefault="00B53DC3" w:rsidP="0040085F">
      <w:pPr>
        <w:tabs>
          <w:tab w:val="center" w:pos="5386"/>
        </w:tabs>
      </w:pPr>
      <w: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B53DC3" w:rsidRDefault="00B53DC3" w:rsidP="0040085F">
      <w:pPr>
        <w:tabs>
          <w:tab w:val="center" w:pos="5386"/>
        </w:tabs>
      </w:pPr>
      <w:r>
        <w:t>3.</w:t>
      </w:r>
      <w:r>
        <w:tab/>
        <w:t>Перечисление денежных средств заинтересованными лицами осуществляется в течение десяти дней с момента подписания соглашения, но не позднее 1 июля 2018 года.</w:t>
      </w:r>
    </w:p>
    <w:p w:rsidR="00B53DC3" w:rsidRDefault="00B53DC3" w:rsidP="0040085F">
      <w:pPr>
        <w:tabs>
          <w:tab w:val="center" w:pos="5386"/>
        </w:tabs>
      </w:pPr>
      <w:r>
        <w:t>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B53DC3" w:rsidRDefault="00B53DC3" w:rsidP="0040085F">
      <w:pPr>
        <w:tabs>
          <w:tab w:val="center" w:pos="5386"/>
        </w:tabs>
      </w:pPr>
      <w: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w:t>
      </w:r>
      <w:proofErr w:type="gramStart"/>
      <w:r>
        <w:t>с корректировкой</w:t>
      </w:r>
      <w:proofErr w:type="gramEnd"/>
      <w:r>
        <w:t xml:space="preserve"> и их заявка предусматривает выполнение работ из дополнительного перечня, обязуются перечислить денежные средства не позднее 10 августа 2017 года в порядке и на условиях, определенных соглашением.</w:t>
      </w:r>
    </w:p>
    <w:p w:rsidR="00B53DC3" w:rsidRDefault="00B53DC3" w:rsidP="0040085F">
      <w:pPr>
        <w:tabs>
          <w:tab w:val="center" w:pos="5386"/>
        </w:tabs>
      </w:pPr>
      <w:r>
        <w:t>4.</w:t>
      </w:r>
      <w:r>
        <w:tab/>
        <w:t xml:space="preserve">Денежные средства считаются поступившими в доход бюджета администрации Казанского сельского поселения с момента их зачисления на счет администрации </w:t>
      </w:r>
      <w:proofErr w:type="gramStart"/>
      <w:r>
        <w:t>поселения .</w:t>
      </w:r>
      <w:proofErr w:type="gramEnd"/>
    </w:p>
    <w:p w:rsidR="00B53DC3" w:rsidRDefault="00B53DC3" w:rsidP="0040085F">
      <w:pPr>
        <w:tabs>
          <w:tab w:val="center" w:pos="5386"/>
        </w:tabs>
      </w:pPr>
      <w:r>
        <w:t>5.Расходование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B53DC3" w:rsidRDefault="00B53DC3" w:rsidP="0040085F">
      <w:pPr>
        <w:tabs>
          <w:tab w:val="center" w:pos="5386"/>
        </w:tabs>
      </w:pPr>
      <w:r>
        <w:lastRenderedPageBreak/>
        <w:t>6.</w:t>
      </w:r>
      <w:r>
        <w:tab/>
        <w:t>Контроль за целевым расходованием аккумулированных денежных средств заинтересованных лиц осуществляется финансовым Отделом в соответствии с бюджетным законодательством.</w:t>
      </w:r>
    </w:p>
    <w:p w:rsidR="00B53DC3" w:rsidRDefault="00B53DC3" w:rsidP="0040085F">
      <w:pPr>
        <w:tabs>
          <w:tab w:val="center" w:pos="5386"/>
        </w:tabs>
      </w:pPr>
      <w:r>
        <w:t>Приложение 6 к муниципальной программе «Формирование комфортной городской среды в муниципальном образовании – Казанское сельское поселение на 2018-2022 годы»</w:t>
      </w:r>
    </w:p>
    <w:p w:rsidR="00B53DC3" w:rsidRDefault="00B53DC3" w:rsidP="0040085F">
      <w:pPr>
        <w:tabs>
          <w:tab w:val="center" w:pos="5386"/>
        </w:tabs>
      </w:pPr>
      <w:r>
        <w:t>ПОРЯДОК</w:t>
      </w:r>
    </w:p>
    <w:p w:rsidR="00B53DC3" w:rsidRDefault="00B53DC3" w:rsidP="0040085F">
      <w:pPr>
        <w:tabs>
          <w:tab w:val="center" w:pos="5386"/>
        </w:tabs>
      </w:pPr>
      <w:r>
        <w:t xml:space="preserve">разработки, обсуждения с заинтересованными лицами и утверждения </w:t>
      </w:r>
      <w:proofErr w:type="spellStart"/>
      <w:r>
        <w:t>дизайн¬проектов</w:t>
      </w:r>
      <w:proofErr w:type="spellEnd"/>
      <w:r>
        <w:t xml:space="preserve"> благоустройства дворовой территории, общественной территории включаемых в муниципальную программу формирования комфортной городской среды на территории Казанского сельского поселения на 2018-2022 годы</w:t>
      </w:r>
    </w:p>
    <w:p w:rsidR="00B53DC3" w:rsidRDefault="00B53DC3" w:rsidP="0040085F">
      <w:pPr>
        <w:tabs>
          <w:tab w:val="center" w:pos="5386"/>
        </w:tabs>
      </w:pPr>
      <w: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proofErr w:type="gramStart"/>
      <w:r>
        <w:t>общественных территорий</w:t>
      </w:r>
      <w:proofErr w:type="gramEnd"/>
      <w:r>
        <w:t xml:space="preserve"> включаемых в муниципальную программу формирования комфортной городской среды на территории Казанского сельского поселения (далее - Порядок).</w:t>
      </w:r>
    </w:p>
    <w:p w:rsidR="00B53DC3" w:rsidRDefault="00B53DC3" w:rsidP="0040085F">
      <w:pPr>
        <w:tabs>
          <w:tab w:val="center" w:pos="5386"/>
        </w:tabs>
      </w:pPr>
      <w:r>
        <w:t>2.Для целей Порядка применяются следующие понятия:</w:t>
      </w:r>
    </w:p>
    <w:p w:rsidR="00B53DC3" w:rsidRDefault="00B53DC3" w:rsidP="0040085F">
      <w:pPr>
        <w:tabs>
          <w:tab w:val="center" w:pos="5386"/>
        </w:tabs>
      </w:pPr>
      <w:r>
        <w:t>2.1.</w:t>
      </w:r>
      <w: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53DC3" w:rsidRDefault="00B53DC3" w:rsidP="0040085F">
      <w:pPr>
        <w:tabs>
          <w:tab w:val="center" w:pos="5386"/>
        </w:tabs>
      </w:pPr>
      <w:r>
        <w:t>2.2.</w:t>
      </w:r>
      <w:r>
        <w:tab/>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53DC3" w:rsidRDefault="00B53DC3" w:rsidP="0040085F">
      <w:pPr>
        <w:tabs>
          <w:tab w:val="center" w:pos="5386"/>
        </w:tabs>
      </w:pPr>
      <w:r>
        <w:t xml:space="preserve">3.Дизайн-проект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w:t>
      </w:r>
      <w:proofErr w:type="spellStart"/>
      <w:r>
        <w:t>вы¬деленных</w:t>
      </w:r>
      <w:proofErr w:type="spellEnd"/>
      <w:r>
        <w:t xml:space="preserve"> лимитов бюджетных ассигнований.</w:t>
      </w:r>
    </w:p>
    <w:p w:rsidR="00B53DC3" w:rsidRDefault="00B53DC3" w:rsidP="0040085F">
      <w:pPr>
        <w:tabs>
          <w:tab w:val="center" w:pos="5386"/>
        </w:tabs>
      </w:pPr>
      <w: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B53DC3" w:rsidRDefault="00B53DC3" w:rsidP="0040085F">
      <w:pPr>
        <w:tabs>
          <w:tab w:val="center" w:pos="5386"/>
        </w:tabs>
      </w:pPr>
      <w:r>
        <w:t>4.</w:t>
      </w:r>
      <w:r>
        <w:tab/>
      </w:r>
      <w:proofErr w:type="gramStart"/>
      <w:r>
        <w:t>В</w:t>
      </w:r>
      <w:proofErr w:type="gramEnd"/>
      <w:r>
        <w:t xml:space="preserve">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B53DC3" w:rsidRDefault="00B53DC3" w:rsidP="0040085F">
      <w:pPr>
        <w:tabs>
          <w:tab w:val="center" w:pos="5386"/>
        </w:tabs>
      </w:pPr>
      <w: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w:t>
      </w:r>
      <w:proofErr w:type="spellStart"/>
      <w:r>
        <w:t>упрощен¬ном</w:t>
      </w:r>
      <w:proofErr w:type="spellEnd"/>
      <w:r>
        <w:t xml:space="preserve">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w:t>
      </w:r>
      <w:proofErr w:type="spellStart"/>
      <w:r>
        <w:t>дополни¬тельного</w:t>
      </w:r>
      <w:proofErr w:type="spellEnd"/>
      <w:r>
        <w:t xml:space="preserve"> перечней работ, с описанием работ и мероприятий, предлагаемых к выполнению, со сметным расчетом стоимости работ исходя из единичных расценок.</w:t>
      </w:r>
    </w:p>
    <w:p w:rsidR="00B53DC3" w:rsidRDefault="00B53DC3" w:rsidP="0040085F">
      <w:pPr>
        <w:tabs>
          <w:tab w:val="center" w:pos="5386"/>
        </w:tabs>
      </w:pPr>
      <w:r>
        <w:t>5.Разработка дизайн-проекта осуществляется с учетом местных нормативов градостроительного проектирования Казанского сельского поселения.</w:t>
      </w:r>
    </w:p>
    <w:p w:rsidR="00B53DC3" w:rsidRDefault="00B53DC3" w:rsidP="0040085F">
      <w:pPr>
        <w:tabs>
          <w:tab w:val="center" w:pos="5386"/>
        </w:tabs>
      </w:pPr>
      <w:r>
        <w:t>Разработка дизайн - проекта включает следующие стадии:</w:t>
      </w:r>
    </w:p>
    <w:p w:rsidR="00B53DC3" w:rsidRDefault="00B53DC3" w:rsidP="0040085F">
      <w:pPr>
        <w:tabs>
          <w:tab w:val="center" w:pos="5386"/>
        </w:tabs>
      </w:pPr>
      <w:r>
        <w:t>5.1.</w:t>
      </w:r>
      <w:r>
        <w:tab/>
        <w:t>осмотр дворовой территории, предлагаемой к благоустройству, совместно с представителем заинтересованных лиц;</w:t>
      </w:r>
    </w:p>
    <w:p w:rsidR="00B53DC3" w:rsidRDefault="00B53DC3" w:rsidP="0040085F">
      <w:pPr>
        <w:tabs>
          <w:tab w:val="center" w:pos="5386"/>
        </w:tabs>
      </w:pPr>
      <w:r>
        <w:t>5.</w:t>
      </w:r>
      <w:proofErr w:type="gramStart"/>
      <w:r>
        <w:t>2.разработка</w:t>
      </w:r>
      <w:proofErr w:type="gramEnd"/>
      <w:r>
        <w:t xml:space="preserve"> дизайн - проекта;</w:t>
      </w:r>
    </w:p>
    <w:p w:rsidR="00B53DC3" w:rsidRDefault="00B53DC3" w:rsidP="0040085F">
      <w:pPr>
        <w:tabs>
          <w:tab w:val="center" w:pos="5386"/>
        </w:tabs>
      </w:pPr>
      <w:r>
        <w:t>5.</w:t>
      </w:r>
      <w:proofErr w:type="gramStart"/>
      <w:r>
        <w:t>3.согласование</w:t>
      </w:r>
      <w:proofErr w:type="gramEnd"/>
      <w:r>
        <w:t xml:space="preserve"> дизайн-проекта благоустройства дворовой территории с представителем заинтересованных лиц;</w:t>
      </w:r>
    </w:p>
    <w:p w:rsidR="00B53DC3" w:rsidRDefault="00B53DC3" w:rsidP="0040085F">
      <w:pPr>
        <w:tabs>
          <w:tab w:val="center" w:pos="5386"/>
        </w:tabs>
      </w:pPr>
      <w:r>
        <w:t>5.</w:t>
      </w:r>
      <w:proofErr w:type="gramStart"/>
      <w:r>
        <w:t>4.утверждение</w:t>
      </w:r>
      <w:proofErr w:type="gramEnd"/>
      <w:r>
        <w:t xml:space="preserve"> дизайн-проекта общественной муниципальной комиссией.</w:t>
      </w:r>
    </w:p>
    <w:p w:rsidR="00B53DC3" w:rsidRDefault="00B53DC3" w:rsidP="0040085F">
      <w:pPr>
        <w:tabs>
          <w:tab w:val="center" w:pos="5386"/>
        </w:tabs>
      </w:pPr>
      <w:r>
        <w:t>6.</w:t>
      </w:r>
      <w:r>
        <w:tab/>
        <w:t>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согласованный дизайн-проект или мотивированные замечания.</w:t>
      </w:r>
    </w:p>
    <w:p w:rsidR="00B53DC3" w:rsidRDefault="00B53DC3" w:rsidP="0040085F">
      <w:pPr>
        <w:tabs>
          <w:tab w:val="center" w:pos="5386"/>
        </w:tabs>
      </w:pPr>
      <w:r>
        <w:t>В случае не урегулирования замечаний, дизайн-проект передаётся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B53DC3" w:rsidRDefault="00B53DC3" w:rsidP="0040085F">
      <w:pPr>
        <w:tabs>
          <w:tab w:val="center" w:pos="5386"/>
        </w:tabs>
      </w:pPr>
      <w:r>
        <w:t>7.</w:t>
      </w:r>
      <w:r>
        <w:tab/>
        <w:t>Дизайн - проект утверждается общественной муниципальной комиссией, решение об утверждении оформляется в виде протокола заседания комиссии.</w:t>
      </w:r>
    </w:p>
    <w:p w:rsidR="00B53DC3" w:rsidRDefault="00B53DC3" w:rsidP="0040085F">
      <w:pPr>
        <w:tabs>
          <w:tab w:val="center" w:pos="5386"/>
        </w:tabs>
      </w:pPr>
    </w:p>
    <w:p w:rsidR="00B53DC3" w:rsidRDefault="00B53DC3" w:rsidP="0040085F">
      <w:pPr>
        <w:tabs>
          <w:tab w:val="center" w:pos="5386"/>
        </w:tabs>
      </w:pPr>
      <w:r>
        <w:lastRenderedPageBreak/>
        <w:t>Приложение 7 к муниципальной программе «Формирование комфортной городской среды в муниципальном образовании – «Казанское сельское поселение на 2018-2022 годы»</w:t>
      </w:r>
    </w:p>
    <w:p w:rsidR="00B53DC3" w:rsidRDefault="00B53DC3" w:rsidP="0040085F">
      <w:pPr>
        <w:tabs>
          <w:tab w:val="center" w:pos="5386"/>
        </w:tabs>
      </w:pPr>
      <w:r>
        <w:t>Минимальный перечень работ по благоустройству дворовых территорий</w:t>
      </w:r>
    </w:p>
    <w:p w:rsidR="00B53DC3" w:rsidRDefault="00B53DC3" w:rsidP="0040085F">
      <w:pPr>
        <w:tabs>
          <w:tab w:val="center" w:pos="5386"/>
        </w:tabs>
      </w:pPr>
      <w:r>
        <w:t>многоквартирных домов</w:t>
      </w:r>
    </w:p>
    <w:p w:rsidR="00B53DC3" w:rsidRDefault="00B53DC3" w:rsidP="0040085F">
      <w:pPr>
        <w:tabs>
          <w:tab w:val="center" w:pos="5386"/>
        </w:tabs>
      </w:pPr>
      <w:r>
        <w:t>Виды работ</w:t>
      </w:r>
    </w:p>
    <w:p w:rsidR="00B53DC3" w:rsidRDefault="00B53DC3" w:rsidP="0040085F">
      <w:pPr>
        <w:tabs>
          <w:tab w:val="center" w:pos="5386"/>
        </w:tabs>
      </w:pPr>
      <w:r>
        <w:t>1.</w:t>
      </w:r>
      <w:r>
        <w:tab/>
        <w:t>Ремонт дворовых проездов.</w:t>
      </w:r>
    </w:p>
    <w:p w:rsidR="00B53DC3" w:rsidRDefault="00B53DC3" w:rsidP="0040085F">
      <w:pPr>
        <w:tabs>
          <w:tab w:val="center" w:pos="5386"/>
        </w:tabs>
      </w:pPr>
      <w:r>
        <w:t>2.</w:t>
      </w:r>
      <w:r>
        <w:tab/>
        <w:t>Обеспечение освещения дворовых территорий.</w:t>
      </w:r>
    </w:p>
    <w:p w:rsidR="00B53DC3" w:rsidRDefault="00B53DC3" w:rsidP="0040085F">
      <w:pPr>
        <w:tabs>
          <w:tab w:val="center" w:pos="5386"/>
        </w:tabs>
      </w:pPr>
      <w:r>
        <w:t>3.</w:t>
      </w:r>
      <w:r>
        <w:tab/>
        <w:t>Установка малых архитектурных форм (скамеек, урн для мусора).</w:t>
      </w:r>
    </w:p>
    <w:p w:rsidR="00B53DC3" w:rsidRDefault="00B53DC3" w:rsidP="0040085F">
      <w:pPr>
        <w:tabs>
          <w:tab w:val="center" w:pos="5386"/>
        </w:tabs>
      </w:pPr>
      <w:r>
        <w:t xml:space="preserve">Стоимость работ по комплексному благоустройству дворовых территорий, в рамках муниципальной программы «Формирование комфортной городской среды в </w:t>
      </w:r>
      <w:proofErr w:type="spellStart"/>
      <w:r>
        <w:t>муниципаль¬ном</w:t>
      </w:r>
      <w:proofErr w:type="spellEnd"/>
      <w:r>
        <w:t xml:space="preserve"> образовании – «Казанское сельское поселение» на 2018-2022 годы, определяется на основании федеральных сметных нормативов, с пересчетом базовой стоимости в текущий уровень цен, по </w:t>
      </w:r>
      <w:proofErr w:type="spellStart"/>
      <w:r>
        <w:t>ежеквар¬тальным</w:t>
      </w:r>
      <w:proofErr w:type="spellEnd"/>
      <w:r>
        <w:t xml:space="preserve"> индексам изменения сметной стоимости строительства, разрабатываемым </w:t>
      </w:r>
      <w:proofErr w:type="gramStart"/>
      <w:r>
        <w:t>Мин-строем</w:t>
      </w:r>
      <w:proofErr w:type="gramEnd"/>
      <w:r>
        <w:t xml:space="preserve"> России.</w:t>
      </w:r>
    </w:p>
    <w:p w:rsidR="00B53DC3" w:rsidRDefault="00B53DC3" w:rsidP="0040085F">
      <w:pPr>
        <w:tabs>
          <w:tab w:val="center" w:pos="5386"/>
        </w:tabs>
      </w:pPr>
    </w:p>
    <w:p w:rsidR="00B53DC3" w:rsidRDefault="00B53DC3" w:rsidP="0040085F">
      <w:pPr>
        <w:tabs>
          <w:tab w:val="center" w:pos="5386"/>
        </w:tabs>
      </w:pPr>
    </w:p>
    <w:p w:rsidR="00B53DC3" w:rsidRDefault="00B53DC3" w:rsidP="0040085F">
      <w:pPr>
        <w:tabs>
          <w:tab w:val="center" w:pos="5386"/>
        </w:tabs>
      </w:pPr>
      <w:r>
        <w:t>Приложение 8 к муниципальной программе «</w:t>
      </w:r>
      <w:proofErr w:type="gramStart"/>
      <w:r>
        <w:t>Формирование  комфортной</w:t>
      </w:r>
      <w:proofErr w:type="gramEnd"/>
      <w:r>
        <w:t xml:space="preserve"> городской среды в муниципальном образовании – «Казанское сельское поселение» на 2018-2022 годы»</w:t>
      </w:r>
    </w:p>
    <w:p w:rsidR="00B53DC3" w:rsidRDefault="00B53DC3" w:rsidP="0040085F">
      <w:pPr>
        <w:tabs>
          <w:tab w:val="center" w:pos="5386"/>
        </w:tabs>
      </w:pPr>
      <w:r>
        <w:t>Дополнительный перечень работ</w:t>
      </w:r>
    </w:p>
    <w:p w:rsidR="00B53DC3" w:rsidRDefault="00B53DC3" w:rsidP="0040085F">
      <w:pPr>
        <w:tabs>
          <w:tab w:val="center" w:pos="5386"/>
        </w:tabs>
      </w:pPr>
      <w:r>
        <w:t>по благоустройству дворовых территорий многоквартирных домов</w:t>
      </w:r>
    </w:p>
    <w:p w:rsidR="00B53DC3" w:rsidRDefault="00B53DC3" w:rsidP="0040085F">
      <w:pPr>
        <w:tabs>
          <w:tab w:val="center" w:pos="5386"/>
        </w:tabs>
      </w:pPr>
      <w:r>
        <w:t>№</w:t>
      </w:r>
    </w:p>
    <w:p w:rsidR="00B53DC3" w:rsidRDefault="00B53DC3" w:rsidP="0040085F">
      <w:pPr>
        <w:tabs>
          <w:tab w:val="center" w:pos="5386"/>
        </w:tabs>
      </w:pPr>
      <w:r>
        <w:t>п/п</w:t>
      </w:r>
      <w:r>
        <w:tab/>
        <w:t>Наименование видов работ</w:t>
      </w:r>
    </w:p>
    <w:p w:rsidR="00B53DC3" w:rsidRDefault="00B53DC3" w:rsidP="0040085F">
      <w:pPr>
        <w:tabs>
          <w:tab w:val="center" w:pos="5386"/>
        </w:tabs>
      </w:pPr>
      <w:r>
        <w:t>1</w:t>
      </w:r>
      <w:r>
        <w:tab/>
        <w:t>Оборудование детских и (или) спортивных площадок</w:t>
      </w:r>
    </w:p>
    <w:p w:rsidR="00B53DC3" w:rsidRDefault="00B53DC3" w:rsidP="0040085F">
      <w:pPr>
        <w:tabs>
          <w:tab w:val="center" w:pos="5386"/>
        </w:tabs>
      </w:pPr>
      <w:r>
        <w:t>2</w:t>
      </w:r>
      <w:r>
        <w:tab/>
        <w:t>Оборудование автомобильных парковок</w:t>
      </w:r>
    </w:p>
    <w:p w:rsidR="00B53DC3" w:rsidRDefault="00B53DC3" w:rsidP="0040085F">
      <w:pPr>
        <w:tabs>
          <w:tab w:val="center" w:pos="5386"/>
        </w:tabs>
      </w:pPr>
      <w:r>
        <w:t>3</w:t>
      </w:r>
      <w:r>
        <w:tab/>
        <w:t>Выполнение работ по озеленению</w:t>
      </w:r>
    </w:p>
    <w:p w:rsidR="00B53DC3" w:rsidRDefault="00B53DC3" w:rsidP="0040085F">
      <w:pPr>
        <w:tabs>
          <w:tab w:val="center" w:pos="5386"/>
        </w:tabs>
      </w:pPr>
      <w:r>
        <w:t>4</w:t>
      </w:r>
      <w:r>
        <w:tab/>
        <w:t>Установка пандусов и других элементов для формирования доступности к объектам городской среды маломобильных групп граждан</w:t>
      </w:r>
    </w:p>
    <w:p w:rsidR="00B53DC3" w:rsidRDefault="00B53DC3" w:rsidP="0040085F">
      <w:pPr>
        <w:tabs>
          <w:tab w:val="center" w:pos="5386"/>
        </w:tabs>
      </w:pPr>
      <w:r>
        <w:t>5</w:t>
      </w:r>
      <w:r>
        <w:tab/>
        <w:t>Иные виды работ</w:t>
      </w:r>
    </w:p>
    <w:p w:rsidR="00B53DC3" w:rsidRDefault="00B53DC3" w:rsidP="0040085F">
      <w:pPr>
        <w:tabs>
          <w:tab w:val="center" w:pos="5386"/>
        </w:tabs>
      </w:pPr>
      <w:r>
        <w:t xml:space="preserve">Стоимость работ по комплексному благоустройству дворовых территорий, в рамках муниципальной программы «Формирование комфортной городской среды в </w:t>
      </w:r>
      <w:proofErr w:type="spellStart"/>
      <w:r>
        <w:t>муниципаль</w:t>
      </w:r>
      <w:r w:rsidR="006145DB">
        <w:t>н</w:t>
      </w:r>
      <w:r>
        <w:t>ном</w:t>
      </w:r>
      <w:proofErr w:type="spellEnd"/>
      <w:r>
        <w:t xml:space="preserve"> образовании – «Казанское сельское поселение» на 2018-2022 годы», определяется на основании федеральных сметных нормативов, с пересчетом базовой стоимости в текущий уровень цен, по </w:t>
      </w:r>
      <w:proofErr w:type="spellStart"/>
      <w:r>
        <w:t>ежеквар</w:t>
      </w:r>
      <w:r w:rsidR="006145DB">
        <w:t>н</w:t>
      </w:r>
      <w:r>
        <w:t>тальным</w:t>
      </w:r>
      <w:proofErr w:type="spellEnd"/>
      <w:r>
        <w:t xml:space="preserve"> индексам изменения сметной стоимости строительства, разрабатываемым Мин</w:t>
      </w:r>
      <w:bookmarkStart w:id="0" w:name="_GoBack"/>
      <w:bookmarkEnd w:id="0"/>
      <w:r>
        <w:t>строем России.</w:t>
      </w:r>
    </w:p>
    <w:p w:rsidR="00B53DC3" w:rsidRDefault="00B53DC3" w:rsidP="0040085F">
      <w:pPr>
        <w:tabs>
          <w:tab w:val="center" w:pos="5386"/>
        </w:tabs>
      </w:pPr>
    </w:p>
    <w:p w:rsidR="00B53DC3" w:rsidRDefault="00B53DC3" w:rsidP="0040085F">
      <w:pPr>
        <w:tabs>
          <w:tab w:val="center" w:pos="5386"/>
        </w:tabs>
      </w:pPr>
    </w:p>
    <w:p w:rsidR="00312FF6" w:rsidRPr="00C10F6D" w:rsidRDefault="00312FF6" w:rsidP="00F751F5">
      <w:pPr>
        <w:tabs>
          <w:tab w:val="center" w:pos="5386"/>
        </w:tabs>
        <w:jc w:val="both"/>
        <w:sectPr w:rsidR="00312FF6" w:rsidRPr="00C10F6D" w:rsidSect="00AC0AF2">
          <w:headerReference w:type="even" r:id="rId25"/>
          <w:headerReference w:type="default" r:id="rId26"/>
          <w:footerReference w:type="even" r:id="rId27"/>
          <w:footerReference w:type="default" r:id="rId28"/>
          <w:headerReference w:type="first" r:id="rId29"/>
          <w:footerReference w:type="first" r:id="rId30"/>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 xml:space="preserve">Отпечатано в Администрации Казанского сельского поселения </w:t>
            </w:r>
            <w:proofErr w:type="spellStart"/>
            <w:r w:rsidRPr="00C10F6D">
              <w:t>Верхнедонского</w:t>
            </w:r>
            <w:proofErr w:type="spellEnd"/>
            <w:r w:rsidRPr="00C10F6D">
              <w:t xml:space="preserve">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31"/>
      <w:footerReference w:type="default" r:id="rId32"/>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43C" w:rsidRDefault="0059643C" w:rsidP="007B6940">
      <w:r>
        <w:separator/>
      </w:r>
    </w:p>
  </w:endnote>
  <w:endnote w:type="continuationSeparator" w:id="0">
    <w:p w:rsidR="0059643C" w:rsidRDefault="0059643C"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43C" w:rsidRDefault="0059643C" w:rsidP="007B6940">
      <w:r>
        <w:separator/>
      </w:r>
    </w:p>
  </w:footnote>
  <w:footnote w:type="continuationSeparator" w:id="0">
    <w:p w:rsidR="0059643C" w:rsidRDefault="0059643C"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0C3D"/>
    <w:rsid w:val="00024BEE"/>
    <w:rsid w:val="000272E3"/>
    <w:rsid w:val="00027364"/>
    <w:rsid w:val="00035C79"/>
    <w:rsid w:val="00036DB6"/>
    <w:rsid w:val="000401C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61452"/>
    <w:rsid w:val="00463648"/>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79E"/>
    <w:rsid w:val="00D94DC1"/>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413B"/>
    <w:rsid w:val="00FD5424"/>
    <w:rsid w:val="00FD5454"/>
    <w:rsid w:val="00FD5455"/>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19B0A"/>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uiPriority w:val="10"/>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styleId="affd">
    <w:basedOn w:val="a"/>
    <w:next w:val="af7"/>
    <w:qFormat/>
    <w:rsid w:val="00363964"/>
    <w:pPr>
      <w:jc w:val="center"/>
    </w:pPr>
    <w:rPr>
      <w:b/>
      <w:sz w:val="28"/>
      <w:szCs w:val="20"/>
    </w:rPr>
  </w:style>
  <w:style w:type="paragraph" w:customStyle="1" w:styleId="BodyText2">
    <w:name w:val="Body Text 2"/>
    <w:basedOn w:val="a"/>
    <w:rsid w:val="00363964"/>
    <w:pPr>
      <w:overflowPunct w:val="0"/>
      <w:autoSpaceDE w:val="0"/>
      <w:autoSpaceDN w:val="0"/>
      <w:adjustRightInd w:val="0"/>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hyperlink" Target="consultantplus://offline/ref=D065868A0B0435B315D0C4E7BE211937D94132912E4867FF4A402F6B4F3Bq5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E9BE9A6FC29163E67475D6D7EC4174316C8DC87A94258A276E6726BA3k906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hyperlink" Target="consultantplus://offline/ref=5A57A4F19EBAB5F2668E7F16F8A650AE8BF0766F09A4F4719D345CDDE6n0dBL"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57A4F19EBAB5F2668E7F16F8A650AE8BF0776907A1F4719D345CDDE6n0dBL" TargetMode="External"/><Relationship Id="rId20" Type="http://schemas.openxmlformats.org/officeDocument/2006/relationships/hyperlink" Target="consultantplus://offline/ref=FE9BE9A6FC29163E67475D6D7EC4174316C8DD81A74758A276E6726BA3k906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94132912E4867FF4A402F6B4F3Bq5L" TargetMode="External"/><Relationship Id="rId24" Type="http://schemas.openxmlformats.org/officeDocument/2006/relationships/hyperlink" Target="consultantplus://offline/ref=D065868A0B0435B315D0C4E7BE211937D94132912E4867FF4A402F6B4F3Bq5L"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60663A283DEE0DC557794D7D5533CC0C884313AE0E22FDB53C45D74B0E630M" TargetMode="External"/><Relationship Id="rId23" Type="http://schemas.openxmlformats.org/officeDocument/2006/relationships/hyperlink" Target="consultantplus://offline/ref=5A57A4F19EBAB5F2668E7F16F8A650AE8BF0766F09A4F4719D345CDDE6n0dBL" TargetMode="External"/><Relationship Id="rId28" Type="http://schemas.openxmlformats.org/officeDocument/2006/relationships/footer" Target="footer2.xml"/><Relationship Id="rId10" Type="http://schemas.openxmlformats.org/officeDocument/2006/relationships/hyperlink" Target="consultantplus://offline/ref=D065868A0B0435B315D0C4E7BE211937D94132912E4867FF4A402F6B4F3Bq5L" TargetMode="External"/><Relationship Id="rId19" Type="http://schemas.openxmlformats.org/officeDocument/2006/relationships/hyperlink" Target="consultantplus://offline/ref=FE9BE9A6FC29163E67475D6D7EC4174316C8DC84A24558A276E6726BA3k906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D065868A0B0435B315D0C4E7BE211937D9413397204D67FF4A402F6B4F3Bq5L" TargetMode="External"/><Relationship Id="rId14" Type="http://schemas.openxmlformats.org/officeDocument/2006/relationships/hyperlink" Target="consultantplus://offline/ref=FE9BE9A6FC29163E67475D6D7EC4174316C8DC87A94258A276E6726BA3k906L" TargetMode="External"/><Relationship Id="rId22" Type="http://schemas.openxmlformats.org/officeDocument/2006/relationships/hyperlink" Target="consultantplus://offline/ref=5A57A4F19EBAB5F2668E7F16F8A650AE8BF0776907A1F4719D345CDDE6n0dBL"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consultantplus://offline/ref=D065868A0B0435B315D0C4E7BE211937DA483F9C224F67FF4A402F6B4F3Bq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8708-A7E6-43DC-8B1D-F0C6D641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25</Pages>
  <Words>11741</Words>
  <Characters>66924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78508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36</cp:revision>
  <cp:lastPrinted>2017-12-27T08:22:00Z</cp:lastPrinted>
  <dcterms:created xsi:type="dcterms:W3CDTF">2017-12-27T08:14:00Z</dcterms:created>
  <dcterms:modified xsi:type="dcterms:W3CDTF">2018-01-15T11:27:00Z</dcterms:modified>
</cp:coreProperties>
</file>